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FE" w:rsidRPr="003C05A6" w:rsidRDefault="00DB49FE" w:rsidP="00DB49FE">
      <w:pPr>
        <w:autoSpaceDE w:val="0"/>
        <w:autoSpaceDN w:val="0"/>
        <w:adjustRightInd w:val="0"/>
        <w:spacing w:line="276" w:lineRule="auto"/>
        <w:jc w:val="center"/>
        <w:rPr>
          <w:rFonts w:ascii="Arial" w:hAnsi="Arial" w:cs="Arial"/>
          <w:b/>
          <w:sz w:val="24"/>
          <w:szCs w:val="24"/>
        </w:rPr>
      </w:pPr>
      <w:r w:rsidRPr="003C05A6">
        <w:rPr>
          <w:rFonts w:ascii="Arial" w:hAnsi="Arial" w:cs="Arial"/>
          <w:b/>
          <w:sz w:val="24"/>
          <w:szCs w:val="24"/>
        </w:rPr>
        <w:t>MINISTERUL SĂNĂTĂȚII</w:t>
      </w:r>
    </w:p>
    <w:p w:rsidR="00DB49FE" w:rsidRPr="003C05A6" w:rsidRDefault="00DB49FE" w:rsidP="00DB49FE">
      <w:pPr>
        <w:pStyle w:val="NormalWeb"/>
        <w:autoSpaceDE w:val="0"/>
        <w:autoSpaceDN w:val="0"/>
        <w:adjustRightInd w:val="0"/>
        <w:spacing w:before="0" w:beforeAutospacing="0" w:after="0" w:afterAutospacing="0"/>
        <w:jc w:val="center"/>
        <w:rPr>
          <w:rFonts w:ascii="Arial" w:hAnsi="Arial" w:cs="Arial"/>
          <w:b/>
          <w:lang w:val="ro-RO"/>
        </w:rPr>
      </w:pPr>
    </w:p>
    <w:p w:rsidR="00DB49FE" w:rsidRPr="00E85298" w:rsidRDefault="00DB49FE" w:rsidP="00DB49FE">
      <w:pPr>
        <w:pStyle w:val="NormalWeb"/>
        <w:autoSpaceDE w:val="0"/>
        <w:autoSpaceDN w:val="0"/>
        <w:adjustRightInd w:val="0"/>
        <w:spacing w:before="0" w:beforeAutospacing="0" w:after="0" w:afterAutospacing="0"/>
        <w:jc w:val="center"/>
        <w:rPr>
          <w:rFonts w:ascii="Arial" w:hAnsi="Arial" w:cs="Arial"/>
          <w:b/>
          <w:lang w:val="ro-RO"/>
        </w:rPr>
      </w:pPr>
      <w:r w:rsidRPr="00E85298">
        <w:rPr>
          <w:rFonts w:ascii="Arial" w:hAnsi="Arial" w:cs="Arial"/>
          <w:b/>
          <w:lang w:val="ro-RO"/>
        </w:rPr>
        <w:t>Ordin</w:t>
      </w:r>
    </w:p>
    <w:p w:rsidR="00DB49FE" w:rsidRPr="00E85298" w:rsidRDefault="00DB49FE" w:rsidP="00DB49FE">
      <w:pPr>
        <w:autoSpaceDE w:val="0"/>
        <w:autoSpaceDN w:val="0"/>
        <w:adjustRightInd w:val="0"/>
        <w:spacing w:line="240" w:lineRule="auto"/>
        <w:jc w:val="center"/>
        <w:rPr>
          <w:rFonts w:ascii="Arial" w:hAnsi="Arial" w:cs="Arial"/>
          <w:b/>
          <w:sz w:val="24"/>
          <w:szCs w:val="24"/>
        </w:rPr>
      </w:pPr>
      <w:r w:rsidRPr="00E85298">
        <w:rPr>
          <w:rFonts w:ascii="Arial" w:hAnsi="Arial" w:cs="Arial"/>
          <w:b/>
          <w:sz w:val="24"/>
          <w:szCs w:val="24"/>
          <w:lang w:eastAsia="ro-RO"/>
        </w:rPr>
        <w:t xml:space="preserve">pentru aprobarea Normelor tehnice privind curăţarea, dezinfecţia şi sterilizarea în unităţile sanitare publice și private, </w:t>
      </w:r>
      <w:r w:rsidR="00E85298">
        <w:rPr>
          <w:rFonts w:ascii="Arial" w:hAnsi="Arial" w:cs="Arial"/>
          <w:b/>
          <w:sz w:val="24"/>
          <w:szCs w:val="24"/>
          <w:lang w:eastAsia="ro-RO"/>
        </w:rPr>
        <w:t>evaluarea eficacității procedurilor de curățenie și dezinfecție efectuate î</w:t>
      </w:r>
      <w:r w:rsidR="00B62E56" w:rsidRPr="00E85298">
        <w:rPr>
          <w:rFonts w:ascii="Arial" w:hAnsi="Arial" w:cs="Arial"/>
          <w:b/>
          <w:sz w:val="24"/>
          <w:szCs w:val="24"/>
          <w:lang w:eastAsia="ro-RO"/>
        </w:rPr>
        <w:t>n cadrul acestora, procedur</w:t>
      </w:r>
      <w:r w:rsidR="00E85298">
        <w:rPr>
          <w:rFonts w:ascii="Arial" w:hAnsi="Arial" w:cs="Arial"/>
          <w:b/>
          <w:sz w:val="24"/>
          <w:szCs w:val="24"/>
          <w:lang w:eastAsia="ro-RO"/>
        </w:rPr>
        <w:t>ile recomandate pentru dezinfecția mâinilor în funcție de nivelul de risc precum și metodele de evaluare a derulării și eficienț</w:t>
      </w:r>
      <w:r w:rsidR="00B62E56" w:rsidRPr="00E85298">
        <w:rPr>
          <w:rFonts w:ascii="Arial" w:hAnsi="Arial" w:cs="Arial"/>
          <w:b/>
          <w:sz w:val="24"/>
          <w:szCs w:val="24"/>
          <w:lang w:eastAsia="ro-RO"/>
        </w:rPr>
        <w:t xml:space="preserve">ei procesului de sterilizare </w:t>
      </w:r>
    </w:p>
    <w:p w:rsidR="00DB49FE" w:rsidRPr="003C05A6" w:rsidRDefault="00DB49FE" w:rsidP="00DB49FE">
      <w:pPr>
        <w:pStyle w:val="NormalWeb"/>
        <w:autoSpaceDE w:val="0"/>
        <w:autoSpaceDN w:val="0"/>
        <w:adjustRightInd w:val="0"/>
        <w:spacing w:before="0" w:beforeAutospacing="0" w:after="0" w:afterAutospacing="0" w:line="360" w:lineRule="auto"/>
        <w:jc w:val="both"/>
        <w:rPr>
          <w:rFonts w:ascii="Arial" w:hAnsi="Arial" w:cs="Arial"/>
          <w:lang w:val="ro-RO"/>
        </w:rPr>
      </w:pPr>
    </w:p>
    <w:p w:rsidR="00DB49FE" w:rsidRPr="003C05A6" w:rsidRDefault="00DB49FE" w:rsidP="00DB49FE">
      <w:pPr>
        <w:pStyle w:val="NormalWeb"/>
        <w:autoSpaceDE w:val="0"/>
        <w:autoSpaceDN w:val="0"/>
        <w:adjustRightInd w:val="0"/>
        <w:spacing w:before="0" w:beforeAutospacing="0" w:after="0" w:afterAutospacing="0" w:line="360" w:lineRule="auto"/>
        <w:jc w:val="both"/>
        <w:rPr>
          <w:rFonts w:ascii="Arial" w:hAnsi="Arial" w:cs="Arial"/>
          <w:lang w:val="ro-RO"/>
        </w:rPr>
      </w:pPr>
    </w:p>
    <w:p w:rsidR="00DB49FE" w:rsidRPr="003C05A6" w:rsidRDefault="00DB49FE" w:rsidP="00DB49FE">
      <w:pPr>
        <w:pStyle w:val="NormalWeb"/>
        <w:autoSpaceDE w:val="0"/>
        <w:autoSpaceDN w:val="0"/>
        <w:adjustRightInd w:val="0"/>
        <w:spacing w:before="0" w:beforeAutospacing="0" w:after="0" w:afterAutospacing="0" w:line="360" w:lineRule="auto"/>
        <w:ind w:firstLine="720"/>
        <w:jc w:val="both"/>
        <w:rPr>
          <w:rFonts w:ascii="Arial" w:hAnsi="Arial" w:cs="Arial"/>
          <w:lang w:val="ro-RO"/>
        </w:rPr>
      </w:pPr>
      <w:r w:rsidRPr="003C05A6">
        <w:rPr>
          <w:rFonts w:ascii="Arial" w:hAnsi="Arial" w:cs="Arial"/>
          <w:lang w:val="ro-RO"/>
        </w:rPr>
        <w:t>Văzând Referatul de aprobare nr. ...........................................din .................</w:t>
      </w:r>
      <w:r>
        <w:rPr>
          <w:rFonts w:ascii="Arial" w:hAnsi="Arial" w:cs="Arial"/>
          <w:lang w:val="ro-RO"/>
        </w:rPr>
        <w:t xml:space="preserve"> </w:t>
      </w:r>
      <w:r w:rsidRPr="003C05A6">
        <w:rPr>
          <w:rFonts w:ascii="Arial" w:hAnsi="Arial" w:cs="Arial"/>
          <w:lang w:val="ro-RO"/>
        </w:rPr>
        <w:t xml:space="preserve">2021, al Direcţiei Generale de Asistenţă Medicală, Medicină de Urgenţă şi Programe de Sănătate Publică, din cadrul Ministerului Sănătăţii, </w:t>
      </w:r>
    </w:p>
    <w:p w:rsidR="00DB49FE" w:rsidRPr="003C05A6" w:rsidRDefault="00DB49FE" w:rsidP="00DB49FE">
      <w:pPr>
        <w:pStyle w:val="NormalWeb"/>
        <w:autoSpaceDE w:val="0"/>
        <w:autoSpaceDN w:val="0"/>
        <w:adjustRightInd w:val="0"/>
        <w:spacing w:before="0" w:beforeAutospacing="0" w:after="0" w:afterAutospacing="0" w:line="360" w:lineRule="auto"/>
        <w:ind w:firstLine="720"/>
        <w:jc w:val="both"/>
        <w:rPr>
          <w:rFonts w:ascii="Arial" w:hAnsi="Arial" w:cs="Arial"/>
          <w:lang w:val="ro-RO"/>
        </w:rPr>
      </w:pPr>
      <w:r w:rsidRPr="003C05A6">
        <w:rPr>
          <w:rFonts w:ascii="Arial" w:hAnsi="Arial" w:cs="Arial"/>
          <w:lang w:val="ro-RO"/>
        </w:rPr>
        <w:t xml:space="preserve">Având în vedere dispoziţiile </w:t>
      </w:r>
      <w:r w:rsidRPr="003C05A6">
        <w:rPr>
          <w:rFonts w:ascii="Arial" w:hAnsi="Arial" w:cs="Arial"/>
        </w:rPr>
        <w:t xml:space="preserve">art. </w:t>
      </w:r>
      <w:proofErr w:type="gramStart"/>
      <w:r w:rsidRPr="003C05A6">
        <w:rPr>
          <w:rFonts w:ascii="Arial" w:hAnsi="Arial" w:cs="Arial"/>
        </w:rPr>
        <w:t xml:space="preserve">8 </w:t>
      </w:r>
      <w:r w:rsidRPr="00D12D3F">
        <w:rPr>
          <w:rFonts w:ascii="Arial" w:hAnsi="Arial" w:cs="Arial"/>
          <w:lang w:val="ro-RO"/>
        </w:rPr>
        <w:t>alin.</w:t>
      </w:r>
      <w:proofErr w:type="gramEnd"/>
      <w:r w:rsidRPr="003C05A6">
        <w:rPr>
          <w:rFonts w:ascii="Arial" w:hAnsi="Arial" w:cs="Arial"/>
        </w:rPr>
        <w:t xml:space="preserve"> (1) </w:t>
      </w:r>
      <w:proofErr w:type="gramStart"/>
      <w:r w:rsidRPr="003C05A6">
        <w:rPr>
          <w:rFonts w:ascii="Arial" w:hAnsi="Arial" w:cs="Arial"/>
        </w:rPr>
        <w:t>lit</w:t>
      </w:r>
      <w:proofErr w:type="gramEnd"/>
      <w:r w:rsidRPr="003C05A6">
        <w:rPr>
          <w:rFonts w:ascii="Arial" w:hAnsi="Arial" w:cs="Arial"/>
        </w:rPr>
        <w:t xml:space="preserve">. a) </w:t>
      </w:r>
      <w:proofErr w:type="gramStart"/>
      <w:r w:rsidRPr="003C05A6">
        <w:rPr>
          <w:rFonts w:ascii="Arial" w:hAnsi="Arial" w:cs="Arial"/>
          <w:lang w:val="ro-RO"/>
        </w:rPr>
        <w:t>şi</w:t>
      </w:r>
      <w:proofErr w:type="gramEnd"/>
      <w:r w:rsidRPr="003C05A6">
        <w:rPr>
          <w:rFonts w:ascii="Arial" w:hAnsi="Arial" w:cs="Arial"/>
          <w:lang w:val="ro-RO"/>
        </w:rPr>
        <w:t xml:space="preserve"> cu</w:t>
      </w:r>
      <w:r w:rsidRPr="003C05A6">
        <w:rPr>
          <w:rFonts w:ascii="Arial" w:hAnsi="Arial" w:cs="Arial"/>
        </w:rPr>
        <w:t xml:space="preserve"> art. 166 din </w:t>
      </w:r>
      <w:hyperlink r:id="rId6" w:tgtFrame="_top" w:history="1">
        <w:r w:rsidRPr="003C05A6">
          <w:rPr>
            <w:rStyle w:val="Hyperlink"/>
            <w:rFonts w:ascii="Arial" w:hAnsi="Arial" w:cs="Arial"/>
            <w:bCs/>
            <w:color w:val="auto"/>
            <w:lang w:val="ro-RO"/>
          </w:rPr>
          <w:t>Legea nr. 95/</w:t>
        </w:r>
      </w:hyperlink>
      <w:r w:rsidRPr="003C05A6">
        <w:rPr>
          <w:rFonts w:ascii="Arial" w:hAnsi="Arial" w:cs="Arial"/>
          <w:lang w:val="ro-RO"/>
        </w:rPr>
        <w:t>2006 privind reforma în domeniul sănătății republicată, cu modificările si completările ulterioare,</w:t>
      </w:r>
    </w:p>
    <w:p w:rsidR="00DB49FE" w:rsidRPr="003C05A6" w:rsidRDefault="00DB49FE" w:rsidP="00DB49FE">
      <w:pPr>
        <w:spacing w:line="360" w:lineRule="auto"/>
        <w:ind w:firstLine="708"/>
        <w:jc w:val="both"/>
        <w:rPr>
          <w:rFonts w:ascii="Arial" w:hAnsi="Arial" w:cs="Arial"/>
          <w:sz w:val="24"/>
          <w:szCs w:val="24"/>
        </w:rPr>
      </w:pPr>
      <w:r w:rsidRPr="003C05A6">
        <w:rPr>
          <w:rFonts w:ascii="Arial" w:hAnsi="Arial" w:cs="Arial"/>
          <w:sz w:val="24"/>
          <w:szCs w:val="24"/>
        </w:rPr>
        <w:t xml:space="preserve">În temeiul prevederilor art.7 alin (4) din Hotărârea Guvernului nr. 144/2010 privind organizarea şi funcţionarea Ministerului Sănătăţii, cu modificările şi completările ulterioare, </w:t>
      </w:r>
    </w:p>
    <w:p w:rsidR="00DB49FE" w:rsidRPr="003C05A6" w:rsidRDefault="00DB49FE" w:rsidP="00DB49FE">
      <w:pPr>
        <w:spacing w:line="360" w:lineRule="auto"/>
        <w:jc w:val="both"/>
        <w:rPr>
          <w:rFonts w:ascii="Arial" w:hAnsi="Arial" w:cs="Arial"/>
          <w:sz w:val="24"/>
          <w:szCs w:val="24"/>
        </w:rPr>
      </w:pPr>
      <w:r w:rsidRPr="003C05A6">
        <w:rPr>
          <w:rFonts w:ascii="Arial" w:hAnsi="Arial" w:cs="Arial"/>
          <w:sz w:val="24"/>
          <w:szCs w:val="24"/>
        </w:rPr>
        <w:t xml:space="preserve">      ministrul sănătăţii emite următorul </w:t>
      </w:r>
    </w:p>
    <w:p w:rsidR="00DB49FE" w:rsidRPr="003C05A6" w:rsidRDefault="00DB49FE" w:rsidP="00DB49FE">
      <w:pPr>
        <w:spacing w:line="360" w:lineRule="auto"/>
        <w:jc w:val="center"/>
        <w:rPr>
          <w:rFonts w:ascii="Arial" w:hAnsi="Arial" w:cs="Arial"/>
          <w:sz w:val="24"/>
          <w:szCs w:val="24"/>
        </w:rPr>
      </w:pPr>
      <w:r w:rsidRPr="003C05A6">
        <w:rPr>
          <w:rFonts w:ascii="Arial" w:hAnsi="Arial" w:cs="Arial"/>
          <w:sz w:val="24"/>
          <w:szCs w:val="24"/>
        </w:rPr>
        <w:t>ORDIN</w:t>
      </w:r>
    </w:p>
    <w:p w:rsidR="00DB49FE" w:rsidRPr="003C05A6" w:rsidRDefault="00DB49FE" w:rsidP="00DB49FE">
      <w:pPr>
        <w:spacing w:line="360" w:lineRule="auto"/>
        <w:jc w:val="center"/>
        <w:rPr>
          <w:rFonts w:ascii="Arial" w:hAnsi="Arial" w:cs="Arial"/>
          <w:sz w:val="24"/>
          <w:szCs w:val="24"/>
        </w:rPr>
      </w:pP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Art. 1</w:t>
      </w:r>
      <w:r w:rsidRPr="003C05A6">
        <w:rPr>
          <w:rFonts w:ascii="Arial" w:eastAsia="Cambria" w:hAnsi="Arial" w:cs="Arial"/>
          <w:sz w:val="24"/>
          <w:szCs w:val="24"/>
        </w:rPr>
        <w:t xml:space="preserve"> Se aprobă Normele tehnice privind curăţarea, dezinfecţia şi sterilizarea în unităţile sanitare publice şi private, prevăzute în </w:t>
      </w:r>
      <w:r>
        <w:rPr>
          <w:rFonts w:ascii="Arial" w:eastAsia="Cambria" w:hAnsi="Arial" w:cs="Arial"/>
          <w:sz w:val="24"/>
          <w:szCs w:val="24"/>
        </w:rPr>
        <w:t>A</w:t>
      </w:r>
      <w:r w:rsidRPr="003C05A6">
        <w:rPr>
          <w:rFonts w:ascii="Arial" w:eastAsia="Cambria" w:hAnsi="Arial" w:cs="Arial"/>
          <w:sz w:val="24"/>
          <w:szCs w:val="24"/>
        </w:rPr>
        <w:t xml:space="preserve">nexa nr. 1 la prezentul </w:t>
      </w:r>
      <w:r>
        <w:rPr>
          <w:rFonts w:ascii="Arial" w:eastAsia="Cambria" w:hAnsi="Arial" w:cs="Arial"/>
          <w:sz w:val="24"/>
          <w:szCs w:val="24"/>
        </w:rPr>
        <w:t>O</w:t>
      </w:r>
      <w:r w:rsidRPr="003C05A6">
        <w:rPr>
          <w:rFonts w:ascii="Arial" w:eastAsia="Cambria" w:hAnsi="Arial" w:cs="Arial"/>
          <w:sz w:val="24"/>
          <w:szCs w:val="24"/>
        </w:rPr>
        <w:t xml:space="preserve">rdin. </w:t>
      </w:r>
    </w:p>
    <w:p w:rsidR="00DB49FE" w:rsidRDefault="00DB49FE" w:rsidP="00DB49FE">
      <w:pPr>
        <w:jc w:val="both"/>
        <w:rPr>
          <w:rFonts w:ascii="Arial" w:eastAsia="Cambria" w:hAnsi="Arial" w:cs="Arial"/>
          <w:sz w:val="24"/>
          <w:szCs w:val="24"/>
        </w:rPr>
      </w:pPr>
      <w:r w:rsidRPr="003C05A6">
        <w:rPr>
          <w:rFonts w:ascii="Arial" w:eastAsia="Cambria" w:hAnsi="Arial" w:cs="Arial"/>
          <w:b/>
          <w:sz w:val="24"/>
          <w:szCs w:val="24"/>
        </w:rPr>
        <w:t>Art. 2</w:t>
      </w:r>
      <w:r w:rsidRPr="003C05A6">
        <w:rPr>
          <w:rFonts w:ascii="Arial" w:eastAsia="Cambria" w:hAnsi="Arial" w:cs="Arial"/>
          <w:sz w:val="24"/>
          <w:szCs w:val="24"/>
        </w:rPr>
        <w:t xml:space="preserve"> </w:t>
      </w:r>
      <w:r w:rsidRPr="006E305F">
        <w:rPr>
          <w:rFonts w:ascii="Arial" w:eastAsia="Cambria" w:hAnsi="Arial" w:cs="Arial"/>
          <w:sz w:val="24"/>
          <w:szCs w:val="24"/>
        </w:rPr>
        <w:t>Evaluarea eficacității procedurilor de curățenie și dezinfecție efectuate în cadrul unitățil</w:t>
      </w:r>
      <w:r w:rsidR="002C5F0A">
        <w:rPr>
          <w:rFonts w:ascii="Arial" w:eastAsia="Cambria" w:hAnsi="Arial" w:cs="Arial"/>
          <w:sz w:val="24"/>
          <w:szCs w:val="24"/>
        </w:rPr>
        <w:t>or sanitare publice și private</w:t>
      </w:r>
      <w:r w:rsidRPr="006E305F">
        <w:rPr>
          <w:rFonts w:ascii="Arial" w:eastAsia="Cambria" w:hAnsi="Arial" w:cs="Arial"/>
          <w:sz w:val="24"/>
          <w:szCs w:val="24"/>
        </w:rPr>
        <w:t xml:space="preserve">, se realizează conform Anexei nr. 2 la prezentul </w:t>
      </w:r>
      <w:r>
        <w:rPr>
          <w:rFonts w:ascii="Arial" w:eastAsia="Cambria" w:hAnsi="Arial" w:cs="Arial"/>
          <w:sz w:val="24"/>
          <w:szCs w:val="24"/>
        </w:rPr>
        <w:t>O</w:t>
      </w:r>
      <w:r w:rsidRPr="006E305F">
        <w:rPr>
          <w:rFonts w:ascii="Arial" w:eastAsia="Cambria" w:hAnsi="Arial" w:cs="Arial"/>
          <w:sz w:val="24"/>
          <w:szCs w:val="24"/>
        </w:rPr>
        <w:t>rdin.</w:t>
      </w:r>
      <w:r>
        <w:rPr>
          <w:rFonts w:ascii="Arial" w:eastAsia="Cambria" w:hAnsi="Arial" w:cs="Arial"/>
          <w:sz w:val="24"/>
          <w:szCs w:val="24"/>
        </w:rPr>
        <w:t xml:space="preserve">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Art. 3</w:t>
      </w:r>
      <w:r w:rsidRPr="003C05A6">
        <w:rPr>
          <w:rFonts w:ascii="Arial" w:eastAsia="Cambria" w:hAnsi="Arial" w:cs="Arial"/>
          <w:sz w:val="24"/>
          <w:szCs w:val="24"/>
        </w:rPr>
        <w:t xml:space="preserve"> Se aprobă procedurile recomand</w:t>
      </w:r>
      <w:r>
        <w:rPr>
          <w:rFonts w:ascii="Arial" w:eastAsia="Cambria" w:hAnsi="Arial" w:cs="Arial"/>
          <w:sz w:val="24"/>
          <w:szCs w:val="24"/>
        </w:rPr>
        <w:t>ate pentru dezinfecţia mâinilor</w:t>
      </w:r>
      <w:r w:rsidRPr="003C05A6">
        <w:rPr>
          <w:rFonts w:ascii="Arial" w:eastAsia="Cambria" w:hAnsi="Arial" w:cs="Arial"/>
          <w:sz w:val="24"/>
          <w:szCs w:val="24"/>
        </w:rPr>
        <w:t xml:space="preserve">, în funcţie de nivelul de risc, prevăzute în </w:t>
      </w:r>
      <w:r>
        <w:rPr>
          <w:rFonts w:ascii="Arial" w:eastAsia="Cambria" w:hAnsi="Arial" w:cs="Arial"/>
          <w:sz w:val="24"/>
          <w:szCs w:val="24"/>
        </w:rPr>
        <w:t>A</w:t>
      </w:r>
      <w:r w:rsidRPr="003C05A6">
        <w:rPr>
          <w:rFonts w:ascii="Arial" w:eastAsia="Cambria" w:hAnsi="Arial" w:cs="Arial"/>
          <w:sz w:val="24"/>
          <w:szCs w:val="24"/>
        </w:rPr>
        <w:t xml:space="preserve">nexa nr. 3 </w:t>
      </w:r>
      <w:r>
        <w:rPr>
          <w:rFonts w:ascii="Arial" w:eastAsia="Cambria" w:hAnsi="Arial" w:cs="Arial"/>
          <w:sz w:val="24"/>
          <w:szCs w:val="24"/>
        </w:rPr>
        <w:t>la prezentul O</w:t>
      </w:r>
      <w:r w:rsidRPr="003C05A6">
        <w:rPr>
          <w:rFonts w:ascii="Arial" w:eastAsia="Cambria" w:hAnsi="Arial" w:cs="Arial"/>
          <w:sz w:val="24"/>
          <w:szCs w:val="24"/>
        </w:rPr>
        <w:t xml:space="preserve">rdin.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Art. 4</w:t>
      </w:r>
      <w:r w:rsidRPr="003C05A6">
        <w:rPr>
          <w:rFonts w:ascii="Arial" w:eastAsia="Cambria" w:hAnsi="Arial" w:cs="Arial"/>
          <w:sz w:val="24"/>
          <w:szCs w:val="24"/>
        </w:rPr>
        <w:t xml:space="preserve"> Se aprobă metodele de </w:t>
      </w:r>
      <w:r>
        <w:rPr>
          <w:rFonts w:ascii="Arial" w:eastAsia="Cambria" w:hAnsi="Arial" w:cs="Arial"/>
          <w:sz w:val="24"/>
          <w:szCs w:val="24"/>
        </w:rPr>
        <w:t>evaluare</w:t>
      </w:r>
      <w:r w:rsidRPr="003C05A6">
        <w:rPr>
          <w:rFonts w:ascii="Arial" w:eastAsia="Cambria" w:hAnsi="Arial" w:cs="Arial"/>
          <w:sz w:val="24"/>
          <w:szCs w:val="24"/>
        </w:rPr>
        <w:t xml:space="preserve"> a </w:t>
      </w:r>
      <w:r w:rsidRPr="002167E2">
        <w:rPr>
          <w:rFonts w:ascii="Arial" w:eastAsia="Cambria" w:hAnsi="Arial" w:cs="Arial"/>
          <w:sz w:val="24"/>
          <w:szCs w:val="24"/>
        </w:rPr>
        <w:t xml:space="preserve">derulării şi eficienţei procesului de sterilizare, prevăzute </w:t>
      </w:r>
      <w:r w:rsidRPr="003C05A6">
        <w:rPr>
          <w:rFonts w:ascii="Arial" w:eastAsia="Cambria" w:hAnsi="Arial" w:cs="Arial"/>
          <w:sz w:val="24"/>
          <w:szCs w:val="24"/>
        </w:rPr>
        <w:t xml:space="preserve">prevăzute </w:t>
      </w:r>
      <w:r w:rsidRPr="002167E2">
        <w:rPr>
          <w:rFonts w:ascii="Arial" w:eastAsia="Cambria" w:hAnsi="Arial" w:cs="Arial"/>
          <w:sz w:val="24"/>
          <w:szCs w:val="24"/>
        </w:rPr>
        <w:t>în Anexa nr. 4</w:t>
      </w:r>
      <w:r w:rsidRPr="003C05A6">
        <w:rPr>
          <w:rFonts w:ascii="Arial" w:eastAsia="Cambria" w:hAnsi="Arial" w:cs="Arial"/>
          <w:sz w:val="24"/>
          <w:szCs w:val="24"/>
        </w:rPr>
        <w:t xml:space="preserve"> la prezentul </w:t>
      </w:r>
      <w:r>
        <w:rPr>
          <w:rFonts w:ascii="Arial" w:eastAsia="Cambria" w:hAnsi="Arial" w:cs="Arial"/>
          <w:sz w:val="24"/>
          <w:szCs w:val="24"/>
        </w:rPr>
        <w:t>O</w:t>
      </w:r>
      <w:r w:rsidRPr="003C05A6">
        <w:rPr>
          <w:rFonts w:ascii="Arial" w:eastAsia="Cambria" w:hAnsi="Arial" w:cs="Arial"/>
          <w:sz w:val="24"/>
          <w:szCs w:val="24"/>
        </w:rPr>
        <w:t xml:space="preserve">rdin. </w:t>
      </w:r>
    </w:p>
    <w:p w:rsidR="00DB49FE" w:rsidRDefault="00DB49FE" w:rsidP="00DB49FE">
      <w:pPr>
        <w:jc w:val="both"/>
        <w:rPr>
          <w:rFonts w:ascii="Arial" w:eastAsia="Cambria" w:hAnsi="Arial" w:cs="Arial"/>
          <w:sz w:val="24"/>
          <w:szCs w:val="24"/>
        </w:rPr>
      </w:pPr>
      <w:r w:rsidRPr="003C05A6">
        <w:rPr>
          <w:rFonts w:ascii="Arial" w:eastAsia="Cambria" w:hAnsi="Arial" w:cs="Arial"/>
          <w:b/>
          <w:sz w:val="24"/>
          <w:szCs w:val="24"/>
        </w:rPr>
        <w:t>Art. 5</w:t>
      </w:r>
      <w:r w:rsidRPr="003C05A6">
        <w:rPr>
          <w:rFonts w:ascii="Arial" w:eastAsia="Cambria" w:hAnsi="Arial" w:cs="Arial"/>
          <w:sz w:val="24"/>
          <w:szCs w:val="24"/>
        </w:rPr>
        <w:t xml:space="preserve"> </w:t>
      </w:r>
      <w:r w:rsidRPr="00E85298">
        <w:rPr>
          <w:rFonts w:ascii="Arial" w:eastAsia="Cambria" w:hAnsi="Arial" w:cs="Arial"/>
          <w:sz w:val="24"/>
          <w:szCs w:val="24"/>
        </w:rPr>
        <w:t>(1) Lista a</w:t>
      </w:r>
      <w:r w:rsidRPr="00E85298">
        <w:rPr>
          <w:rFonts w:ascii="Arial" w:hAnsi="Arial" w:cs="Arial"/>
          <w:sz w:val="24"/>
          <w:szCs w:val="24"/>
        </w:rPr>
        <w:t>ctelor administrative, aprobate de către Comisia Națională pentru Produse biocide (CNPB), pentru produsele biocide dezinfectante se publică în Registrul Național al Produselor Biocide .</w:t>
      </w:r>
    </w:p>
    <w:p w:rsidR="00DB49FE" w:rsidRPr="002167E2" w:rsidRDefault="00DB49FE" w:rsidP="00DB49FE">
      <w:pPr>
        <w:ind w:firstLine="708"/>
        <w:jc w:val="both"/>
        <w:rPr>
          <w:rFonts w:ascii="Arial" w:eastAsia="Cambria" w:hAnsi="Arial" w:cs="Arial"/>
          <w:sz w:val="24"/>
          <w:szCs w:val="24"/>
        </w:rPr>
      </w:pPr>
      <w:r>
        <w:rPr>
          <w:rFonts w:ascii="Arial" w:eastAsia="Cambria" w:hAnsi="Arial" w:cs="Arial"/>
          <w:sz w:val="24"/>
          <w:szCs w:val="24"/>
        </w:rPr>
        <w:t xml:space="preserve">(2) </w:t>
      </w:r>
      <w:r w:rsidRPr="002167E2">
        <w:rPr>
          <w:rFonts w:ascii="Arial" w:eastAsia="Cambria" w:hAnsi="Arial" w:cs="Arial"/>
          <w:sz w:val="24"/>
          <w:szCs w:val="24"/>
        </w:rPr>
        <w:t xml:space="preserve">Ministerul Sănătăţii afişează </w:t>
      </w:r>
      <w:r w:rsidRPr="002167E2">
        <w:rPr>
          <w:rFonts w:ascii="Arial" w:hAnsi="Arial" w:cs="Arial"/>
          <w:sz w:val="24"/>
          <w:szCs w:val="24"/>
        </w:rPr>
        <w:t>Registrul Național al Produselor Biocide</w:t>
      </w:r>
      <w:r>
        <w:rPr>
          <w:rFonts w:ascii="Arial" w:hAnsi="Arial" w:cs="Arial"/>
          <w:sz w:val="24"/>
          <w:szCs w:val="24"/>
        </w:rPr>
        <w:t>,</w:t>
      </w:r>
      <w:r>
        <w:rPr>
          <w:rFonts w:ascii="Arial" w:eastAsia="Cambria" w:hAnsi="Arial" w:cs="Arial"/>
          <w:sz w:val="24"/>
          <w:szCs w:val="24"/>
        </w:rPr>
        <w:t xml:space="preserve"> actualizat</w:t>
      </w:r>
      <w:r w:rsidRPr="002167E2">
        <w:rPr>
          <w:rFonts w:ascii="Arial" w:eastAsia="Cambria" w:hAnsi="Arial" w:cs="Arial"/>
          <w:sz w:val="24"/>
          <w:szCs w:val="24"/>
        </w:rPr>
        <w:t xml:space="preserve"> de </w:t>
      </w:r>
      <w:r w:rsidRPr="00BD02CD">
        <w:rPr>
          <w:rFonts w:ascii="Arial" w:eastAsia="Cambria" w:hAnsi="Arial" w:cs="Arial"/>
          <w:sz w:val="24"/>
          <w:szCs w:val="24"/>
        </w:rPr>
        <w:t xml:space="preserve">Comisia Națională pentru Produse </w:t>
      </w:r>
      <w:r>
        <w:rPr>
          <w:rFonts w:ascii="Arial" w:eastAsia="Cambria" w:hAnsi="Arial" w:cs="Arial"/>
          <w:sz w:val="24"/>
          <w:szCs w:val="24"/>
        </w:rPr>
        <w:t>B</w:t>
      </w:r>
      <w:r w:rsidRPr="00BD02CD">
        <w:rPr>
          <w:rFonts w:ascii="Arial" w:eastAsia="Cambria" w:hAnsi="Arial" w:cs="Arial"/>
          <w:sz w:val="24"/>
          <w:szCs w:val="24"/>
        </w:rPr>
        <w:t xml:space="preserve">iocide </w:t>
      </w:r>
      <w:r>
        <w:rPr>
          <w:rFonts w:ascii="Arial" w:eastAsia="Cambria" w:hAnsi="Arial" w:cs="Arial"/>
          <w:sz w:val="24"/>
          <w:szCs w:val="24"/>
        </w:rPr>
        <w:t>(</w:t>
      </w:r>
      <w:r w:rsidRPr="002167E2">
        <w:rPr>
          <w:rFonts w:ascii="Arial" w:eastAsia="Cambria" w:hAnsi="Arial" w:cs="Arial"/>
          <w:sz w:val="24"/>
          <w:szCs w:val="24"/>
        </w:rPr>
        <w:t>CNPB</w:t>
      </w:r>
      <w:r>
        <w:rPr>
          <w:rFonts w:ascii="Arial" w:eastAsia="Cambria" w:hAnsi="Arial" w:cs="Arial"/>
          <w:sz w:val="24"/>
          <w:szCs w:val="24"/>
        </w:rPr>
        <w:t>),</w:t>
      </w:r>
      <w:r w:rsidRPr="002167E2">
        <w:rPr>
          <w:rFonts w:ascii="Arial" w:eastAsia="Cambria" w:hAnsi="Arial" w:cs="Arial"/>
          <w:sz w:val="24"/>
          <w:szCs w:val="24"/>
        </w:rPr>
        <w:t xml:space="preserve">  pe site-ul propriu . </w:t>
      </w:r>
    </w:p>
    <w:p w:rsidR="00DB49FE" w:rsidRDefault="00DB49FE" w:rsidP="00DB49FE">
      <w:pPr>
        <w:spacing w:after="0"/>
        <w:jc w:val="both"/>
        <w:rPr>
          <w:rFonts w:ascii="Arial" w:eastAsia="Cambria" w:hAnsi="Arial" w:cs="Arial"/>
          <w:sz w:val="24"/>
          <w:szCs w:val="24"/>
        </w:rPr>
      </w:pPr>
      <w:r>
        <w:rPr>
          <w:rFonts w:ascii="Arial" w:eastAsia="Cambria" w:hAnsi="Arial" w:cs="Arial"/>
          <w:b/>
          <w:sz w:val="24"/>
          <w:szCs w:val="24"/>
        </w:rPr>
        <w:t xml:space="preserve">Art. 6 </w:t>
      </w:r>
      <w:r>
        <w:rPr>
          <w:rFonts w:ascii="Arial" w:eastAsia="Cambria" w:hAnsi="Arial" w:cs="Arial"/>
          <w:sz w:val="24"/>
          <w:szCs w:val="24"/>
        </w:rPr>
        <w:t xml:space="preserve">(1) </w:t>
      </w:r>
      <w:r w:rsidRPr="003C05A6">
        <w:rPr>
          <w:rFonts w:ascii="Arial" w:eastAsia="Cambria" w:hAnsi="Arial" w:cs="Arial"/>
          <w:sz w:val="24"/>
          <w:szCs w:val="24"/>
        </w:rPr>
        <w:t xml:space="preserve">Produsele biocide </w:t>
      </w:r>
      <w:r>
        <w:rPr>
          <w:rFonts w:ascii="Arial" w:eastAsia="Cambria" w:hAnsi="Arial" w:cs="Arial"/>
          <w:sz w:val="24"/>
          <w:szCs w:val="24"/>
        </w:rPr>
        <w:t>precum și produsele încadrate ca dispozitive medicale,</w:t>
      </w:r>
      <w:r w:rsidRPr="003C05A6">
        <w:rPr>
          <w:rFonts w:ascii="Arial" w:eastAsia="Cambria" w:hAnsi="Arial" w:cs="Arial"/>
          <w:sz w:val="24"/>
          <w:szCs w:val="24"/>
        </w:rPr>
        <w:t xml:space="preserve"> utilizate în unităţile sanitare</w:t>
      </w:r>
      <w:r>
        <w:rPr>
          <w:rFonts w:ascii="Arial" w:eastAsia="Cambria" w:hAnsi="Arial" w:cs="Arial"/>
          <w:sz w:val="24"/>
          <w:szCs w:val="24"/>
        </w:rPr>
        <w:t>,</w:t>
      </w:r>
      <w:r w:rsidRPr="003C05A6">
        <w:rPr>
          <w:rFonts w:ascii="Arial" w:eastAsia="Cambria" w:hAnsi="Arial" w:cs="Arial"/>
          <w:sz w:val="24"/>
          <w:szCs w:val="24"/>
        </w:rPr>
        <w:t xml:space="preserve"> trebuie să prezinte efect bactericid, fungicid, micobactericid, virulicid şi sporicid, în funcţie de scopul utilizării. </w:t>
      </w:r>
    </w:p>
    <w:p w:rsidR="00DB49FE" w:rsidRPr="00D953AD" w:rsidRDefault="00DB49FE" w:rsidP="00DB49FE">
      <w:pPr>
        <w:spacing w:after="0"/>
        <w:ind w:firstLine="720"/>
        <w:jc w:val="both"/>
        <w:rPr>
          <w:rFonts w:ascii="Arial" w:eastAsia="Cambria" w:hAnsi="Arial" w:cs="Arial"/>
          <w:sz w:val="24"/>
          <w:szCs w:val="24"/>
        </w:rPr>
      </w:pPr>
      <w:r w:rsidRPr="00D953AD">
        <w:rPr>
          <w:rFonts w:ascii="Arial" w:eastAsia="Cambria" w:hAnsi="Arial" w:cs="Arial"/>
          <w:sz w:val="24"/>
          <w:szCs w:val="24"/>
        </w:rPr>
        <w:t xml:space="preserve">(2) </w:t>
      </w:r>
      <w:r w:rsidR="00E85298" w:rsidRPr="00E85298">
        <w:rPr>
          <w:rFonts w:ascii="Arial" w:eastAsia="Cambria" w:hAnsi="Arial" w:cs="Arial"/>
          <w:sz w:val="24"/>
          <w:szCs w:val="24"/>
        </w:rPr>
        <w:t>Toate unitățile sanitare publice ș</w:t>
      </w:r>
      <w:r w:rsidR="00A25F8D" w:rsidRPr="00E85298">
        <w:rPr>
          <w:rFonts w:ascii="Arial" w:eastAsia="Cambria" w:hAnsi="Arial" w:cs="Arial"/>
          <w:sz w:val="24"/>
          <w:szCs w:val="24"/>
        </w:rPr>
        <w:t xml:space="preserve">i </w:t>
      </w:r>
      <w:r w:rsidR="00E85298" w:rsidRPr="00E85298">
        <w:rPr>
          <w:rFonts w:ascii="Arial" w:eastAsia="Cambria" w:hAnsi="Arial" w:cs="Arial"/>
          <w:sz w:val="24"/>
          <w:szCs w:val="24"/>
        </w:rPr>
        <w:t>private, sunt obligate să achziționeze produse de dezinfecț</w:t>
      </w:r>
      <w:r w:rsidR="00A25F8D" w:rsidRPr="00E85298">
        <w:rPr>
          <w:rFonts w:ascii="Arial" w:eastAsia="Cambria" w:hAnsi="Arial" w:cs="Arial"/>
          <w:sz w:val="24"/>
          <w:szCs w:val="24"/>
        </w:rPr>
        <w:t xml:space="preserve">ie pentru activitatea proprie avizate de </w:t>
      </w:r>
      <w:r w:rsidR="00E85298" w:rsidRPr="00E85298">
        <w:rPr>
          <w:rFonts w:ascii="Arial" w:eastAsia="Cambria" w:hAnsi="Arial" w:cs="Arial"/>
          <w:sz w:val="24"/>
          <w:szCs w:val="24"/>
        </w:rPr>
        <w:t>către Comisia Naţională de Produse Biocide.</w:t>
      </w:r>
    </w:p>
    <w:p w:rsidR="00DB49FE" w:rsidRDefault="00DB49FE" w:rsidP="00DB49FE">
      <w:pPr>
        <w:spacing w:after="0"/>
        <w:ind w:firstLine="720"/>
        <w:jc w:val="both"/>
        <w:rPr>
          <w:rFonts w:ascii="Arial" w:eastAsia="Cambria" w:hAnsi="Arial" w:cs="Arial"/>
          <w:sz w:val="24"/>
          <w:szCs w:val="24"/>
        </w:rPr>
      </w:pPr>
      <w:r>
        <w:rPr>
          <w:rFonts w:ascii="Arial" w:eastAsia="Cambria" w:hAnsi="Arial" w:cs="Arial"/>
          <w:sz w:val="24"/>
          <w:szCs w:val="24"/>
        </w:rPr>
        <w:lastRenderedPageBreak/>
        <w:t xml:space="preserve">(3) </w:t>
      </w:r>
      <w:r w:rsidRPr="003C05A6">
        <w:rPr>
          <w:rFonts w:ascii="Arial" w:eastAsia="Cambria" w:hAnsi="Arial" w:cs="Arial"/>
          <w:sz w:val="24"/>
          <w:szCs w:val="24"/>
        </w:rPr>
        <w:t>Pentru dezinfectantele încadrate ca dispozitive medicale, toate unităţile sanitare publice şi private, trebuie să solicite</w:t>
      </w:r>
      <w:r>
        <w:rPr>
          <w:rFonts w:ascii="Arial" w:eastAsia="Cambria" w:hAnsi="Arial" w:cs="Arial"/>
          <w:sz w:val="24"/>
          <w:szCs w:val="24"/>
        </w:rPr>
        <w:t>:</w:t>
      </w:r>
    </w:p>
    <w:p w:rsidR="00DB49FE" w:rsidRPr="00890888" w:rsidRDefault="00DB49FE" w:rsidP="00DB49FE">
      <w:pPr>
        <w:spacing w:after="0"/>
        <w:ind w:left="1416"/>
        <w:jc w:val="both"/>
        <w:rPr>
          <w:rFonts w:ascii="Arial" w:eastAsia="Cambria" w:hAnsi="Arial" w:cs="Arial"/>
          <w:sz w:val="24"/>
          <w:szCs w:val="24"/>
        </w:rPr>
      </w:pPr>
      <w:r>
        <w:rPr>
          <w:rFonts w:ascii="Arial" w:eastAsia="Cambria" w:hAnsi="Arial" w:cs="Arial"/>
          <w:sz w:val="24"/>
          <w:szCs w:val="24"/>
        </w:rPr>
        <w:t>a)</w:t>
      </w:r>
      <w:r w:rsidRPr="003C05A6">
        <w:rPr>
          <w:rFonts w:ascii="Arial" w:eastAsia="Cambria" w:hAnsi="Arial" w:cs="Arial"/>
          <w:sz w:val="24"/>
          <w:szCs w:val="24"/>
        </w:rPr>
        <w:t xml:space="preserve"> </w:t>
      </w:r>
      <w:r>
        <w:rPr>
          <w:rFonts w:ascii="Arial" w:eastAsia="Cambria" w:hAnsi="Arial" w:cs="Arial"/>
          <w:sz w:val="24"/>
          <w:szCs w:val="24"/>
        </w:rPr>
        <w:t xml:space="preserve">dovada întregistrării produsului ca dispozitiv medical, în baza de date a Minsterului Sănătății, în baza prevederilor art. 31 alin. (2) din Hotărârea Guvernului nr. 54/2006 </w:t>
      </w:r>
      <w:r w:rsidRPr="00890888">
        <w:rPr>
          <w:rFonts w:ascii="Arial" w:eastAsia="Cambria" w:hAnsi="Arial" w:cs="Arial"/>
          <w:sz w:val="24"/>
          <w:szCs w:val="24"/>
        </w:rPr>
        <w:t>privind condiţiile introducerii pe piaţă a dispozitivelor medicale</w:t>
      </w:r>
      <w:r>
        <w:rPr>
          <w:rFonts w:ascii="Arial" w:eastAsia="Cambria" w:hAnsi="Arial" w:cs="Arial"/>
          <w:sz w:val="24"/>
          <w:szCs w:val="24"/>
        </w:rPr>
        <w:t>, cu modificările și completările ulterioare și a Ordinului ministrului sănătății nr.372/2015 privind înregistrarea dispozitivelor medicale;</w:t>
      </w:r>
    </w:p>
    <w:p w:rsidR="00DB49FE" w:rsidRDefault="00DB49FE" w:rsidP="00DB49FE">
      <w:pPr>
        <w:spacing w:after="0"/>
        <w:ind w:left="1416"/>
        <w:jc w:val="both"/>
        <w:rPr>
          <w:rFonts w:ascii="Arial" w:eastAsia="Cambria" w:hAnsi="Arial" w:cs="Arial"/>
          <w:sz w:val="24"/>
          <w:szCs w:val="24"/>
        </w:rPr>
      </w:pPr>
      <w:r>
        <w:rPr>
          <w:rFonts w:ascii="Arial" w:eastAsia="Cambria" w:hAnsi="Arial" w:cs="Arial"/>
          <w:sz w:val="24"/>
          <w:szCs w:val="24"/>
        </w:rPr>
        <w:t xml:space="preserve">b) </w:t>
      </w:r>
      <w:r w:rsidRPr="003C05A6">
        <w:rPr>
          <w:rFonts w:ascii="Arial" w:eastAsia="Cambria" w:hAnsi="Arial" w:cs="Arial"/>
          <w:sz w:val="24"/>
          <w:szCs w:val="24"/>
        </w:rPr>
        <w:t xml:space="preserve">certificatul de marcaj CE, cu încadrarea în categoria dispozitiv medical în conformitate cu Directiva </w:t>
      </w:r>
      <w:r>
        <w:rPr>
          <w:rFonts w:ascii="Arial" w:eastAsia="Cambria" w:hAnsi="Arial" w:cs="Arial"/>
          <w:sz w:val="24"/>
          <w:szCs w:val="24"/>
        </w:rPr>
        <w:t xml:space="preserve">nr. </w:t>
      </w:r>
      <w:r w:rsidRPr="003C05A6">
        <w:rPr>
          <w:rFonts w:ascii="Arial" w:eastAsia="Cambria" w:hAnsi="Arial" w:cs="Arial"/>
          <w:sz w:val="24"/>
          <w:szCs w:val="24"/>
        </w:rPr>
        <w:t>93/42/CEE a Consiliului din 14 iunie 1993 privind dispozitivele medicale, transpusă prin</w:t>
      </w:r>
      <w:r>
        <w:rPr>
          <w:rFonts w:ascii="Arial" w:eastAsia="Cambria" w:hAnsi="Arial" w:cs="Arial"/>
          <w:sz w:val="24"/>
          <w:szCs w:val="24"/>
        </w:rPr>
        <w:t xml:space="preserve"> Hotărârea Guvernului nr</w:t>
      </w:r>
      <w:r w:rsidRPr="003C05A6">
        <w:rPr>
          <w:rFonts w:ascii="Arial" w:eastAsia="Cambria" w:hAnsi="Arial" w:cs="Arial"/>
          <w:sz w:val="24"/>
          <w:szCs w:val="24"/>
        </w:rPr>
        <w:t>. 54/2009 privind condiţiile introducerii pe piaţă a dispozitivelor medic</w:t>
      </w:r>
      <w:r>
        <w:rPr>
          <w:rFonts w:ascii="Arial" w:eastAsia="Cambria" w:hAnsi="Arial" w:cs="Arial"/>
          <w:sz w:val="24"/>
          <w:szCs w:val="24"/>
        </w:rPr>
        <w:t>ale, cu modificările și completările ulterioare;</w:t>
      </w:r>
    </w:p>
    <w:p w:rsidR="00DB49FE" w:rsidRDefault="00DB49FE" w:rsidP="00DB49FE">
      <w:pPr>
        <w:spacing w:after="0"/>
        <w:ind w:left="1416"/>
        <w:jc w:val="both"/>
        <w:rPr>
          <w:rFonts w:ascii="Arial" w:eastAsia="Cambria" w:hAnsi="Arial" w:cs="Arial"/>
          <w:sz w:val="24"/>
          <w:szCs w:val="24"/>
        </w:rPr>
      </w:pPr>
      <w:r>
        <w:rPr>
          <w:rFonts w:ascii="Arial" w:eastAsia="Cambria" w:hAnsi="Arial" w:cs="Arial"/>
          <w:sz w:val="24"/>
          <w:szCs w:val="24"/>
        </w:rPr>
        <w:t xml:space="preserve">c) </w:t>
      </w:r>
      <w:r w:rsidRPr="003C05A6">
        <w:rPr>
          <w:rFonts w:ascii="Arial" w:eastAsia="Cambria" w:hAnsi="Arial" w:cs="Arial"/>
          <w:sz w:val="24"/>
          <w:szCs w:val="24"/>
        </w:rPr>
        <w:t>recomandările producătorului cu privire la eficacitatea produsului şi indicaţiile de utilizare.</w:t>
      </w:r>
    </w:p>
    <w:p w:rsidR="00DB49FE" w:rsidRDefault="00DB49FE" w:rsidP="00DB49FE">
      <w:pPr>
        <w:spacing w:after="0"/>
        <w:ind w:firstLine="708"/>
        <w:jc w:val="both"/>
        <w:rPr>
          <w:rFonts w:ascii="Arial" w:eastAsia="Cambria" w:hAnsi="Arial" w:cs="Arial"/>
          <w:sz w:val="24"/>
          <w:szCs w:val="24"/>
        </w:rPr>
      </w:pPr>
      <w:r>
        <w:rPr>
          <w:rFonts w:ascii="Arial" w:eastAsia="Cambria" w:hAnsi="Arial" w:cs="Arial"/>
          <w:sz w:val="24"/>
          <w:szCs w:val="24"/>
        </w:rPr>
        <w:t xml:space="preserve">(4) În unitățile sanitare, în activitățile de deratizare și  dezinsecție, se utilizează următoarele tipuri de produse biocide: </w:t>
      </w:r>
    </w:p>
    <w:p w:rsidR="00DB49FE" w:rsidRDefault="00DB49FE" w:rsidP="00DB49FE">
      <w:pPr>
        <w:spacing w:after="0"/>
        <w:ind w:firstLine="1440"/>
        <w:jc w:val="both"/>
        <w:rPr>
          <w:rFonts w:ascii="Arial" w:eastAsia="Cambria" w:hAnsi="Arial" w:cs="Arial"/>
          <w:sz w:val="24"/>
          <w:szCs w:val="24"/>
        </w:rPr>
      </w:pPr>
      <w:r>
        <w:rPr>
          <w:rFonts w:ascii="Arial" w:eastAsia="Cambria" w:hAnsi="Arial" w:cs="Arial"/>
          <w:sz w:val="24"/>
          <w:szCs w:val="24"/>
        </w:rPr>
        <w:t xml:space="preserve">- tip 1 (pentru igiena umană) </w:t>
      </w:r>
    </w:p>
    <w:p w:rsidR="00DB49FE" w:rsidRDefault="00DB49FE" w:rsidP="00DB49FE">
      <w:pPr>
        <w:spacing w:after="0"/>
        <w:ind w:firstLine="1440"/>
        <w:jc w:val="both"/>
        <w:rPr>
          <w:rFonts w:ascii="Arial" w:eastAsia="Cambria" w:hAnsi="Arial" w:cs="Arial"/>
          <w:sz w:val="24"/>
          <w:szCs w:val="24"/>
        </w:rPr>
      </w:pPr>
      <w:r>
        <w:rPr>
          <w:rFonts w:ascii="Arial" w:eastAsia="Cambria" w:hAnsi="Arial" w:cs="Arial"/>
          <w:sz w:val="24"/>
          <w:szCs w:val="24"/>
        </w:rPr>
        <w:t>- tip 2 (pentru suprafețe, instrumentar și textile)</w:t>
      </w:r>
    </w:p>
    <w:p w:rsidR="00DB49FE" w:rsidRDefault="00DB49FE" w:rsidP="00DB49FE">
      <w:pPr>
        <w:spacing w:after="0"/>
        <w:ind w:firstLine="1440"/>
        <w:jc w:val="both"/>
        <w:rPr>
          <w:rFonts w:ascii="Arial" w:eastAsia="Cambria" w:hAnsi="Arial" w:cs="Arial"/>
          <w:sz w:val="24"/>
          <w:szCs w:val="24"/>
        </w:rPr>
      </w:pPr>
      <w:r>
        <w:rPr>
          <w:rFonts w:ascii="Arial" w:eastAsia="Cambria" w:hAnsi="Arial" w:cs="Arial"/>
          <w:sz w:val="24"/>
          <w:szCs w:val="24"/>
        </w:rPr>
        <w:t>- tip 4 (pentru igiena în zonele de distribuție și prepara</w:t>
      </w:r>
    </w:p>
    <w:p w:rsidR="00DB49FE" w:rsidRDefault="00DB49FE" w:rsidP="00DB49FE">
      <w:pPr>
        <w:spacing w:after="0"/>
        <w:ind w:firstLine="1440"/>
        <w:jc w:val="both"/>
        <w:rPr>
          <w:rFonts w:ascii="Arial" w:eastAsia="Cambria" w:hAnsi="Arial" w:cs="Arial"/>
          <w:sz w:val="24"/>
          <w:szCs w:val="24"/>
        </w:rPr>
      </w:pPr>
      <w:r>
        <w:rPr>
          <w:rFonts w:ascii="Arial" w:eastAsia="Cambria" w:hAnsi="Arial" w:cs="Arial"/>
          <w:sz w:val="24"/>
          <w:szCs w:val="24"/>
        </w:rPr>
        <w:t>re a alimetelor)</w:t>
      </w:r>
    </w:p>
    <w:p w:rsidR="00DB49FE" w:rsidRDefault="00DB49FE" w:rsidP="00DB49FE">
      <w:pPr>
        <w:spacing w:after="0"/>
        <w:ind w:firstLine="1440"/>
        <w:jc w:val="both"/>
        <w:rPr>
          <w:rFonts w:ascii="Arial" w:eastAsia="Cambria" w:hAnsi="Arial" w:cs="Arial"/>
          <w:sz w:val="24"/>
          <w:szCs w:val="24"/>
        </w:rPr>
      </w:pPr>
      <w:r>
        <w:rPr>
          <w:rFonts w:ascii="Arial" w:eastAsia="Cambria" w:hAnsi="Arial" w:cs="Arial"/>
          <w:sz w:val="24"/>
          <w:szCs w:val="24"/>
        </w:rPr>
        <w:t xml:space="preserve">- tip 14 (pentru deratizare) </w:t>
      </w:r>
    </w:p>
    <w:p w:rsidR="00DB49FE" w:rsidRDefault="00DB49FE" w:rsidP="00DB49FE">
      <w:pPr>
        <w:spacing w:after="0"/>
        <w:ind w:firstLine="1440"/>
        <w:jc w:val="both"/>
        <w:rPr>
          <w:rFonts w:ascii="Arial" w:eastAsia="Cambria" w:hAnsi="Arial" w:cs="Arial"/>
          <w:sz w:val="24"/>
          <w:szCs w:val="24"/>
        </w:rPr>
      </w:pPr>
      <w:r>
        <w:rPr>
          <w:rFonts w:ascii="Arial" w:eastAsia="Cambria" w:hAnsi="Arial" w:cs="Arial"/>
          <w:sz w:val="24"/>
          <w:szCs w:val="24"/>
        </w:rPr>
        <w:t xml:space="preserve">- tip 18 (pentru dezinsecție) </w:t>
      </w:r>
    </w:p>
    <w:p w:rsidR="00DB49FE" w:rsidRDefault="00DB49FE" w:rsidP="00DB49FE">
      <w:pPr>
        <w:spacing w:after="0"/>
        <w:ind w:firstLine="1440"/>
        <w:jc w:val="both"/>
        <w:rPr>
          <w:rFonts w:ascii="Arial" w:eastAsia="Cambria" w:hAnsi="Arial" w:cs="Arial"/>
          <w:sz w:val="24"/>
          <w:szCs w:val="24"/>
        </w:rPr>
      </w:pPr>
      <w:r>
        <w:rPr>
          <w:rFonts w:ascii="Arial" w:eastAsia="Cambria" w:hAnsi="Arial" w:cs="Arial"/>
          <w:sz w:val="24"/>
          <w:szCs w:val="24"/>
        </w:rPr>
        <w:t>- tip 22 (pentru îmbalsămare).</w:t>
      </w:r>
    </w:p>
    <w:p w:rsidR="00DB49FE" w:rsidRDefault="00DB49FE" w:rsidP="00DB49FE">
      <w:pPr>
        <w:spacing w:after="0"/>
        <w:ind w:firstLine="1440"/>
        <w:jc w:val="both"/>
        <w:rPr>
          <w:rFonts w:ascii="Arial" w:eastAsia="Cambria" w:hAnsi="Arial" w:cs="Arial"/>
          <w:sz w:val="24"/>
          <w:szCs w:val="24"/>
        </w:rPr>
      </w:pPr>
    </w:p>
    <w:p w:rsidR="00DB49FE" w:rsidRDefault="00DB49FE" w:rsidP="00DB49FE">
      <w:pPr>
        <w:spacing w:after="0"/>
        <w:jc w:val="both"/>
        <w:rPr>
          <w:rFonts w:ascii="Arial" w:eastAsia="Cambria" w:hAnsi="Arial" w:cs="Arial"/>
          <w:sz w:val="24"/>
          <w:szCs w:val="24"/>
        </w:rPr>
      </w:pPr>
      <w:r w:rsidRPr="003C05A6">
        <w:rPr>
          <w:rFonts w:ascii="Arial" w:eastAsia="Cambria" w:hAnsi="Arial" w:cs="Arial"/>
          <w:b/>
          <w:sz w:val="24"/>
          <w:szCs w:val="24"/>
        </w:rPr>
        <w:t xml:space="preserve"> Art. </w:t>
      </w:r>
      <w:r>
        <w:rPr>
          <w:rFonts w:ascii="Arial" w:eastAsia="Cambria" w:hAnsi="Arial" w:cs="Arial"/>
          <w:b/>
          <w:sz w:val="24"/>
          <w:szCs w:val="24"/>
        </w:rPr>
        <w:t xml:space="preserve">7 </w:t>
      </w:r>
      <w:r>
        <w:rPr>
          <w:rFonts w:ascii="Arial" w:eastAsia="Cambria" w:hAnsi="Arial" w:cs="Arial"/>
          <w:sz w:val="24"/>
          <w:szCs w:val="24"/>
        </w:rPr>
        <w:t>La data intrării în vigoare a prezentului Ordin se abrogă Ordinul ministrului sănătății nr. 961/2016 p</w:t>
      </w:r>
      <w:r w:rsidRPr="00D953AD">
        <w:rPr>
          <w:rFonts w:ascii="Arial" w:eastAsia="Cambria" w:hAnsi="Arial" w:cs="Arial"/>
          <w:sz w:val="24"/>
          <w:szCs w:val="24"/>
        </w:rPr>
        <w:t>entru aprobarea Normelor tehnice privind curăţarea, dezinfecţia şi sterilizarea în unităţile sanitare publice şi private, tehnicii de lucru şi interpretare pentru testele de evaluare a eficienţei procedurii de curăţenie şi dezinfecţie, procedurilor recomandate pentru dezinfecţia mâinilor, în funcţie de nivelul de risc, metodelor de aplicare a dezinfectantelor chimice în funcţie de suportul care urmează să fie tratat şi a metodelor de evaluare a derulării şi eficienţei procesului de sterilizare</w:t>
      </w:r>
      <w:r>
        <w:rPr>
          <w:rFonts w:ascii="Arial" w:eastAsia="Cambria" w:hAnsi="Arial" w:cs="Arial"/>
          <w:sz w:val="24"/>
          <w:szCs w:val="24"/>
        </w:rPr>
        <w:t>, cu modificările și completările ulterioare.</w:t>
      </w:r>
    </w:p>
    <w:p w:rsidR="00DB49FE" w:rsidRDefault="00DB49FE" w:rsidP="00DB49FE">
      <w:pPr>
        <w:spacing w:after="0"/>
        <w:jc w:val="both"/>
        <w:rPr>
          <w:rFonts w:ascii="Arial" w:eastAsia="Cambria" w:hAnsi="Arial" w:cs="Arial"/>
          <w:sz w:val="24"/>
          <w:szCs w:val="24"/>
        </w:rPr>
      </w:pP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8</w:t>
      </w:r>
      <w:r w:rsidRPr="003C05A6">
        <w:rPr>
          <w:rFonts w:ascii="Arial" w:eastAsia="Cambria" w:hAnsi="Arial" w:cs="Arial"/>
          <w:b/>
          <w:sz w:val="24"/>
          <w:szCs w:val="24"/>
        </w:rPr>
        <w:t xml:space="preserve"> </w:t>
      </w:r>
      <w:r w:rsidRPr="003C05A6">
        <w:rPr>
          <w:rFonts w:ascii="Arial" w:eastAsia="Cambria" w:hAnsi="Arial" w:cs="Arial"/>
          <w:sz w:val="24"/>
          <w:szCs w:val="24"/>
        </w:rPr>
        <w:t>Anexele nr. 1-</w:t>
      </w:r>
      <w:r>
        <w:rPr>
          <w:rFonts w:ascii="Arial" w:eastAsia="Cambria" w:hAnsi="Arial" w:cs="Arial"/>
          <w:sz w:val="24"/>
          <w:szCs w:val="24"/>
        </w:rPr>
        <w:t xml:space="preserve"> 4</w:t>
      </w:r>
      <w:r w:rsidRPr="003C05A6">
        <w:rPr>
          <w:rFonts w:ascii="Arial" w:eastAsia="Cambria" w:hAnsi="Arial" w:cs="Arial"/>
          <w:sz w:val="24"/>
          <w:szCs w:val="24"/>
        </w:rPr>
        <w:t xml:space="preserve">  fac parte integrantă din prezentul </w:t>
      </w:r>
      <w:r>
        <w:rPr>
          <w:rFonts w:ascii="Arial" w:eastAsia="Cambria" w:hAnsi="Arial" w:cs="Arial"/>
          <w:sz w:val="24"/>
          <w:szCs w:val="24"/>
        </w:rPr>
        <w:t>O</w:t>
      </w:r>
      <w:r w:rsidRPr="003C05A6">
        <w:rPr>
          <w:rFonts w:ascii="Arial" w:eastAsia="Cambria" w:hAnsi="Arial" w:cs="Arial"/>
          <w:sz w:val="24"/>
          <w:szCs w:val="24"/>
        </w:rPr>
        <w:t xml:space="preserve">rdin.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 xml:space="preserve">Art. </w:t>
      </w:r>
      <w:r>
        <w:rPr>
          <w:rFonts w:ascii="Arial" w:eastAsia="Cambria" w:hAnsi="Arial" w:cs="Arial"/>
          <w:b/>
          <w:sz w:val="24"/>
          <w:szCs w:val="24"/>
        </w:rPr>
        <w:t>9</w:t>
      </w:r>
      <w:r w:rsidRPr="003C05A6">
        <w:rPr>
          <w:rFonts w:ascii="Arial" w:eastAsia="Cambria" w:hAnsi="Arial" w:cs="Arial"/>
          <w:sz w:val="24"/>
          <w:szCs w:val="24"/>
        </w:rPr>
        <w:t xml:space="preserve">  Direcţiile de specialitate din cadrul Ministerului Sănătăţii, direcţiile de sănătate publică judeţene şi a municipiului Bucureşti, precum şi unităţile sanitare publice şi private de pe teritoriul României vor duce la îndeplinire prevederile prezentului </w:t>
      </w:r>
      <w:r>
        <w:rPr>
          <w:rFonts w:ascii="Arial" w:eastAsia="Cambria" w:hAnsi="Arial" w:cs="Arial"/>
          <w:sz w:val="24"/>
          <w:szCs w:val="24"/>
        </w:rPr>
        <w:t>O</w:t>
      </w:r>
      <w:r w:rsidRPr="003C05A6">
        <w:rPr>
          <w:rFonts w:ascii="Arial" w:eastAsia="Cambria" w:hAnsi="Arial" w:cs="Arial"/>
          <w:sz w:val="24"/>
          <w:szCs w:val="24"/>
        </w:rPr>
        <w:t xml:space="preserve">rdin.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 xml:space="preserve">Art. </w:t>
      </w:r>
      <w:r>
        <w:rPr>
          <w:rFonts w:ascii="Arial" w:eastAsia="Cambria" w:hAnsi="Arial" w:cs="Arial"/>
          <w:b/>
          <w:sz w:val="24"/>
          <w:szCs w:val="24"/>
        </w:rPr>
        <w:t>10</w:t>
      </w:r>
      <w:r w:rsidRPr="003C05A6">
        <w:rPr>
          <w:rFonts w:ascii="Arial" w:eastAsia="Cambria" w:hAnsi="Arial" w:cs="Arial"/>
          <w:sz w:val="24"/>
          <w:szCs w:val="24"/>
        </w:rPr>
        <w:t xml:space="preserve"> Prezentul </w:t>
      </w:r>
      <w:r>
        <w:rPr>
          <w:rFonts w:ascii="Arial" w:eastAsia="Cambria" w:hAnsi="Arial" w:cs="Arial"/>
          <w:sz w:val="24"/>
          <w:szCs w:val="24"/>
        </w:rPr>
        <w:t>O</w:t>
      </w:r>
      <w:r w:rsidRPr="003C05A6">
        <w:rPr>
          <w:rFonts w:ascii="Arial" w:eastAsia="Cambria" w:hAnsi="Arial" w:cs="Arial"/>
          <w:sz w:val="24"/>
          <w:szCs w:val="24"/>
        </w:rPr>
        <w:t xml:space="preserve">rdin se publică în Monitorul Oficial al României, Partea I. </w:t>
      </w:r>
    </w:p>
    <w:p w:rsidR="00DB49FE" w:rsidRPr="003C05A6" w:rsidRDefault="00DB49FE" w:rsidP="00DB49FE">
      <w:pPr>
        <w:jc w:val="both"/>
        <w:rPr>
          <w:rFonts w:ascii="Arial" w:eastAsia="Cambria" w:hAnsi="Arial" w:cs="Arial"/>
          <w:b/>
          <w:sz w:val="24"/>
          <w:szCs w:val="24"/>
        </w:rPr>
      </w:pPr>
    </w:p>
    <w:p w:rsidR="00DB49FE" w:rsidRPr="003C05A6" w:rsidRDefault="00DB49FE" w:rsidP="00DB49FE">
      <w:pPr>
        <w:pStyle w:val="rvps1"/>
        <w:rPr>
          <w:rFonts w:ascii="Arial" w:hAnsi="Arial" w:cs="Arial"/>
        </w:rPr>
      </w:pPr>
      <w:r>
        <w:rPr>
          <w:rStyle w:val="rvts31"/>
          <w:rFonts w:ascii="Arial" w:hAnsi="Arial" w:cs="Arial"/>
        </w:rPr>
        <w:t xml:space="preserve">P. </w:t>
      </w:r>
      <w:r w:rsidRPr="003C05A6">
        <w:rPr>
          <w:rStyle w:val="rvts31"/>
          <w:rFonts w:ascii="Arial" w:hAnsi="Arial" w:cs="Arial"/>
        </w:rPr>
        <w:t>MINISTRUL SĂNĂTĂŢII</w:t>
      </w:r>
    </w:p>
    <w:p w:rsidR="00DB49FE" w:rsidRDefault="00DB49FE" w:rsidP="00DB49FE">
      <w:pPr>
        <w:jc w:val="center"/>
        <w:rPr>
          <w:rFonts w:ascii="Arial" w:hAnsi="Arial" w:cs="Arial"/>
          <w:sz w:val="24"/>
          <w:szCs w:val="24"/>
        </w:rPr>
      </w:pPr>
      <w:r>
        <w:rPr>
          <w:rFonts w:ascii="Arial" w:hAnsi="Arial" w:cs="Arial"/>
          <w:sz w:val="24"/>
          <w:szCs w:val="24"/>
        </w:rPr>
        <w:t>SECRETAR DE STAT</w:t>
      </w:r>
    </w:p>
    <w:p w:rsidR="00BD4BAA" w:rsidRDefault="00BD4BAA" w:rsidP="00BD4BAA">
      <w:pPr>
        <w:jc w:val="center"/>
        <w:rPr>
          <w:rFonts w:ascii="Arial" w:hAnsi="Arial" w:cs="Arial"/>
          <w:sz w:val="24"/>
          <w:szCs w:val="24"/>
        </w:rPr>
      </w:pPr>
      <w:r>
        <w:rPr>
          <w:rFonts w:ascii="Arial" w:hAnsi="Arial" w:cs="Arial"/>
          <w:sz w:val="24"/>
          <w:szCs w:val="24"/>
        </w:rPr>
        <w:t>ANDREEA MOLDOVAN</w:t>
      </w:r>
    </w:p>
    <w:p w:rsidR="00DB49FE" w:rsidRDefault="00DB49FE" w:rsidP="00DB49FE">
      <w:pPr>
        <w:jc w:val="center"/>
        <w:rPr>
          <w:rFonts w:ascii="Arial" w:hAnsi="Arial" w:cs="Arial"/>
          <w:sz w:val="24"/>
          <w:szCs w:val="24"/>
        </w:rPr>
      </w:pPr>
    </w:p>
    <w:p w:rsidR="00DB49FE" w:rsidRDefault="00DB49FE" w:rsidP="00DB49FE">
      <w:pPr>
        <w:jc w:val="center"/>
        <w:rPr>
          <w:rFonts w:ascii="Arial" w:hAnsi="Arial" w:cs="Arial"/>
          <w:sz w:val="24"/>
          <w:szCs w:val="24"/>
        </w:rPr>
      </w:pPr>
    </w:p>
    <w:p w:rsidR="00DB49FE" w:rsidRDefault="00DB49FE" w:rsidP="00DB49FE">
      <w:pPr>
        <w:jc w:val="center"/>
        <w:rPr>
          <w:rFonts w:ascii="Arial" w:hAnsi="Arial" w:cs="Arial"/>
          <w:sz w:val="24"/>
          <w:szCs w:val="24"/>
        </w:rPr>
      </w:pPr>
    </w:p>
    <w:p w:rsidR="00DB49FE" w:rsidRDefault="00DB49FE" w:rsidP="00DB49FE">
      <w:pPr>
        <w:jc w:val="center"/>
        <w:rPr>
          <w:rFonts w:ascii="Arial" w:hAnsi="Arial" w:cs="Arial"/>
          <w:sz w:val="24"/>
          <w:szCs w:val="24"/>
        </w:rPr>
      </w:pPr>
    </w:p>
    <w:p w:rsidR="00DB49FE" w:rsidRPr="00E85298" w:rsidRDefault="00DB49FE" w:rsidP="00E85298">
      <w:pPr>
        <w:autoSpaceDE w:val="0"/>
        <w:autoSpaceDN w:val="0"/>
        <w:adjustRightInd w:val="0"/>
        <w:spacing w:line="240" w:lineRule="auto"/>
        <w:jc w:val="center"/>
        <w:rPr>
          <w:rFonts w:ascii="Arial" w:hAnsi="Arial" w:cs="Arial"/>
          <w:b/>
          <w:sz w:val="24"/>
          <w:szCs w:val="24"/>
        </w:rPr>
      </w:pPr>
      <w:r>
        <w:rPr>
          <w:rFonts w:ascii="Arial" w:hAnsi="Arial" w:cs="Arial"/>
          <w:iCs/>
        </w:rPr>
        <w:lastRenderedPageBreak/>
        <w:t xml:space="preserve">TITLUL </w:t>
      </w:r>
      <w:r w:rsidRPr="00283D8C">
        <w:rPr>
          <w:rFonts w:ascii="Arial" w:hAnsi="Arial" w:cs="Arial"/>
          <w:iCs/>
        </w:rPr>
        <w:t xml:space="preserve">PROIECTULUI : </w:t>
      </w:r>
      <w:r w:rsidR="00E85298" w:rsidRPr="00E85298">
        <w:rPr>
          <w:rFonts w:ascii="Arial" w:hAnsi="Arial" w:cs="Arial"/>
          <w:b/>
          <w:sz w:val="24"/>
          <w:szCs w:val="24"/>
          <w:lang w:eastAsia="ro-RO"/>
        </w:rPr>
        <w:t xml:space="preserve">pentru aprobarea Normelor tehnice privind curăţarea, dezinfecţia şi sterilizarea în unităţile sanitare publice și private, </w:t>
      </w:r>
      <w:r w:rsidR="00E85298">
        <w:rPr>
          <w:rFonts w:ascii="Arial" w:hAnsi="Arial" w:cs="Arial"/>
          <w:b/>
          <w:sz w:val="24"/>
          <w:szCs w:val="24"/>
          <w:lang w:eastAsia="ro-RO"/>
        </w:rPr>
        <w:t>evaluarea eficacității procedurilor de curățenie și dezinfecție efectuate î</w:t>
      </w:r>
      <w:r w:rsidR="00E85298" w:rsidRPr="00E85298">
        <w:rPr>
          <w:rFonts w:ascii="Arial" w:hAnsi="Arial" w:cs="Arial"/>
          <w:b/>
          <w:sz w:val="24"/>
          <w:szCs w:val="24"/>
          <w:lang w:eastAsia="ro-RO"/>
        </w:rPr>
        <w:t>n cadrul acestora, procedur</w:t>
      </w:r>
      <w:r w:rsidR="00E85298">
        <w:rPr>
          <w:rFonts w:ascii="Arial" w:hAnsi="Arial" w:cs="Arial"/>
          <w:b/>
          <w:sz w:val="24"/>
          <w:szCs w:val="24"/>
          <w:lang w:eastAsia="ro-RO"/>
        </w:rPr>
        <w:t>ile recomandate pentru dezinfecția mâinilor în funcție de nivelul de risc precum și metodele de evaluare a derulării și eficienț</w:t>
      </w:r>
      <w:r w:rsidR="00E85298" w:rsidRPr="00E85298">
        <w:rPr>
          <w:rFonts w:ascii="Arial" w:hAnsi="Arial" w:cs="Arial"/>
          <w:b/>
          <w:sz w:val="24"/>
          <w:szCs w:val="24"/>
          <w:lang w:eastAsia="ro-RO"/>
        </w:rPr>
        <w:t xml:space="preserve">ei procesului de sterilizare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43"/>
        <w:gridCol w:w="1701"/>
        <w:gridCol w:w="1559"/>
      </w:tblGrid>
      <w:tr w:rsidR="00DB49FE" w:rsidRPr="003C05A6" w:rsidTr="00E07421">
        <w:trPr>
          <w:trHeight w:val="585"/>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DB49FE" w:rsidRPr="003C05A6" w:rsidRDefault="00DB49FE" w:rsidP="00E07421">
            <w:pPr>
              <w:spacing w:line="256" w:lineRule="auto"/>
              <w:rPr>
                <w:rFonts w:ascii="Arial" w:hAnsi="Arial" w:cs="Arial"/>
                <w:b/>
                <w:sz w:val="24"/>
                <w:szCs w:val="24"/>
              </w:rPr>
            </w:pPr>
            <w:r w:rsidRPr="003C05A6">
              <w:rPr>
                <w:rFonts w:ascii="Arial" w:hAnsi="Arial" w:cs="Arial"/>
                <w:b/>
                <w:sz w:val="24"/>
                <w:szCs w:val="24"/>
              </w:rPr>
              <w:t xml:space="preserve">Structura </w:t>
            </w:r>
          </w:p>
        </w:tc>
        <w:tc>
          <w:tcPr>
            <w:tcW w:w="1843" w:type="dxa"/>
            <w:tcBorders>
              <w:top w:val="single" w:sz="4" w:space="0" w:color="auto"/>
              <w:left w:val="single" w:sz="4" w:space="0" w:color="auto"/>
              <w:bottom w:val="single" w:sz="4" w:space="0" w:color="auto"/>
              <w:right w:val="single" w:sz="4" w:space="0" w:color="auto"/>
            </w:tcBorders>
            <w:hideMark/>
          </w:tcPr>
          <w:p w:rsidR="00DB49FE" w:rsidRPr="003C05A6" w:rsidRDefault="00DB49FE" w:rsidP="00E07421">
            <w:pPr>
              <w:spacing w:line="256" w:lineRule="auto"/>
              <w:jc w:val="center"/>
              <w:rPr>
                <w:rFonts w:ascii="Arial" w:hAnsi="Arial" w:cs="Arial"/>
                <w:b/>
                <w:sz w:val="24"/>
                <w:szCs w:val="24"/>
              </w:rPr>
            </w:pPr>
            <w:r w:rsidRPr="003C05A6">
              <w:rPr>
                <w:rFonts w:ascii="Arial" w:hAnsi="Arial" w:cs="Arial"/>
                <w:b/>
                <w:sz w:val="24"/>
                <w:szCs w:val="24"/>
              </w:rPr>
              <w:t>Data Solicitării Avizului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49FE" w:rsidRPr="003C05A6" w:rsidRDefault="00DB49FE" w:rsidP="00E07421">
            <w:pPr>
              <w:spacing w:line="256" w:lineRule="auto"/>
              <w:jc w:val="center"/>
              <w:rPr>
                <w:rFonts w:ascii="Arial" w:hAnsi="Arial" w:cs="Arial"/>
                <w:b/>
                <w:sz w:val="24"/>
                <w:szCs w:val="24"/>
              </w:rPr>
            </w:pPr>
            <w:r w:rsidRPr="003C05A6">
              <w:rPr>
                <w:rFonts w:ascii="Arial" w:hAnsi="Arial" w:cs="Arial"/>
                <w:b/>
                <w:sz w:val="24"/>
                <w:szCs w:val="24"/>
              </w:rPr>
              <w:t>Data Obținerii Avizului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49FE" w:rsidRPr="003C05A6" w:rsidRDefault="00DB49FE" w:rsidP="00E07421">
            <w:pPr>
              <w:spacing w:line="256" w:lineRule="auto"/>
              <w:jc w:val="center"/>
              <w:rPr>
                <w:rFonts w:ascii="Arial" w:hAnsi="Arial" w:cs="Arial"/>
                <w:b/>
                <w:sz w:val="24"/>
                <w:szCs w:val="24"/>
              </w:rPr>
            </w:pPr>
            <w:r w:rsidRPr="003C05A6">
              <w:rPr>
                <w:rFonts w:ascii="Arial" w:hAnsi="Arial" w:cs="Arial"/>
                <w:b/>
                <w:sz w:val="24"/>
                <w:szCs w:val="24"/>
              </w:rPr>
              <w:t>Semnătura</w:t>
            </w:r>
          </w:p>
        </w:tc>
      </w:tr>
      <w:tr w:rsidR="00DB49FE" w:rsidRPr="003C05A6" w:rsidTr="00E07421">
        <w:trPr>
          <w:trHeight w:val="654"/>
          <w:jc w:val="center"/>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B49FE" w:rsidRPr="003C05A6" w:rsidRDefault="00DB49FE" w:rsidP="00E07421">
            <w:pPr>
              <w:spacing w:line="256" w:lineRule="auto"/>
              <w:rPr>
                <w:rFonts w:ascii="Arial" w:hAnsi="Arial" w:cs="Arial"/>
                <w:b/>
                <w:sz w:val="24"/>
                <w:szCs w:val="24"/>
              </w:rPr>
            </w:pPr>
            <w:r w:rsidRPr="003C05A6">
              <w:rPr>
                <w:rFonts w:ascii="Arial" w:hAnsi="Arial" w:cs="Arial"/>
                <w:b/>
                <w:sz w:val="24"/>
                <w:szCs w:val="24"/>
              </w:rPr>
              <w:t>STRUCTURA INIȚIATOARE</w:t>
            </w:r>
          </w:p>
        </w:tc>
      </w:tr>
      <w:tr w:rsidR="00DB49FE" w:rsidRPr="003C05A6" w:rsidTr="00E07421">
        <w:trPr>
          <w:trHeight w:val="777"/>
          <w:jc w:val="center"/>
        </w:trPr>
        <w:tc>
          <w:tcPr>
            <w:tcW w:w="4077" w:type="dxa"/>
            <w:tcBorders>
              <w:top w:val="single" w:sz="4" w:space="0" w:color="auto"/>
              <w:left w:val="single" w:sz="4" w:space="0" w:color="auto"/>
              <w:bottom w:val="single" w:sz="4" w:space="0" w:color="auto"/>
              <w:right w:val="single" w:sz="4" w:space="0" w:color="auto"/>
            </w:tcBorders>
            <w:vAlign w:val="center"/>
          </w:tcPr>
          <w:p w:rsidR="00DB49FE" w:rsidRPr="003C05A6" w:rsidRDefault="00DB49FE" w:rsidP="00E07421">
            <w:pPr>
              <w:spacing w:line="256" w:lineRule="auto"/>
              <w:rPr>
                <w:rFonts w:ascii="Arial" w:hAnsi="Arial" w:cs="Arial"/>
                <w:b/>
                <w:sz w:val="24"/>
                <w:szCs w:val="24"/>
              </w:rPr>
            </w:pPr>
            <w:r w:rsidRPr="003C05A6">
              <w:rPr>
                <w:rFonts w:ascii="Arial" w:hAnsi="Arial" w:cs="Arial"/>
                <w:b/>
                <w:sz w:val="24"/>
                <w:szCs w:val="24"/>
              </w:rPr>
              <w:t>Direcția Generală de Asistență Medicală, Medicină de Urgență, și Programe de Sănătate Publică</w:t>
            </w:r>
          </w:p>
          <w:p w:rsidR="00DB49FE" w:rsidRPr="003C05A6" w:rsidRDefault="00DB49FE" w:rsidP="00E07421">
            <w:pPr>
              <w:spacing w:line="256" w:lineRule="auto"/>
              <w:rPr>
                <w:rFonts w:ascii="Arial" w:hAnsi="Arial" w:cs="Arial"/>
                <w:b/>
                <w:sz w:val="24"/>
                <w:szCs w:val="24"/>
              </w:rPr>
            </w:pPr>
          </w:p>
          <w:p w:rsidR="00DB49FE" w:rsidRPr="003C05A6" w:rsidRDefault="00DB49FE" w:rsidP="00E07421">
            <w:pPr>
              <w:spacing w:line="256" w:lineRule="auto"/>
              <w:rPr>
                <w:rFonts w:ascii="Arial" w:hAnsi="Arial" w:cs="Arial"/>
                <w:b/>
                <w:sz w:val="24"/>
                <w:szCs w:val="24"/>
              </w:rPr>
            </w:pPr>
            <w:r w:rsidRPr="003C05A6">
              <w:rPr>
                <w:rFonts w:ascii="Arial" w:hAnsi="Arial" w:cs="Arial"/>
                <w:b/>
                <w:sz w:val="24"/>
                <w:szCs w:val="24"/>
              </w:rPr>
              <w:t>Director General Adjunct</w:t>
            </w:r>
          </w:p>
          <w:p w:rsidR="00DB49FE" w:rsidRDefault="00DB49FE" w:rsidP="00E07421">
            <w:pPr>
              <w:spacing w:line="256" w:lineRule="auto"/>
              <w:rPr>
                <w:rFonts w:ascii="Arial" w:hAnsi="Arial" w:cs="Arial"/>
                <w:b/>
                <w:sz w:val="24"/>
                <w:szCs w:val="24"/>
              </w:rPr>
            </w:pPr>
            <w:r w:rsidRPr="003C05A6">
              <w:rPr>
                <w:rFonts w:ascii="Arial" w:hAnsi="Arial" w:cs="Arial"/>
                <w:b/>
                <w:sz w:val="24"/>
                <w:szCs w:val="24"/>
              </w:rPr>
              <w:t xml:space="preserve">Dr.Amalia Șerban </w:t>
            </w:r>
          </w:p>
          <w:p w:rsidR="00DB49FE" w:rsidRPr="003C05A6" w:rsidRDefault="00DB49FE" w:rsidP="00E07421">
            <w:pPr>
              <w:spacing w:line="256"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49FE" w:rsidRPr="003C05A6" w:rsidRDefault="00DB49FE" w:rsidP="00E07421">
            <w:pPr>
              <w:spacing w:line="256" w:lineRule="auto"/>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B49FE" w:rsidRPr="003C05A6" w:rsidRDefault="00DB49FE" w:rsidP="00E07421">
            <w:pPr>
              <w:spacing w:line="256" w:lineRule="auto"/>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49FE" w:rsidRPr="003C05A6" w:rsidRDefault="00DB49FE" w:rsidP="00E07421">
            <w:pPr>
              <w:spacing w:line="256" w:lineRule="auto"/>
              <w:rPr>
                <w:rFonts w:ascii="Arial" w:hAnsi="Arial" w:cs="Arial"/>
                <w:b/>
                <w:sz w:val="24"/>
                <w:szCs w:val="24"/>
              </w:rPr>
            </w:pPr>
          </w:p>
        </w:tc>
      </w:tr>
      <w:tr w:rsidR="00DB49FE" w:rsidRPr="003C05A6" w:rsidTr="00E07421">
        <w:trPr>
          <w:trHeight w:val="552"/>
          <w:jc w:val="center"/>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DB49FE" w:rsidRPr="003C05A6" w:rsidRDefault="00DB49FE" w:rsidP="00E07421">
            <w:pPr>
              <w:spacing w:line="256" w:lineRule="auto"/>
              <w:jc w:val="both"/>
              <w:rPr>
                <w:rFonts w:ascii="Arial" w:hAnsi="Arial" w:cs="Arial"/>
                <w:b/>
                <w:sz w:val="24"/>
                <w:szCs w:val="24"/>
              </w:rPr>
            </w:pPr>
            <w:r w:rsidRPr="003C05A6">
              <w:rPr>
                <w:rFonts w:ascii="Arial" w:hAnsi="Arial" w:cs="Arial"/>
                <w:b/>
                <w:sz w:val="24"/>
                <w:szCs w:val="24"/>
              </w:rPr>
              <w:t>STRUCTURI AVIZATOARE</w:t>
            </w:r>
          </w:p>
        </w:tc>
      </w:tr>
      <w:tr w:rsidR="00DB49FE" w:rsidRPr="003C05A6" w:rsidTr="00E07421">
        <w:trPr>
          <w:trHeight w:val="777"/>
          <w:jc w:val="center"/>
        </w:trPr>
        <w:tc>
          <w:tcPr>
            <w:tcW w:w="4077" w:type="dxa"/>
            <w:tcBorders>
              <w:top w:val="single" w:sz="4" w:space="0" w:color="auto"/>
              <w:left w:val="single" w:sz="4" w:space="0" w:color="auto"/>
              <w:bottom w:val="single" w:sz="4" w:space="0" w:color="auto"/>
              <w:right w:val="single" w:sz="4" w:space="0" w:color="auto"/>
            </w:tcBorders>
            <w:vAlign w:val="center"/>
          </w:tcPr>
          <w:p w:rsidR="00DB49FE" w:rsidRPr="00283D8C" w:rsidRDefault="00DB49FE" w:rsidP="00E07421">
            <w:pPr>
              <w:autoSpaceDE w:val="0"/>
              <w:autoSpaceDN w:val="0"/>
              <w:adjustRightInd w:val="0"/>
              <w:spacing w:line="256" w:lineRule="auto"/>
              <w:rPr>
                <w:rFonts w:ascii="Arial" w:hAnsi="Arial" w:cs="Arial"/>
                <w:b/>
                <w:sz w:val="24"/>
                <w:szCs w:val="24"/>
              </w:rPr>
            </w:pPr>
            <w:r w:rsidRPr="00283D8C">
              <w:rPr>
                <w:rFonts w:ascii="Arial" w:hAnsi="Arial" w:cs="Arial"/>
                <w:b/>
                <w:sz w:val="24"/>
                <w:szCs w:val="24"/>
              </w:rPr>
              <w:t xml:space="preserve">Direcția Legislație, Contencios și Guvernanță Corporativă </w:t>
            </w:r>
          </w:p>
          <w:p w:rsidR="00DB49FE" w:rsidRPr="003C05A6" w:rsidRDefault="00DB49FE" w:rsidP="00E07421">
            <w:pPr>
              <w:autoSpaceDE w:val="0"/>
              <w:autoSpaceDN w:val="0"/>
              <w:adjustRightInd w:val="0"/>
              <w:spacing w:line="256" w:lineRule="auto"/>
              <w:rPr>
                <w:rFonts w:ascii="Arial" w:hAnsi="Arial" w:cs="Arial"/>
                <w:b/>
                <w:sz w:val="24"/>
                <w:szCs w:val="24"/>
                <w:lang w:val="es-ES_tradnl"/>
              </w:rPr>
            </w:pPr>
            <w:r w:rsidRPr="003C05A6">
              <w:rPr>
                <w:rFonts w:ascii="Arial" w:hAnsi="Arial" w:cs="Arial"/>
                <w:b/>
                <w:sz w:val="24"/>
                <w:szCs w:val="24"/>
                <w:lang w:val="es-ES_tradnl"/>
              </w:rPr>
              <w:t xml:space="preserve">Director </w:t>
            </w:r>
          </w:p>
          <w:p w:rsidR="00DB49FE" w:rsidRDefault="00DB49FE" w:rsidP="00E07421">
            <w:pPr>
              <w:spacing w:line="256" w:lineRule="auto"/>
              <w:rPr>
                <w:rFonts w:ascii="Arial" w:hAnsi="Arial" w:cs="Arial"/>
                <w:b/>
                <w:sz w:val="24"/>
                <w:szCs w:val="24"/>
              </w:rPr>
            </w:pPr>
            <w:r>
              <w:rPr>
                <w:rFonts w:ascii="Arial" w:hAnsi="Arial" w:cs="Arial"/>
                <w:b/>
                <w:sz w:val="24"/>
                <w:szCs w:val="24"/>
              </w:rPr>
              <w:t xml:space="preserve">Culea Alexandrina Gabriela </w:t>
            </w:r>
          </w:p>
          <w:p w:rsidR="00DB49FE" w:rsidRPr="003C05A6" w:rsidRDefault="00DB49FE" w:rsidP="00E07421">
            <w:pPr>
              <w:spacing w:line="256" w:lineRule="auto"/>
              <w:rPr>
                <w:rFonts w:ascii="Arial" w:hAnsi="Arial" w:cs="Arial"/>
                <w:b/>
                <w:sz w:val="24"/>
                <w:szCs w:val="24"/>
              </w:rPr>
            </w:pPr>
          </w:p>
          <w:p w:rsidR="00DB49FE" w:rsidRPr="003C05A6" w:rsidRDefault="00DB49FE" w:rsidP="00E07421">
            <w:pPr>
              <w:spacing w:line="256" w:lineRule="auto"/>
              <w:rPr>
                <w:rFonts w:ascii="Arial" w:hAnsi="Arial" w:cs="Arial"/>
                <w:b/>
                <w:bCs/>
                <w:sz w:val="24"/>
                <w:szCs w:val="24"/>
              </w:rPr>
            </w:pPr>
            <w:r w:rsidRPr="003C05A6">
              <w:rPr>
                <w:rFonts w:ascii="Arial" w:hAnsi="Arial" w:cs="Arial"/>
                <w:b/>
                <w:sz w:val="24"/>
                <w:szCs w:val="24"/>
              </w:rPr>
              <w:t xml:space="preserve">Serviciul avizare acte normative </w:t>
            </w:r>
          </w:p>
          <w:p w:rsidR="00DB49FE" w:rsidRDefault="00DB49FE" w:rsidP="00E07421">
            <w:pPr>
              <w:autoSpaceDE w:val="0"/>
              <w:autoSpaceDN w:val="0"/>
              <w:adjustRightInd w:val="0"/>
              <w:spacing w:line="256" w:lineRule="auto"/>
              <w:rPr>
                <w:rFonts w:ascii="Arial" w:hAnsi="Arial" w:cs="Arial"/>
                <w:b/>
                <w:sz w:val="24"/>
                <w:szCs w:val="24"/>
              </w:rPr>
            </w:pPr>
            <w:r w:rsidRPr="003C05A6">
              <w:rPr>
                <w:rFonts w:ascii="Arial" w:hAnsi="Arial" w:cs="Arial"/>
                <w:b/>
                <w:sz w:val="24"/>
                <w:szCs w:val="24"/>
              </w:rPr>
              <w:t>Eftimie Dana Constanta</w:t>
            </w:r>
          </w:p>
          <w:p w:rsidR="00DB49FE" w:rsidRPr="003C05A6" w:rsidRDefault="00DB49FE" w:rsidP="00E07421">
            <w:pPr>
              <w:autoSpaceDE w:val="0"/>
              <w:autoSpaceDN w:val="0"/>
              <w:adjustRightInd w:val="0"/>
              <w:spacing w:line="256"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49FE" w:rsidRPr="003C05A6" w:rsidRDefault="00DB49FE" w:rsidP="00E07421">
            <w:pPr>
              <w:spacing w:line="256" w:lineRule="auto"/>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B49FE" w:rsidRPr="003C05A6" w:rsidRDefault="00DB49FE" w:rsidP="00E07421">
            <w:pPr>
              <w:spacing w:line="256" w:lineRule="auto"/>
              <w:jc w:val="both"/>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49FE" w:rsidRPr="003C05A6" w:rsidRDefault="00DB49FE" w:rsidP="00E07421">
            <w:pPr>
              <w:spacing w:line="256" w:lineRule="auto"/>
              <w:jc w:val="both"/>
              <w:rPr>
                <w:rFonts w:ascii="Arial" w:hAnsi="Arial" w:cs="Arial"/>
                <w:b/>
                <w:sz w:val="24"/>
                <w:szCs w:val="24"/>
              </w:rPr>
            </w:pPr>
          </w:p>
        </w:tc>
      </w:tr>
      <w:tr w:rsidR="00DB49FE" w:rsidRPr="003C05A6" w:rsidTr="00E07421">
        <w:trPr>
          <w:trHeight w:val="705"/>
          <w:jc w:val="center"/>
        </w:trPr>
        <w:tc>
          <w:tcPr>
            <w:tcW w:w="4077" w:type="dxa"/>
            <w:tcBorders>
              <w:top w:val="single" w:sz="4" w:space="0" w:color="auto"/>
              <w:left w:val="single" w:sz="4" w:space="0" w:color="auto"/>
              <w:bottom w:val="single" w:sz="4" w:space="0" w:color="auto"/>
              <w:right w:val="single" w:sz="4" w:space="0" w:color="auto"/>
            </w:tcBorders>
          </w:tcPr>
          <w:p w:rsidR="00DB49FE" w:rsidRPr="003C05A6" w:rsidRDefault="00DB49FE" w:rsidP="00E07421">
            <w:pPr>
              <w:autoSpaceDE w:val="0"/>
              <w:autoSpaceDN w:val="0"/>
              <w:adjustRightInd w:val="0"/>
              <w:spacing w:line="256" w:lineRule="auto"/>
              <w:jc w:val="both"/>
              <w:rPr>
                <w:rFonts w:ascii="Arial" w:hAnsi="Arial" w:cs="Arial"/>
                <w:b/>
                <w:sz w:val="24"/>
                <w:szCs w:val="24"/>
              </w:rPr>
            </w:pPr>
            <w:r w:rsidRPr="003C05A6">
              <w:rPr>
                <w:rFonts w:ascii="Arial" w:hAnsi="Arial" w:cs="Arial"/>
                <w:b/>
                <w:sz w:val="24"/>
                <w:szCs w:val="24"/>
              </w:rPr>
              <w:t xml:space="preserve">Secretar General </w:t>
            </w:r>
          </w:p>
          <w:p w:rsidR="00DB49FE" w:rsidRDefault="00DB49FE" w:rsidP="00E07421">
            <w:pPr>
              <w:autoSpaceDE w:val="0"/>
              <w:autoSpaceDN w:val="0"/>
              <w:adjustRightInd w:val="0"/>
              <w:spacing w:line="256" w:lineRule="auto"/>
              <w:jc w:val="both"/>
              <w:rPr>
                <w:rFonts w:ascii="Arial" w:hAnsi="Arial" w:cs="Arial"/>
                <w:b/>
                <w:sz w:val="24"/>
                <w:szCs w:val="24"/>
              </w:rPr>
            </w:pPr>
            <w:r w:rsidRPr="003C05A6">
              <w:rPr>
                <w:rFonts w:ascii="Arial" w:hAnsi="Arial" w:cs="Arial"/>
                <w:b/>
                <w:sz w:val="24"/>
                <w:szCs w:val="24"/>
              </w:rPr>
              <w:t>Nicoleta Rusu</w:t>
            </w:r>
          </w:p>
          <w:p w:rsidR="00DB49FE" w:rsidRPr="003C05A6" w:rsidRDefault="00DB49FE" w:rsidP="00E07421">
            <w:pPr>
              <w:autoSpaceDE w:val="0"/>
              <w:autoSpaceDN w:val="0"/>
              <w:adjustRightInd w:val="0"/>
              <w:spacing w:line="256" w:lineRule="auto"/>
              <w:jc w:val="both"/>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49FE" w:rsidRPr="003C05A6" w:rsidRDefault="00DB49FE" w:rsidP="00E07421">
            <w:pPr>
              <w:autoSpaceDE w:val="0"/>
              <w:autoSpaceDN w:val="0"/>
              <w:adjustRightInd w:val="0"/>
              <w:spacing w:line="256"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B49FE" w:rsidRPr="003C05A6" w:rsidRDefault="00DB49FE" w:rsidP="00E07421">
            <w:pPr>
              <w:autoSpaceDE w:val="0"/>
              <w:autoSpaceDN w:val="0"/>
              <w:adjustRightInd w:val="0"/>
              <w:spacing w:line="256"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49FE" w:rsidRPr="003C05A6" w:rsidRDefault="00DB49FE" w:rsidP="00E07421">
            <w:pPr>
              <w:autoSpaceDE w:val="0"/>
              <w:autoSpaceDN w:val="0"/>
              <w:adjustRightInd w:val="0"/>
              <w:spacing w:line="256" w:lineRule="auto"/>
              <w:jc w:val="both"/>
              <w:rPr>
                <w:rFonts w:ascii="Arial" w:hAnsi="Arial" w:cs="Arial"/>
                <w:sz w:val="24"/>
                <w:szCs w:val="24"/>
              </w:rPr>
            </w:pPr>
          </w:p>
        </w:tc>
      </w:tr>
    </w:tbl>
    <w:p w:rsidR="00DB49FE" w:rsidRPr="004E081C" w:rsidRDefault="00DB49FE" w:rsidP="00DB49FE">
      <w:pPr>
        <w:autoSpaceDE w:val="0"/>
        <w:autoSpaceDN w:val="0"/>
        <w:adjustRightInd w:val="0"/>
        <w:spacing w:line="360" w:lineRule="auto"/>
        <w:ind w:right="-3"/>
        <w:rPr>
          <w:rFonts w:ascii="Arial" w:hAnsi="Arial" w:cs="Arial"/>
          <w:b/>
          <w:sz w:val="24"/>
          <w:szCs w:val="24"/>
        </w:rPr>
      </w:pPr>
      <w:r w:rsidRPr="003C05A6">
        <w:rPr>
          <w:rFonts w:ascii="Arial" w:hAnsi="Arial" w:cs="Arial"/>
          <w:b/>
          <w:sz w:val="24"/>
          <w:szCs w:val="24"/>
        </w:rPr>
        <w:tab/>
        <w:t xml:space="preserve"> </w:t>
      </w:r>
      <w:r w:rsidRPr="003C05A6">
        <w:rPr>
          <w:rFonts w:ascii="Arial" w:hAnsi="Arial" w:cs="Arial"/>
          <w:sz w:val="24"/>
          <w:szCs w:val="24"/>
        </w:rPr>
        <w:t xml:space="preserve">                                         </w:t>
      </w:r>
      <w:r>
        <w:rPr>
          <w:rFonts w:ascii="Arial" w:hAnsi="Arial" w:cs="Arial"/>
          <w:sz w:val="24"/>
          <w:szCs w:val="24"/>
        </w:rPr>
        <w:t xml:space="preserve">           </w:t>
      </w:r>
    </w:p>
    <w:p w:rsidR="00DB49FE" w:rsidRDefault="00DB49FE" w:rsidP="00DB49FE">
      <w:pPr>
        <w:jc w:val="both"/>
        <w:rPr>
          <w:rFonts w:ascii="Arial" w:eastAsia="Cambria" w:hAnsi="Arial" w:cs="Arial"/>
          <w:b/>
          <w:sz w:val="24"/>
          <w:szCs w:val="24"/>
        </w:rPr>
      </w:pPr>
    </w:p>
    <w:p w:rsidR="00DB49FE" w:rsidRDefault="00DB49FE" w:rsidP="00DB49FE">
      <w:pPr>
        <w:jc w:val="both"/>
        <w:rPr>
          <w:rFonts w:ascii="Arial" w:eastAsia="Cambria" w:hAnsi="Arial" w:cs="Arial"/>
          <w:b/>
          <w:sz w:val="24"/>
          <w:szCs w:val="24"/>
        </w:rPr>
      </w:pPr>
    </w:p>
    <w:p w:rsidR="00DB49FE" w:rsidRDefault="00DB49FE" w:rsidP="00DB49FE">
      <w:pPr>
        <w:jc w:val="both"/>
        <w:rPr>
          <w:rFonts w:ascii="Arial" w:eastAsia="Cambria" w:hAnsi="Arial" w:cs="Arial"/>
          <w:b/>
          <w:sz w:val="24"/>
          <w:szCs w:val="24"/>
        </w:rPr>
      </w:pPr>
    </w:p>
    <w:p w:rsidR="00DB49FE" w:rsidRDefault="00DB49FE" w:rsidP="00DB49FE">
      <w:pPr>
        <w:jc w:val="both"/>
        <w:rPr>
          <w:rFonts w:ascii="Arial" w:eastAsia="Cambria" w:hAnsi="Arial" w:cs="Arial"/>
          <w:b/>
          <w:sz w:val="24"/>
          <w:szCs w:val="24"/>
        </w:rPr>
      </w:pPr>
    </w:p>
    <w:p w:rsidR="00DB49FE" w:rsidRDefault="00DB49FE" w:rsidP="00E07421">
      <w:pPr>
        <w:rPr>
          <w:rFonts w:ascii="Arial" w:hAnsi="Arial" w:cs="Arial"/>
          <w:sz w:val="24"/>
          <w:szCs w:val="24"/>
        </w:rPr>
      </w:pPr>
      <w:r w:rsidRPr="003C05A6">
        <w:rPr>
          <w:rFonts w:ascii="Arial" w:hAnsi="Arial" w:cs="Arial"/>
          <w:sz w:val="24"/>
          <w:szCs w:val="24"/>
        </w:rPr>
        <w:t xml:space="preserve">                                                                                </w:t>
      </w:r>
      <w:r w:rsidR="00E07421">
        <w:rPr>
          <w:rFonts w:ascii="Arial" w:hAnsi="Arial" w:cs="Arial"/>
          <w:sz w:val="24"/>
          <w:szCs w:val="24"/>
        </w:rPr>
        <w:t xml:space="preserve">                        </w:t>
      </w:r>
    </w:p>
    <w:p w:rsidR="00E85298" w:rsidRDefault="00E85298" w:rsidP="00E07421">
      <w:pPr>
        <w:rPr>
          <w:rFonts w:ascii="Arial" w:hAnsi="Arial" w:cs="Arial"/>
          <w:sz w:val="24"/>
          <w:szCs w:val="24"/>
        </w:rPr>
      </w:pPr>
    </w:p>
    <w:p w:rsidR="00E85298" w:rsidRPr="00E07421" w:rsidRDefault="00E85298" w:rsidP="00E07421">
      <w:pPr>
        <w:rPr>
          <w:rFonts w:ascii="Arial" w:hAnsi="Arial" w:cs="Arial"/>
          <w:sz w:val="24"/>
          <w:szCs w:val="24"/>
        </w:rPr>
      </w:pPr>
    </w:p>
    <w:p w:rsidR="00DB49FE" w:rsidRDefault="00DB49FE" w:rsidP="00DB49FE">
      <w:pPr>
        <w:jc w:val="right"/>
        <w:rPr>
          <w:rFonts w:ascii="Arial" w:eastAsia="Cambria" w:hAnsi="Arial" w:cs="Arial"/>
          <w:b/>
          <w:sz w:val="24"/>
          <w:szCs w:val="24"/>
        </w:rPr>
      </w:pPr>
      <w:r w:rsidRPr="003C05A6">
        <w:rPr>
          <w:rFonts w:ascii="Arial" w:eastAsia="Cambria" w:hAnsi="Arial" w:cs="Arial"/>
          <w:b/>
          <w:sz w:val="24"/>
          <w:szCs w:val="24"/>
        </w:rPr>
        <w:lastRenderedPageBreak/>
        <w:t>ANEXA NR. 1</w:t>
      </w:r>
    </w:p>
    <w:p w:rsidR="00DB49FE" w:rsidRPr="003C05A6" w:rsidRDefault="00DB49FE" w:rsidP="00DB49FE">
      <w:pPr>
        <w:jc w:val="right"/>
        <w:rPr>
          <w:rFonts w:ascii="Arial" w:eastAsia="Cambria" w:hAnsi="Arial" w:cs="Arial"/>
          <w:b/>
          <w:sz w:val="24"/>
          <w:szCs w:val="24"/>
        </w:rPr>
      </w:pPr>
    </w:p>
    <w:p w:rsidR="00DB49FE" w:rsidRPr="003C05A6" w:rsidRDefault="00DB49FE" w:rsidP="00DB49FE">
      <w:pPr>
        <w:jc w:val="both"/>
        <w:rPr>
          <w:rFonts w:ascii="Arial" w:eastAsia="Cambria" w:hAnsi="Arial" w:cs="Arial"/>
          <w:b/>
          <w:sz w:val="24"/>
          <w:szCs w:val="24"/>
        </w:rPr>
      </w:pPr>
      <w:r w:rsidRPr="003C05A6">
        <w:rPr>
          <w:rFonts w:ascii="Arial" w:eastAsia="Cambria" w:hAnsi="Arial" w:cs="Arial"/>
          <w:b/>
          <w:sz w:val="24"/>
          <w:szCs w:val="24"/>
        </w:rPr>
        <w:t xml:space="preserve">NORME TEHNICE PRIVIND CURĂȚAREA, DEZINFECȚIA ȘI STERILIZAREA ÎN UNITĂȚILE SANITARE PUBLICE ȘI PRIVATE </w:t>
      </w:r>
    </w:p>
    <w:p w:rsidR="00DB49FE" w:rsidRPr="003C05A6" w:rsidRDefault="00DB49FE" w:rsidP="00DB49FE">
      <w:pPr>
        <w:jc w:val="both"/>
        <w:rPr>
          <w:rFonts w:ascii="Arial" w:eastAsia="Cambria" w:hAnsi="Arial" w:cs="Arial"/>
          <w:b/>
          <w:sz w:val="24"/>
          <w:szCs w:val="24"/>
        </w:rPr>
      </w:pPr>
      <w:r w:rsidRPr="003C05A6">
        <w:rPr>
          <w:rFonts w:ascii="Arial" w:eastAsia="Cambria" w:hAnsi="Arial" w:cs="Arial"/>
          <w:b/>
          <w:sz w:val="24"/>
          <w:szCs w:val="24"/>
        </w:rPr>
        <w:t xml:space="preserve">CAPITOLUL I: Definiţii </w:t>
      </w:r>
    </w:p>
    <w:p w:rsidR="00DB49FE" w:rsidRPr="003C05A6" w:rsidRDefault="00DB49FE" w:rsidP="00DB49FE">
      <w:pPr>
        <w:ind w:right="-714"/>
        <w:jc w:val="both"/>
        <w:rPr>
          <w:rFonts w:ascii="Arial" w:eastAsia="Cambria" w:hAnsi="Arial" w:cs="Arial"/>
          <w:sz w:val="24"/>
          <w:szCs w:val="24"/>
        </w:rPr>
      </w:pPr>
      <w:r w:rsidRPr="003C05A6">
        <w:rPr>
          <w:rFonts w:ascii="Arial" w:eastAsia="Cambria" w:hAnsi="Arial" w:cs="Arial"/>
          <w:b/>
          <w:sz w:val="24"/>
          <w:szCs w:val="24"/>
        </w:rPr>
        <w:t>Art. 1</w:t>
      </w:r>
      <w:r w:rsidRPr="003C05A6">
        <w:rPr>
          <w:rFonts w:ascii="Arial" w:eastAsia="Cambria" w:hAnsi="Arial" w:cs="Arial"/>
          <w:sz w:val="24"/>
          <w:szCs w:val="24"/>
        </w:rPr>
        <w:t xml:space="preserve"> În sensul prezentelor norme, termenii de mai jos au următoarele semnificaţii: </w:t>
      </w:r>
    </w:p>
    <w:p w:rsidR="00DB49FE" w:rsidRPr="003C05A6" w:rsidRDefault="00DB49FE" w:rsidP="002A212D">
      <w:pPr>
        <w:numPr>
          <w:ilvl w:val="0"/>
          <w:numId w:val="2"/>
        </w:numPr>
        <w:spacing w:before="200" w:after="200" w:line="256" w:lineRule="auto"/>
        <w:jc w:val="both"/>
        <w:rPr>
          <w:rFonts w:ascii="Arial" w:eastAsia="Cambria" w:hAnsi="Arial" w:cs="Arial"/>
          <w:sz w:val="24"/>
          <w:szCs w:val="24"/>
        </w:rPr>
      </w:pPr>
      <w:r w:rsidRPr="003C05A6">
        <w:rPr>
          <w:rFonts w:ascii="Arial" w:eastAsia="Cambria" w:hAnsi="Arial" w:cs="Arial"/>
          <w:b/>
          <w:sz w:val="24"/>
          <w:szCs w:val="24"/>
        </w:rPr>
        <w:t>curăţare</w:t>
      </w:r>
      <w:r w:rsidRPr="003C05A6">
        <w:rPr>
          <w:rFonts w:ascii="Arial" w:eastAsia="Cambria" w:hAnsi="Arial" w:cs="Arial"/>
          <w:sz w:val="24"/>
          <w:szCs w:val="24"/>
        </w:rPr>
        <w:t xml:space="preserve"> - etapa preliminară obligatorie, permanentă şi sistematică în cadrul oricărei activităţi sau proceduri de îndepărtare a murdăriei (materie organică şi anorganică) de pe suprafeţe (inclusiv tegumente) sau obiecte, prin operaţiuni mecanice sau manuale, utilizându-se agenţi fizici şi/sau chimici, care se efectuează în unităţile sanitare de orice tip, astfel încât activitatea medicală să se desfăşoare în condiţii optime de securitate; </w:t>
      </w:r>
    </w:p>
    <w:p w:rsidR="00DB49FE" w:rsidRPr="003C05A6" w:rsidRDefault="00DB49FE" w:rsidP="002A212D">
      <w:pPr>
        <w:numPr>
          <w:ilvl w:val="0"/>
          <w:numId w:val="2"/>
        </w:numPr>
        <w:spacing w:after="200" w:line="256" w:lineRule="auto"/>
        <w:jc w:val="both"/>
        <w:rPr>
          <w:rFonts w:ascii="Arial" w:eastAsia="Cambria" w:hAnsi="Arial" w:cs="Arial"/>
          <w:sz w:val="24"/>
          <w:szCs w:val="24"/>
        </w:rPr>
      </w:pPr>
      <w:r w:rsidRPr="003C05A6">
        <w:rPr>
          <w:rFonts w:ascii="Arial" w:eastAsia="Cambria" w:hAnsi="Arial" w:cs="Arial"/>
          <w:b/>
          <w:sz w:val="24"/>
          <w:szCs w:val="24"/>
        </w:rPr>
        <w:t>dezinfecţie</w:t>
      </w:r>
      <w:r w:rsidRPr="003C05A6">
        <w:rPr>
          <w:rFonts w:ascii="Arial" w:eastAsia="Cambria" w:hAnsi="Arial" w:cs="Arial"/>
          <w:sz w:val="24"/>
          <w:szCs w:val="24"/>
        </w:rPr>
        <w:t xml:space="preserve"> - procedura de distrugere a majorităţii microorganismelor patogene sau nepatogene de pe orice suprafeţe (inclusiv tegumente), utilizându-se agenţi fizici şi/sau chimici;</w:t>
      </w:r>
    </w:p>
    <w:p w:rsidR="00DB49FE" w:rsidRPr="003C05A6" w:rsidRDefault="00DB49FE" w:rsidP="002A212D">
      <w:pPr>
        <w:numPr>
          <w:ilvl w:val="0"/>
          <w:numId w:val="2"/>
        </w:numPr>
        <w:spacing w:after="200" w:line="256" w:lineRule="auto"/>
        <w:jc w:val="both"/>
        <w:rPr>
          <w:rFonts w:ascii="Arial" w:eastAsia="Cambria" w:hAnsi="Arial" w:cs="Arial"/>
          <w:sz w:val="24"/>
          <w:szCs w:val="24"/>
        </w:rPr>
      </w:pPr>
      <w:r w:rsidRPr="003C05A6">
        <w:rPr>
          <w:rFonts w:ascii="Arial" w:eastAsia="Cambria" w:hAnsi="Arial" w:cs="Arial"/>
          <w:b/>
          <w:sz w:val="24"/>
          <w:szCs w:val="24"/>
        </w:rPr>
        <w:t>dezinfecţie de nivel înalt</w:t>
      </w:r>
      <w:r w:rsidRPr="003C05A6">
        <w:rPr>
          <w:rFonts w:ascii="Arial" w:eastAsia="Cambria" w:hAnsi="Arial" w:cs="Arial"/>
          <w:sz w:val="24"/>
          <w:szCs w:val="24"/>
        </w:rPr>
        <w:t xml:space="preserve"> - procedura de dezinfecţie prin care se realizează distrugerea bacteriilor în formă vegetativă, fungilor, virusurilor, micobacteriilor şi a majorităţii sporilor bacterieni. Dezinfecția de nivel înalt nu poate substitui sterilizarea.</w:t>
      </w:r>
    </w:p>
    <w:p w:rsidR="00DB49FE" w:rsidRPr="003C05A6" w:rsidRDefault="00DB49FE" w:rsidP="002A212D">
      <w:pPr>
        <w:numPr>
          <w:ilvl w:val="0"/>
          <w:numId w:val="2"/>
        </w:numPr>
        <w:spacing w:after="200" w:line="256" w:lineRule="auto"/>
        <w:jc w:val="both"/>
        <w:rPr>
          <w:rFonts w:ascii="Arial" w:eastAsia="Cambria" w:hAnsi="Arial" w:cs="Arial"/>
          <w:sz w:val="24"/>
          <w:szCs w:val="24"/>
        </w:rPr>
      </w:pPr>
      <w:r w:rsidRPr="003C05A6">
        <w:rPr>
          <w:rFonts w:ascii="Arial" w:eastAsia="Cambria" w:hAnsi="Arial" w:cs="Arial"/>
          <w:b/>
          <w:sz w:val="24"/>
          <w:szCs w:val="24"/>
        </w:rPr>
        <w:t>dezinfecţie de nivel intermediar (mediu)</w:t>
      </w:r>
      <w:r w:rsidRPr="003C05A6">
        <w:rPr>
          <w:rFonts w:ascii="Arial" w:eastAsia="Cambria" w:hAnsi="Arial" w:cs="Arial"/>
          <w:sz w:val="24"/>
          <w:szCs w:val="24"/>
        </w:rPr>
        <w:t xml:space="preserve"> - procedura de dezinfecţie prin care se realizează distrugerea bacteriilor în formă vegetativă, a fungilor, a micobacteriilor şi a virusurilor, fără acţiune asupra sporilor bacterieni; </w:t>
      </w:r>
    </w:p>
    <w:p w:rsidR="00DB49FE" w:rsidRPr="003C05A6" w:rsidRDefault="00DB49FE" w:rsidP="002A212D">
      <w:pPr>
        <w:numPr>
          <w:ilvl w:val="0"/>
          <w:numId w:val="2"/>
        </w:numPr>
        <w:spacing w:after="200" w:line="256" w:lineRule="auto"/>
        <w:jc w:val="both"/>
        <w:rPr>
          <w:rFonts w:ascii="Arial" w:eastAsia="Cambria" w:hAnsi="Arial" w:cs="Arial"/>
          <w:sz w:val="24"/>
          <w:szCs w:val="24"/>
        </w:rPr>
      </w:pPr>
      <w:r w:rsidRPr="003C05A6">
        <w:rPr>
          <w:rFonts w:ascii="Arial" w:eastAsia="Cambria" w:hAnsi="Arial" w:cs="Arial"/>
          <w:b/>
          <w:sz w:val="24"/>
          <w:szCs w:val="24"/>
        </w:rPr>
        <w:t>dezinfecţie de nivel scăzut</w:t>
      </w:r>
      <w:r w:rsidRPr="003C05A6">
        <w:rPr>
          <w:rFonts w:ascii="Arial" w:eastAsia="Cambria" w:hAnsi="Arial" w:cs="Arial"/>
          <w:sz w:val="24"/>
          <w:szCs w:val="24"/>
        </w:rPr>
        <w:t xml:space="preserve"> - procedura de dezinfecţie prin care se realizează distrugerea majorităţii bacteriilor în formă vegetativă, a unor fungi şi a unor virusuri, fără</w:t>
      </w:r>
      <w:r>
        <w:rPr>
          <w:rFonts w:ascii="Arial" w:eastAsia="Cambria" w:hAnsi="Arial" w:cs="Arial"/>
          <w:sz w:val="24"/>
          <w:szCs w:val="24"/>
        </w:rPr>
        <w:t xml:space="preserve"> acţiune asupra micobacteriilor</w:t>
      </w:r>
      <w:r w:rsidRPr="003C05A6">
        <w:rPr>
          <w:rFonts w:ascii="Arial" w:eastAsia="Cambria" w:hAnsi="Arial" w:cs="Arial"/>
          <w:sz w:val="24"/>
          <w:szCs w:val="24"/>
        </w:rPr>
        <w:t>, sporilor de orice tip, virusurilor neanvelopate şi a mucegaiurilor;</w:t>
      </w:r>
    </w:p>
    <w:p w:rsidR="00DB49FE" w:rsidRPr="003C05A6" w:rsidRDefault="00DB49FE" w:rsidP="002A212D">
      <w:pPr>
        <w:numPr>
          <w:ilvl w:val="0"/>
          <w:numId w:val="2"/>
        </w:numPr>
        <w:spacing w:after="200" w:line="256" w:lineRule="auto"/>
        <w:jc w:val="both"/>
        <w:rPr>
          <w:rFonts w:ascii="Arial" w:eastAsia="Cambria" w:hAnsi="Arial" w:cs="Arial"/>
          <w:sz w:val="24"/>
          <w:szCs w:val="24"/>
        </w:rPr>
      </w:pPr>
      <w:r w:rsidRPr="00D953AD">
        <w:rPr>
          <w:rFonts w:ascii="Arial" w:hAnsi="Arial" w:cs="Arial"/>
          <w:b/>
          <w:sz w:val="24"/>
          <w:szCs w:val="24"/>
        </w:rPr>
        <w:t>decontaminarea</w:t>
      </w:r>
      <w:r>
        <w:rPr>
          <w:rFonts w:ascii="Arial" w:hAnsi="Arial" w:cs="Arial"/>
          <w:b/>
          <w:sz w:val="24"/>
          <w:szCs w:val="24"/>
        </w:rPr>
        <w:t xml:space="preserve"> </w:t>
      </w:r>
      <w:r w:rsidRPr="00D953AD">
        <w:rPr>
          <w:rFonts w:ascii="Arial" w:hAnsi="Arial" w:cs="Arial"/>
          <w:sz w:val="24"/>
          <w:szCs w:val="24"/>
        </w:rPr>
        <w:t>-</w:t>
      </w:r>
      <w:r w:rsidRPr="003C05A6">
        <w:rPr>
          <w:rFonts w:ascii="Arial" w:hAnsi="Arial" w:cs="Arial"/>
          <w:sz w:val="24"/>
          <w:szCs w:val="24"/>
        </w:rPr>
        <w:t xml:space="preserve"> procesul de neutralizare/ </w:t>
      </w:r>
      <w:r>
        <w:rPr>
          <w:rFonts w:ascii="Arial" w:hAnsi="Arial" w:cs="Arial"/>
          <w:sz w:val="24"/>
          <w:szCs w:val="24"/>
        </w:rPr>
        <w:t>î</w:t>
      </w:r>
      <w:r w:rsidRPr="003C05A6">
        <w:rPr>
          <w:rFonts w:ascii="Arial" w:hAnsi="Arial" w:cs="Arial"/>
          <w:sz w:val="24"/>
          <w:szCs w:val="24"/>
        </w:rPr>
        <w:t>ndepartare a unor substan</w:t>
      </w:r>
      <w:r>
        <w:rPr>
          <w:rFonts w:ascii="Arial" w:hAnsi="Arial" w:cs="Arial"/>
          <w:sz w:val="24"/>
          <w:szCs w:val="24"/>
        </w:rPr>
        <w:t xml:space="preserve">țe periculoase sau </w:t>
      </w:r>
      <w:r w:rsidRPr="003C05A6">
        <w:rPr>
          <w:rFonts w:ascii="Arial" w:hAnsi="Arial" w:cs="Arial"/>
          <w:sz w:val="24"/>
          <w:szCs w:val="24"/>
        </w:rPr>
        <w:t xml:space="preserve">radioacive, inclusiv a </w:t>
      </w:r>
      <w:r>
        <w:rPr>
          <w:rFonts w:ascii="Arial" w:hAnsi="Arial" w:cs="Arial"/>
          <w:sz w:val="24"/>
          <w:szCs w:val="24"/>
        </w:rPr>
        <w:t>încărcăturii microbie</w:t>
      </w:r>
      <w:r w:rsidRPr="003C05A6">
        <w:rPr>
          <w:rFonts w:ascii="Arial" w:hAnsi="Arial" w:cs="Arial"/>
          <w:sz w:val="24"/>
          <w:szCs w:val="24"/>
        </w:rPr>
        <w:t>ne de pe un obiect, suprafa</w:t>
      </w:r>
      <w:r>
        <w:rPr>
          <w:rFonts w:ascii="Arial" w:hAnsi="Arial" w:cs="Arial"/>
          <w:sz w:val="24"/>
          <w:szCs w:val="24"/>
        </w:rPr>
        <w:t>ță</w:t>
      </w:r>
      <w:r w:rsidRPr="003C05A6">
        <w:rPr>
          <w:rFonts w:ascii="Arial" w:hAnsi="Arial" w:cs="Arial"/>
          <w:sz w:val="24"/>
          <w:szCs w:val="24"/>
        </w:rPr>
        <w:t xml:space="preserve"> sau persoan</w:t>
      </w:r>
      <w:r>
        <w:rPr>
          <w:rFonts w:ascii="Arial" w:hAnsi="Arial" w:cs="Arial"/>
          <w:sz w:val="24"/>
          <w:szCs w:val="24"/>
        </w:rPr>
        <w:t>ă;</w:t>
      </w:r>
    </w:p>
    <w:p w:rsidR="00DB49FE" w:rsidRPr="003C05A6" w:rsidRDefault="00DB49FE" w:rsidP="002A212D">
      <w:pPr>
        <w:numPr>
          <w:ilvl w:val="0"/>
          <w:numId w:val="2"/>
        </w:numPr>
        <w:spacing w:line="256" w:lineRule="auto"/>
        <w:jc w:val="both"/>
        <w:rPr>
          <w:rFonts w:ascii="Arial" w:eastAsia="Cambria" w:hAnsi="Arial" w:cs="Arial"/>
          <w:sz w:val="24"/>
          <w:szCs w:val="24"/>
        </w:rPr>
      </w:pPr>
      <w:r w:rsidRPr="003C05A6">
        <w:rPr>
          <w:rFonts w:ascii="Arial" w:eastAsia="Cambria" w:hAnsi="Arial" w:cs="Arial"/>
          <w:b/>
          <w:sz w:val="24"/>
          <w:szCs w:val="24"/>
        </w:rPr>
        <w:t xml:space="preserve">produsele biocide </w:t>
      </w:r>
      <w:r w:rsidRPr="003C05A6">
        <w:rPr>
          <w:rFonts w:ascii="Arial" w:eastAsia="Cambria" w:hAnsi="Arial" w:cs="Arial"/>
          <w:sz w:val="24"/>
          <w:szCs w:val="24"/>
        </w:rPr>
        <w:t>utilizate în domeniul medical pentru dezinfecţie sunt produse care conţin substanţe active definite în Regulamentul UE nr. 528/2012 al Parlamentului European şi al Consiliului din 22 mai 2012 privind punerea la dispoziţie pe piaţă şi utilizarea produselor biocide şi plasate pe piaţă conform prevederilor art. 7 din Hotărârea Guvernului nr. 617/2014 privind stabilirea cadrului instituţional şi a unor măsuri pentru punerea în ap</w:t>
      </w:r>
      <w:r>
        <w:rPr>
          <w:rFonts w:ascii="Arial" w:eastAsia="Cambria" w:hAnsi="Arial" w:cs="Arial"/>
          <w:sz w:val="24"/>
          <w:szCs w:val="24"/>
        </w:rPr>
        <w:t>licare a Regulamentului (UE) nr</w:t>
      </w:r>
      <w:r w:rsidRPr="003C05A6">
        <w:rPr>
          <w:rFonts w:ascii="Arial" w:eastAsia="Cambria" w:hAnsi="Arial" w:cs="Arial"/>
          <w:sz w:val="24"/>
          <w:szCs w:val="24"/>
        </w:rPr>
        <w:t>.</w:t>
      </w:r>
      <w:r>
        <w:rPr>
          <w:rFonts w:ascii="Arial" w:eastAsia="Cambria" w:hAnsi="Arial" w:cs="Arial"/>
          <w:sz w:val="24"/>
          <w:szCs w:val="24"/>
        </w:rPr>
        <w:t xml:space="preserve"> </w:t>
      </w:r>
      <w:r w:rsidRPr="003C05A6">
        <w:rPr>
          <w:rFonts w:ascii="Arial" w:eastAsia="Cambria" w:hAnsi="Arial" w:cs="Arial"/>
          <w:sz w:val="24"/>
          <w:szCs w:val="24"/>
        </w:rPr>
        <w:t>528/2012 al Parlamentului European şi al Consiliului din 22 mai 2012 privind punerea la dispoziţie pe piaţă şi utilizarea produselor biocide, cu modificăr</w:t>
      </w:r>
      <w:r>
        <w:rPr>
          <w:rFonts w:ascii="Arial" w:eastAsia="Cambria" w:hAnsi="Arial" w:cs="Arial"/>
          <w:sz w:val="24"/>
          <w:szCs w:val="24"/>
        </w:rPr>
        <w:t>ile şi completările ulterioare.;</w:t>
      </w:r>
    </w:p>
    <w:p w:rsidR="00DB49FE" w:rsidRPr="003C05A6" w:rsidRDefault="00DB49FE" w:rsidP="002A212D">
      <w:pPr>
        <w:numPr>
          <w:ilvl w:val="0"/>
          <w:numId w:val="2"/>
        </w:numPr>
        <w:spacing w:after="200" w:line="256" w:lineRule="auto"/>
        <w:jc w:val="both"/>
        <w:rPr>
          <w:rFonts w:ascii="Arial" w:eastAsia="Cambria" w:hAnsi="Arial" w:cs="Arial"/>
          <w:sz w:val="24"/>
          <w:szCs w:val="24"/>
        </w:rPr>
      </w:pPr>
      <w:r w:rsidRPr="003C05A6">
        <w:rPr>
          <w:rFonts w:ascii="Arial" w:eastAsia="Cambria" w:hAnsi="Arial" w:cs="Arial"/>
          <w:b/>
          <w:sz w:val="24"/>
          <w:szCs w:val="24"/>
        </w:rPr>
        <w:t>dispozitivele medicale</w:t>
      </w:r>
      <w:r w:rsidRPr="003C05A6">
        <w:rPr>
          <w:rFonts w:ascii="Arial" w:eastAsia="Cambria" w:hAnsi="Arial" w:cs="Arial"/>
          <w:sz w:val="24"/>
          <w:szCs w:val="24"/>
        </w:rPr>
        <w:t xml:space="preserve"> fac parte din clasa IIa şi IIb şi sunt plasate pe piaţă în conformitate cu Ordinul ministrului sănătăţii nr. 372/2015 privind înregistrarea dispozitivelor medicale; </w:t>
      </w:r>
    </w:p>
    <w:p w:rsidR="00DB49FE" w:rsidRPr="003C05A6" w:rsidRDefault="00DB49FE" w:rsidP="002A212D">
      <w:pPr>
        <w:numPr>
          <w:ilvl w:val="0"/>
          <w:numId w:val="2"/>
        </w:numPr>
        <w:spacing w:after="200" w:line="240" w:lineRule="auto"/>
        <w:jc w:val="both"/>
        <w:rPr>
          <w:rFonts w:ascii="Arial" w:hAnsi="Arial" w:cs="Arial"/>
          <w:sz w:val="24"/>
          <w:szCs w:val="24"/>
        </w:rPr>
      </w:pPr>
      <w:r w:rsidRPr="003C05A6">
        <w:rPr>
          <w:rFonts w:ascii="Arial" w:eastAsia="Cambria" w:hAnsi="Arial" w:cs="Arial"/>
          <w:b/>
          <w:sz w:val="24"/>
          <w:szCs w:val="24"/>
        </w:rPr>
        <w:t>dispozitivele medicale reutilizabile -</w:t>
      </w:r>
      <w:r w:rsidRPr="003C05A6">
        <w:rPr>
          <w:rFonts w:ascii="Arial" w:eastAsia="Cambria" w:hAnsi="Arial" w:cs="Arial"/>
          <w:sz w:val="24"/>
          <w:szCs w:val="24"/>
        </w:rPr>
        <w:t xml:space="preserve"> se referă la toate produse</w:t>
      </w:r>
      <w:r>
        <w:rPr>
          <w:rFonts w:ascii="Arial" w:eastAsia="Cambria" w:hAnsi="Arial" w:cs="Arial"/>
          <w:sz w:val="24"/>
          <w:szCs w:val="24"/>
        </w:rPr>
        <w:t xml:space="preserve">le, cu excepția medicamentelor, </w:t>
      </w:r>
      <w:r w:rsidRPr="003C05A6">
        <w:rPr>
          <w:rFonts w:ascii="Arial" w:eastAsia="Cambria" w:hAnsi="Arial" w:cs="Arial"/>
          <w:sz w:val="24"/>
          <w:szCs w:val="24"/>
        </w:rPr>
        <w:t xml:space="preserve">utilizate în domeniul îngrijirii sănătății pentru diagnosticarea, </w:t>
      </w:r>
      <w:r w:rsidRPr="003C05A6">
        <w:rPr>
          <w:rFonts w:ascii="Arial" w:eastAsia="Cambria" w:hAnsi="Arial" w:cs="Arial"/>
          <w:sz w:val="24"/>
          <w:szCs w:val="24"/>
        </w:rPr>
        <w:lastRenderedPageBreak/>
        <w:t xml:space="preserve">prevenirea, </w:t>
      </w:r>
      <w:r w:rsidRPr="003C05A6">
        <w:rPr>
          <w:rFonts w:ascii="Arial" w:hAnsi="Arial" w:cs="Arial"/>
          <w:sz w:val="24"/>
          <w:szCs w:val="24"/>
        </w:rPr>
        <w:t>monitoriza</w:t>
      </w:r>
      <w:r>
        <w:rPr>
          <w:rFonts w:ascii="Arial" w:hAnsi="Arial" w:cs="Arial"/>
          <w:sz w:val="24"/>
          <w:szCs w:val="24"/>
        </w:rPr>
        <w:t xml:space="preserve">rea sau îngrijirea pacienților. </w:t>
      </w:r>
      <w:r w:rsidRPr="003C05A6">
        <w:rPr>
          <w:rFonts w:ascii="Arial" w:hAnsi="Arial" w:cs="Arial"/>
          <w:sz w:val="24"/>
          <w:szCs w:val="24"/>
        </w:rPr>
        <w:t>Num</w:t>
      </w:r>
      <w:r>
        <w:rPr>
          <w:rFonts w:ascii="Arial" w:hAnsi="Arial" w:cs="Arial"/>
          <w:sz w:val="24"/>
          <w:szCs w:val="24"/>
        </w:rPr>
        <w:t>ărul de reprocesă</w:t>
      </w:r>
      <w:r w:rsidRPr="003C05A6">
        <w:rPr>
          <w:rFonts w:ascii="Arial" w:hAnsi="Arial" w:cs="Arial"/>
          <w:sz w:val="24"/>
          <w:szCs w:val="24"/>
        </w:rPr>
        <w:t>ri ale dispozitivului  se va face în funcț</w:t>
      </w:r>
      <w:r>
        <w:rPr>
          <w:rFonts w:ascii="Arial" w:hAnsi="Arial" w:cs="Arial"/>
          <w:sz w:val="24"/>
          <w:szCs w:val="24"/>
        </w:rPr>
        <w:t>ie de indicațiile producătorului;</w:t>
      </w:r>
    </w:p>
    <w:p w:rsidR="00DB49FE" w:rsidRPr="003C05A6" w:rsidRDefault="00DB49FE" w:rsidP="002A212D">
      <w:pPr>
        <w:numPr>
          <w:ilvl w:val="0"/>
          <w:numId w:val="2"/>
        </w:numPr>
        <w:spacing w:after="200" w:line="256" w:lineRule="auto"/>
        <w:jc w:val="both"/>
        <w:rPr>
          <w:rFonts w:ascii="Arial" w:eastAsia="Cambria" w:hAnsi="Arial" w:cs="Arial"/>
          <w:sz w:val="24"/>
          <w:szCs w:val="24"/>
        </w:rPr>
      </w:pPr>
      <w:r w:rsidRPr="003C05A6">
        <w:rPr>
          <w:rFonts w:ascii="Arial" w:eastAsia="Cambria" w:hAnsi="Arial" w:cs="Arial"/>
          <w:b/>
          <w:sz w:val="24"/>
          <w:szCs w:val="24"/>
        </w:rPr>
        <w:t>dispozitiv de unică folosință</w:t>
      </w:r>
      <w:r w:rsidRPr="003C05A6">
        <w:rPr>
          <w:rFonts w:ascii="Arial" w:eastAsia="Cambria" w:hAnsi="Arial" w:cs="Arial"/>
          <w:sz w:val="24"/>
          <w:szCs w:val="24"/>
        </w:rPr>
        <w:t xml:space="preserve"> - dispozitiv destinat unei singure utilizări  pe parcursul unei </w:t>
      </w:r>
      <w:r>
        <w:rPr>
          <w:rFonts w:ascii="Arial" w:eastAsia="Cambria" w:hAnsi="Arial" w:cs="Arial"/>
          <w:sz w:val="24"/>
          <w:szCs w:val="24"/>
        </w:rPr>
        <w:t>singure proceduri la un pacient</w:t>
      </w:r>
      <w:r w:rsidRPr="003C05A6">
        <w:rPr>
          <w:rFonts w:ascii="Arial" w:eastAsia="Cambria" w:hAnsi="Arial" w:cs="Arial"/>
          <w:sz w:val="24"/>
          <w:szCs w:val="24"/>
        </w:rPr>
        <w:t>; acestea sunt marcate cu simbolul specific</w:t>
      </w:r>
      <w:r>
        <w:rPr>
          <w:rFonts w:ascii="Arial" w:eastAsia="Cambria" w:hAnsi="Arial" w:cs="Arial"/>
          <w:sz w:val="24"/>
          <w:szCs w:val="24"/>
        </w:rPr>
        <w:t xml:space="preserve"> (un cerc în acre se află cifra 2, tăiată cu o linie oblică); </w:t>
      </w:r>
    </w:p>
    <w:p w:rsidR="00DB49FE" w:rsidRPr="003C05A6" w:rsidRDefault="00DB49FE" w:rsidP="002A212D">
      <w:pPr>
        <w:numPr>
          <w:ilvl w:val="0"/>
          <w:numId w:val="2"/>
        </w:numPr>
        <w:spacing w:after="200" w:line="256" w:lineRule="auto"/>
        <w:ind w:left="714" w:hanging="357"/>
        <w:jc w:val="both"/>
        <w:rPr>
          <w:rFonts w:ascii="Arial" w:eastAsia="Cambria" w:hAnsi="Arial" w:cs="Arial"/>
          <w:sz w:val="24"/>
          <w:szCs w:val="24"/>
        </w:rPr>
      </w:pPr>
      <w:r w:rsidRPr="003C05A6">
        <w:rPr>
          <w:rFonts w:ascii="Arial" w:eastAsia="Cambria" w:hAnsi="Arial" w:cs="Arial"/>
          <w:b/>
          <w:sz w:val="24"/>
          <w:szCs w:val="24"/>
        </w:rPr>
        <w:t>biofilm</w:t>
      </w:r>
      <w:r w:rsidRPr="003C05A6">
        <w:rPr>
          <w:rFonts w:ascii="Arial" w:eastAsia="Cambria" w:hAnsi="Arial" w:cs="Arial"/>
          <w:sz w:val="24"/>
          <w:szCs w:val="24"/>
        </w:rPr>
        <w:t xml:space="preserve"> - un strat</w:t>
      </w:r>
      <w:r>
        <w:rPr>
          <w:rFonts w:ascii="Arial" w:eastAsia="Cambria" w:hAnsi="Arial" w:cs="Arial"/>
          <w:sz w:val="24"/>
          <w:szCs w:val="24"/>
        </w:rPr>
        <w:t xml:space="preserve"> subţire de microorganisme, </w:t>
      </w:r>
      <w:r w:rsidRPr="003C05A6">
        <w:rPr>
          <w:rFonts w:ascii="Arial" w:eastAsia="Cambria" w:hAnsi="Arial" w:cs="Arial"/>
          <w:sz w:val="24"/>
          <w:szCs w:val="24"/>
        </w:rPr>
        <w:t>care prin secrețiile lor aderă puternic la suprafeţe organice sau anorganice şi care este foarte rezistent la unele substanţe</w:t>
      </w:r>
      <w:r>
        <w:rPr>
          <w:rFonts w:ascii="Arial" w:eastAsia="Cambria" w:hAnsi="Arial" w:cs="Arial"/>
          <w:sz w:val="24"/>
          <w:szCs w:val="24"/>
        </w:rPr>
        <w:t xml:space="preserve"> biocide, necesitând o proceduri</w:t>
      </w:r>
      <w:r w:rsidRPr="003C05A6">
        <w:rPr>
          <w:rFonts w:ascii="Arial" w:eastAsia="Cambria" w:hAnsi="Arial" w:cs="Arial"/>
          <w:sz w:val="24"/>
          <w:szCs w:val="24"/>
        </w:rPr>
        <w:t xml:space="preserve"> de decontaminare înainte de a fi curățat și dezinfectat</w:t>
      </w:r>
      <w:r>
        <w:rPr>
          <w:rFonts w:ascii="Arial" w:eastAsia="Cambria" w:hAnsi="Arial" w:cs="Arial"/>
          <w:sz w:val="24"/>
          <w:szCs w:val="24"/>
        </w:rPr>
        <w:t>;</w:t>
      </w:r>
      <w:r w:rsidRPr="003C05A6">
        <w:rPr>
          <w:rFonts w:ascii="Arial" w:eastAsia="Cambria" w:hAnsi="Arial" w:cs="Arial"/>
          <w:sz w:val="24"/>
          <w:szCs w:val="24"/>
        </w:rPr>
        <w:t xml:space="preserve"> </w:t>
      </w:r>
    </w:p>
    <w:p w:rsidR="00DB49FE" w:rsidRPr="003C05A6" w:rsidRDefault="00DB49FE" w:rsidP="002A212D">
      <w:pPr>
        <w:numPr>
          <w:ilvl w:val="0"/>
          <w:numId w:val="2"/>
        </w:numPr>
        <w:spacing w:after="200" w:line="240" w:lineRule="auto"/>
        <w:jc w:val="both"/>
        <w:rPr>
          <w:rFonts w:ascii="Arial" w:eastAsia="Cambria" w:hAnsi="Arial" w:cs="Arial"/>
          <w:sz w:val="24"/>
          <w:szCs w:val="24"/>
        </w:rPr>
      </w:pPr>
      <w:r w:rsidRPr="003C05A6">
        <w:rPr>
          <w:rFonts w:ascii="Arial" w:eastAsia="Cambria" w:hAnsi="Arial" w:cs="Arial"/>
          <w:b/>
          <w:sz w:val="24"/>
          <w:szCs w:val="24"/>
        </w:rPr>
        <w:t>sterilizare</w:t>
      </w:r>
      <w:r>
        <w:rPr>
          <w:rFonts w:ascii="Arial" w:eastAsia="Cambria" w:hAnsi="Arial" w:cs="Arial"/>
          <w:sz w:val="24"/>
          <w:szCs w:val="24"/>
        </w:rPr>
        <w:t xml:space="preserve"> - operaţiunea prin care </w:t>
      </w:r>
      <w:r w:rsidRPr="003C05A6">
        <w:rPr>
          <w:rFonts w:ascii="Arial" w:eastAsia="Cambria" w:hAnsi="Arial" w:cs="Arial"/>
          <w:sz w:val="24"/>
          <w:szCs w:val="24"/>
        </w:rPr>
        <w:t>se realizează o reducere logaritmică de 10</w:t>
      </w:r>
      <w:r w:rsidRPr="003C05A6">
        <w:rPr>
          <w:rFonts w:ascii="Arial" w:eastAsia="Cambria" w:hAnsi="Arial" w:cs="Arial"/>
          <w:sz w:val="24"/>
          <w:szCs w:val="24"/>
          <w:vertAlign w:val="superscript"/>
        </w:rPr>
        <w:t>-6</w:t>
      </w:r>
      <w:r w:rsidRPr="003C05A6">
        <w:rPr>
          <w:rFonts w:ascii="Arial" w:eastAsia="Cambria" w:hAnsi="Arial" w:cs="Arial"/>
          <w:sz w:val="24"/>
          <w:szCs w:val="24"/>
        </w:rPr>
        <w:t xml:space="preserve"> (1/1.000</w:t>
      </w:r>
      <w:r>
        <w:rPr>
          <w:rFonts w:ascii="Arial" w:eastAsia="Cambria" w:hAnsi="Arial" w:cs="Arial"/>
          <w:sz w:val="24"/>
          <w:szCs w:val="24"/>
        </w:rPr>
        <w:t>.000) a microorganismelor</w:t>
      </w:r>
      <w:r w:rsidRPr="003C05A6">
        <w:rPr>
          <w:rFonts w:ascii="Arial" w:eastAsia="Cambria" w:hAnsi="Arial" w:cs="Arial"/>
          <w:sz w:val="24"/>
          <w:szCs w:val="24"/>
        </w:rPr>
        <w:t>, inclusiv a sporilor bacteri</w:t>
      </w:r>
      <w:r>
        <w:rPr>
          <w:rFonts w:ascii="Arial" w:eastAsia="Cambria" w:hAnsi="Arial" w:cs="Arial"/>
          <w:sz w:val="24"/>
          <w:szCs w:val="24"/>
        </w:rPr>
        <w:t>eni de pe obiectele contaminate;</w:t>
      </w:r>
      <w:r w:rsidRPr="003C05A6">
        <w:rPr>
          <w:rFonts w:ascii="Arial" w:eastAsia="Cambria" w:hAnsi="Arial" w:cs="Arial"/>
          <w:sz w:val="24"/>
          <w:szCs w:val="24"/>
        </w:rPr>
        <w:t xml:space="preserve">  </w:t>
      </w:r>
    </w:p>
    <w:p w:rsidR="00DB49FE" w:rsidRPr="003C05A6" w:rsidRDefault="00DB49FE" w:rsidP="002A212D">
      <w:pPr>
        <w:numPr>
          <w:ilvl w:val="0"/>
          <w:numId w:val="2"/>
        </w:numPr>
        <w:spacing w:line="256" w:lineRule="auto"/>
        <w:jc w:val="both"/>
        <w:rPr>
          <w:rFonts w:ascii="Arial" w:eastAsia="Cambria" w:hAnsi="Arial" w:cs="Arial"/>
          <w:sz w:val="24"/>
          <w:szCs w:val="24"/>
        </w:rPr>
      </w:pPr>
      <w:r w:rsidRPr="003C05A6">
        <w:rPr>
          <w:rFonts w:ascii="Arial" w:eastAsia="Cambria" w:hAnsi="Arial" w:cs="Arial"/>
          <w:b/>
          <w:sz w:val="24"/>
          <w:szCs w:val="24"/>
        </w:rPr>
        <w:t xml:space="preserve">trasabilitatea </w:t>
      </w:r>
      <w:r w:rsidRPr="003C05A6">
        <w:rPr>
          <w:rFonts w:ascii="Arial" w:eastAsia="Cambria" w:hAnsi="Arial" w:cs="Arial"/>
          <w:sz w:val="24"/>
          <w:szCs w:val="24"/>
        </w:rPr>
        <w:t>- reprezintă istoricul unui proces de la inițiere</w:t>
      </w:r>
      <w:r>
        <w:rPr>
          <w:rFonts w:ascii="Arial" w:eastAsia="Cambria" w:hAnsi="Arial" w:cs="Arial"/>
          <w:sz w:val="24"/>
          <w:szCs w:val="24"/>
        </w:rPr>
        <w:t>a</w:t>
      </w:r>
      <w:r w:rsidRPr="003C05A6">
        <w:rPr>
          <w:rFonts w:ascii="Arial" w:eastAsia="Cambria" w:hAnsi="Arial" w:cs="Arial"/>
          <w:sz w:val="24"/>
          <w:szCs w:val="24"/>
        </w:rPr>
        <w:t xml:space="preserve"> până la finalizarea acestuia. Aceasta este o caracteristică de bază a sistemului de asigurare a cali</w:t>
      </w:r>
      <w:r>
        <w:rPr>
          <w:rFonts w:ascii="Arial" w:eastAsia="Cambria" w:hAnsi="Arial" w:cs="Arial"/>
          <w:sz w:val="24"/>
          <w:szCs w:val="24"/>
        </w:rPr>
        <w:t>tății;</w:t>
      </w:r>
    </w:p>
    <w:p w:rsidR="00DB49FE" w:rsidRPr="003C05A6" w:rsidRDefault="00DB49FE" w:rsidP="002A212D">
      <w:pPr>
        <w:numPr>
          <w:ilvl w:val="0"/>
          <w:numId w:val="2"/>
        </w:numPr>
        <w:spacing w:line="256" w:lineRule="auto"/>
        <w:jc w:val="both"/>
        <w:rPr>
          <w:rFonts w:ascii="Arial" w:eastAsia="Cambria" w:hAnsi="Arial" w:cs="Arial"/>
          <w:sz w:val="24"/>
          <w:szCs w:val="24"/>
        </w:rPr>
      </w:pPr>
      <w:r w:rsidRPr="003C05A6">
        <w:rPr>
          <w:rFonts w:ascii="Arial" w:eastAsia="Cambria" w:hAnsi="Arial" w:cs="Arial"/>
          <w:b/>
          <w:sz w:val="24"/>
          <w:szCs w:val="24"/>
        </w:rPr>
        <w:t>standarde EN</w:t>
      </w:r>
      <w:r>
        <w:rPr>
          <w:rFonts w:ascii="Arial" w:eastAsia="Cambria" w:hAnsi="Arial" w:cs="Arial"/>
          <w:sz w:val="24"/>
          <w:szCs w:val="24"/>
        </w:rPr>
        <w:t xml:space="preserve"> - </w:t>
      </w:r>
      <w:r w:rsidRPr="003C05A6">
        <w:rPr>
          <w:rFonts w:ascii="Arial" w:eastAsia="Cambria" w:hAnsi="Arial" w:cs="Arial"/>
          <w:sz w:val="24"/>
          <w:szCs w:val="24"/>
        </w:rPr>
        <w:t>n</w:t>
      </w:r>
      <w:r>
        <w:rPr>
          <w:rStyle w:val="def"/>
          <w:rFonts w:ascii="Arial" w:hAnsi="Arial" w:cs="Arial"/>
          <w:sz w:val="24"/>
          <w:szCs w:val="24"/>
        </w:rPr>
        <w:t>ormă</w:t>
      </w:r>
      <w:r w:rsidRPr="003C05A6">
        <w:rPr>
          <w:rStyle w:val="def"/>
          <w:rFonts w:ascii="Arial" w:hAnsi="Arial" w:cs="Arial"/>
          <w:sz w:val="24"/>
          <w:szCs w:val="24"/>
        </w:rPr>
        <w:t>/ansamblu de norme care reglementează calitatea, caracteristicile, forma etc. unui produs. Acestea sunt consemnate într-un document și agreate la nivel european</w:t>
      </w:r>
      <w:r>
        <w:rPr>
          <w:rStyle w:val="def"/>
          <w:rFonts w:ascii="Arial" w:hAnsi="Arial" w:cs="Arial"/>
          <w:sz w:val="24"/>
          <w:szCs w:val="24"/>
        </w:rPr>
        <w:t>;</w:t>
      </w:r>
    </w:p>
    <w:p w:rsidR="00DB49FE" w:rsidRDefault="00DB49FE" w:rsidP="002A212D">
      <w:pPr>
        <w:numPr>
          <w:ilvl w:val="0"/>
          <w:numId w:val="2"/>
        </w:numPr>
        <w:spacing w:after="0" w:line="240" w:lineRule="auto"/>
        <w:jc w:val="both"/>
        <w:rPr>
          <w:rFonts w:ascii="Arial" w:eastAsia="Cambria" w:hAnsi="Arial" w:cs="Arial"/>
          <w:sz w:val="24"/>
          <w:szCs w:val="24"/>
        </w:rPr>
      </w:pPr>
      <w:r w:rsidRPr="00193A1E">
        <w:rPr>
          <w:rFonts w:ascii="Arial" w:eastAsia="Cambria" w:hAnsi="Arial" w:cs="Arial"/>
          <w:b/>
          <w:sz w:val="24"/>
          <w:szCs w:val="24"/>
        </w:rPr>
        <w:t>dezinfecție curentă</w:t>
      </w:r>
      <w:r w:rsidRPr="003C05A6">
        <w:rPr>
          <w:rFonts w:ascii="Arial" w:eastAsia="Cambria" w:hAnsi="Arial" w:cs="Arial"/>
          <w:sz w:val="24"/>
          <w:szCs w:val="24"/>
        </w:rPr>
        <w:t xml:space="preserve"> - procesul ritmic de curățare si dezinfecție a tuturor spațiilor și suprafețelor din unitatea sanitară</w:t>
      </w:r>
      <w:r>
        <w:rPr>
          <w:rFonts w:ascii="Arial" w:eastAsia="Cambria" w:hAnsi="Arial" w:cs="Arial"/>
          <w:sz w:val="24"/>
          <w:szCs w:val="24"/>
        </w:rPr>
        <w:t>,</w:t>
      </w:r>
      <w:r w:rsidRPr="003C05A6">
        <w:rPr>
          <w:rFonts w:ascii="Arial" w:eastAsia="Cambria" w:hAnsi="Arial" w:cs="Arial"/>
          <w:sz w:val="24"/>
          <w:szCs w:val="24"/>
        </w:rPr>
        <w:t xml:space="preserve">  în timpul activităților zilnice</w:t>
      </w:r>
      <w:r>
        <w:rPr>
          <w:rFonts w:ascii="Arial" w:eastAsia="Cambria" w:hAnsi="Arial" w:cs="Arial"/>
          <w:sz w:val="24"/>
          <w:szCs w:val="24"/>
        </w:rPr>
        <w:t>;</w:t>
      </w:r>
    </w:p>
    <w:p w:rsidR="00DB49FE" w:rsidRPr="003C05A6" w:rsidRDefault="00DB49FE" w:rsidP="00DB49FE">
      <w:pPr>
        <w:spacing w:after="0" w:line="240" w:lineRule="auto"/>
        <w:ind w:left="720"/>
        <w:jc w:val="both"/>
        <w:rPr>
          <w:rFonts w:ascii="Arial" w:eastAsia="Cambria" w:hAnsi="Arial" w:cs="Arial"/>
          <w:sz w:val="24"/>
          <w:szCs w:val="24"/>
        </w:rPr>
      </w:pPr>
    </w:p>
    <w:p w:rsidR="00DB49FE" w:rsidRDefault="00DB49FE" w:rsidP="002A212D">
      <w:pPr>
        <w:numPr>
          <w:ilvl w:val="0"/>
          <w:numId w:val="2"/>
        </w:numPr>
        <w:spacing w:after="0" w:line="240" w:lineRule="auto"/>
        <w:jc w:val="both"/>
        <w:rPr>
          <w:rFonts w:ascii="Arial" w:eastAsia="Cambria" w:hAnsi="Arial" w:cs="Arial"/>
          <w:sz w:val="24"/>
          <w:szCs w:val="24"/>
        </w:rPr>
      </w:pPr>
      <w:r w:rsidRPr="00193A1E">
        <w:rPr>
          <w:rFonts w:ascii="Arial" w:eastAsia="Cambria" w:hAnsi="Arial" w:cs="Arial"/>
          <w:b/>
          <w:sz w:val="24"/>
          <w:szCs w:val="24"/>
        </w:rPr>
        <w:t>dezinfecția terminală</w:t>
      </w:r>
      <w:r w:rsidRPr="003C05A6">
        <w:rPr>
          <w:rFonts w:ascii="Arial" w:eastAsia="Cambria" w:hAnsi="Arial" w:cs="Arial"/>
          <w:sz w:val="24"/>
          <w:szCs w:val="24"/>
        </w:rPr>
        <w:t xml:space="preserve"> - procesul de curățare și dezinfectare a unei unei încăperi/ spațiu  după externarea sau plecarea pacientului</w:t>
      </w:r>
      <w:r>
        <w:rPr>
          <w:rFonts w:ascii="Arial" w:eastAsia="Cambria" w:hAnsi="Arial" w:cs="Arial"/>
          <w:sz w:val="24"/>
          <w:szCs w:val="24"/>
        </w:rPr>
        <w:t>;</w:t>
      </w:r>
    </w:p>
    <w:p w:rsidR="00DB49FE" w:rsidRDefault="00DB49FE" w:rsidP="00DB49FE">
      <w:pPr>
        <w:pStyle w:val="ListParagraph"/>
        <w:rPr>
          <w:rFonts w:ascii="Arial" w:eastAsia="Cambria" w:hAnsi="Arial" w:cs="Arial"/>
          <w:sz w:val="24"/>
          <w:szCs w:val="24"/>
        </w:rPr>
      </w:pPr>
    </w:p>
    <w:p w:rsidR="00DB49FE" w:rsidRPr="00193A1E" w:rsidRDefault="00DB49FE" w:rsidP="002A212D">
      <w:pPr>
        <w:numPr>
          <w:ilvl w:val="0"/>
          <w:numId w:val="2"/>
        </w:numPr>
        <w:spacing w:after="0" w:line="240" w:lineRule="auto"/>
        <w:jc w:val="both"/>
        <w:rPr>
          <w:rFonts w:ascii="Arial" w:eastAsia="Cambria" w:hAnsi="Arial" w:cs="Arial"/>
          <w:b/>
          <w:sz w:val="24"/>
          <w:szCs w:val="24"/>
        </w:rPr>
      </w:pPr>
      <w:r w:rsidRPr="00193A1E">
        <w:rPr>
          <w:rFonts w:ascii="Arial" w:eastAsia="Cambria" w:hAnsi="Arial" w:cs="Arial"/>
          <w:b/>
          <w:sz w:val="24"/>
          <w:szCs w:val="24"/>
        </w:rPr>
        <w:t>termodezinfecția</w:t>
      </w:r>
      <w:r>
        <w:rPr>
          <w:rFonts w:ascii="Arial" w:eastAsia="Cambria" w:hAnsi="Arial" w:cs="Arial"/>
          <w:b/>
          <w:sz w:val="24"/>
          <w:szCs w:val="24"/>
        </w:rPr>
        <w:t xml:space="preserve"> </w:t>
      </w:r>
      <w:r>
        <w:rPr>
          <w:rFonts w:ascii="Arial" w:eastAsia="Cambria" w:hAnsi="Arial" w:cs="Arial"/>
          <w:sz w:val="24"/>
          <w:szCs w:val="24"/>
        </w:rPr>
        <w:t>– dezinfecție prin căldură umedă (în funcție de timp și temperatură), care se realizează prin procesarea în mașini automate.</w:t>
      </w:r>
    </w:p>
    <w:p w:rsidR="00DB49FE" w:rsidRPr="003C05A6" w:rsidRDefault="00DB49FE" w:rsidP="00DB49FE">
      <w:pPr>
        <w:jc w:val="both"/>
        <w:rPr>
          <w:rFonts w:ascii="Arial" w:eastAsia="Cambria" w:hAnsi="Arial" w:cs="Arial"/>
          <w:b/>
          <w:sz w:val="24"/>
          <w:szCs w:val="24"/>
        </w:rPr>
      </w:pPr>
      <w:r w:rsidRPr="003C05A6">
        <w:rPr>
          <w:rFonts w:ascii="Arial" w:eastAsia="Cambria" w:hAnsi="Arial" w:cs="Arial"/>
          <w:b/>
          <w:sz w:val="24"/>
          <w:szCs w:val="24"/>
        </w:rPr>
        <w:t xml:space="preserve"> </w:t>
      </w:r>
    </w:p>
    <w:p w:rsidR="00DB49FE" w:rsidRDefault="00DB49FE" w:rsidP="00DB49FE">
      <w:pPr>
        <w:spacing w:after="0"/>
        <w:jc w:val="both"/>
        <w:rPr>
          <w:rStyle w:val="spar"/>
          <w:rFonts w:ascii="Arial" w:hAnsi="Arial" w:cs="Arial"/>
          <w:sz w:val="24"/>
          <w:szCs w:val="24"/>
          <w:bdr w:val="none" w:sz="0" w:space="0" w:color="auto" w:frame="1"/>
          <w:shd w:val="clear" w:color="auto" w:fill="FFFFFF"/>
        </w:rPr>
      </w:pPr>
      <w:r>
        <w:rPr>
          <w:rStyle w:val="spar"/>
          <w:rFonts w:ascii="Arial" w:hAnsi="Arial" w:cs="Arial"/>
          <w:b/>
          <w:sz w:val="24"/>
          <w:szCs w:val="24"/>
          <w:bdr w:val="none" w:sz="0" w:space="0" w:color="auto" w:frame="1"/>
          <w:shd w:val="clear" w:color="auto" w:fill="FFFFFF"/>
        </w:rPr>
        <w:t xml:space="preserve">Art. 2 </w:t>
      </w:r>
      <w:r>
        <w:rPr>
          <w:rStyle w:val="spar"/>
          <w:rFonts w:ascii="Arial" w:hAnsi="Arial" w:cs="Arial"/>
          <w:sz w:val="24"/>
          <w:szCs w:val="24"/>
          <w:bdr w:val="none" w:sz="0" w:space="0" w:color="auto" w:frame="1"/>
          <w:shd w:val="clear" w:color="auto" w:fill="FFFFFF"/>
        </w:rPr>
        <w:t>(1) Unitățile sanitare publice și private sunt obligate să prezinte un Program de curățenie și dezinfecție, care să cuprindă proceduri operaționale și activități de monitorizare a acestora.</w:t>
      </w:r>
    </w:p>
    <w:p w:rsidR="00DB49FE" w:rsidRDefault="00DB49FE" w:rsidP="00DB49FE">
      <w:pPr>
        <w:spacing w:after="0"/>
        <w:jc w:val="both"/>
        <w:rPr>
          <w:rStyle w:val="spar"/>
          <w:rFonts w:ascii="Arial" w:hAnsi="Arial" w:cs="Arial"/>
          <w:sz w:val="24"/>
          <w:szCs w:val="24"/>
          <w:bdr w:val="none" w:sz="0" w:space="0" w:color="auto" w:frame="1"/>
          <w:shd w:val="clear" w:color="auto" w:fill="FFFFFF"/>
        </w:rPr>
      </w:pPr>
      <w:r>
        <w:rPr>
          <w:rStyle w:val="spar"/>
          <w:rFonts w:ascii="Arial" w:hAnsi="Arial" w:cs="Arial"/>
          <w:sz w:val="24"/>
          <w:szCs w:val="24"/>
          <w:bdr w:val="none" w:sz="0" w:space="0" w:color="auto" w:frame="1"/>
          <w:shd w:val="clear" w:color="auto" w:fill="FFFFFF"/>
        </w:rPr>
        <w:tab/>
        <w:t xml:space="preserve"> (2) Programul include operațiunile de dezinfecție curentă, ciclică, sau periodică și terminală.</w:t>
      </w:r>
    </w:p>
    <w:p w:rsidR="00DB49FE" w:rsidRDefault="00DB49FE" w:rsidP="00DB49FE">
      <w:pPr>
        <w:spacing w:after="0"/>
        <w:jc w:val="both"/>
        <w:rPr>
          <w:rStyle w:val="spar"/>
          <w:rFonts w:ascii="Arial" w:hAnsi="Arial" w:cs="Arial"/>
          <w:sz w:val="24"/>
          <w:szCs w:val="24"/>
          <w:bdr w:val="none" w:sz="0" w:space="0" w:color="auto" w:frame="1"/>
          <w:shd w:val="clear" w:color="auto" w:fill="FFFFFF"/>
        </w:rPr>
      </w:pPr>
      <w:r>
        <w:rPr>
          <w:rStyle w:val="spar"/>
          <w:rFonts w:ascii="Arial" w:hAnsi="Arial" w:cs="Arial"/>
          <w:sz w:val="24"/>
          <w:szCs w:val="24"/>
          <w:bdr w:val="none" w:sz="0" w:space="0" w:color="auto" w:frame="1"/>
          <w:shd w:val="clear" w:color="auto" w:fill="FFFFFF"/>
        </w:rPr>
        <w:tab/>
        <w:t xml:space="preserve"> (3) Implementarea și monitorizarea Programului de curățenie și dezinfecție revin personalului unității sanitare, care, conform legislației în vigoare, este responsabil cu prevenirea și limitarea infecțiilor asociate îngrijirilor medicale din unitate.</w:t>
      </w:r>
    </w:p>
    <w:p w:rsidR="00DB49FE" w:rsidRDefault="00DB49FE" w:rsidP="00DB49FE">
      <w:pPr>
        <w:spacing w:after="0"/>
        <w:jc w:val="both"/>
        <w:rPr>
          <w:rStyle w:val="spar"/>
          <w:rFonts w:ascii="Arial" w:hAnsi="Arial" w:cs="Arial"/>
          <w:sz w:val="24"/>
          <w:szCs w:val="24"/>
          <w:bdr w:val="none" w:sz="0" w:space="0" w:color="auto" w:frame="1"/>
          <w:shd w:val="clear" w:color="auto" w:fill="FFFFFF"/>
        </w:rPr>
      </w:pPr>
    </w:p>
    <w:p w:rsidR="00DB49FE" w:rsidRDefault="00DB49FE" w:rsidP="00DB49FE">
      <w:pPr>
        <w:spacing w:after="0"/>
        <w:jc w:val="both"/>
        <w:rPr>
          <w:rStyle w:val="spar"/>
          <w:rFonts w:ascii="Arial" w:hAnsi="Arial" w:cs="Arial"/>
          <w:sz w:val="24"/>
          <w:szCs w:val="24"/>
          <w:bdr w:val="none" w:sz="0" w:space="0" w:color="auto" w:frame="1"/>
          <w:shd w:val="clear" w:color="auto" w:fill="FFFFFF"/>
        </w:rPr>
      </w:pPr>
    </w:p>
    <w:p w:rsidR="00DB49FE" w:rsidRDefault="00DB49FE" w:rsidP="00DB49FE">
      <w:pPr>
        <w:spacing w:after="0"/>
        <w:jc w:val="both"/>
        <w:rPr>
          <w:rStyle w:val="spar"/>
          <w:rFonts w:ascii="Arial" w:hAnsi="Arial" w:cs="Arial"/>
          <w:b/>
          <w:sz w:val="24"/>
          <w:szCs w:val="24"/>
          <w:bdr w:val="none" w:sz="0" w:space="0" w:color="auto" w:frame="1"/>
          <w:shd w:val="clear" w:color="auto" w:fill="FFFFFF"/>
        </w:rPr>
      </w:pPr>
      <w:r>
        <w:rPr>
          <w:rStyle w:val="spar"/>
          <w:rFonts w:ascii="Arial" w:hAnsi="Arial" w:cs="Arial"/>
          <w:b/>
          <w:sz w:val="24"/>
          <w:szCs w:val="24"/>
          <w:bdr w:val="none" w:sz="0" w:space="0" w:color="auto" w:frame="1"/>
          <w:shd w:val="clear" w:color="auto" w:fill="FFFFFF"/>
        </w:rPr>
        <w:t>CAPITOLUL II: Curățenia</w:t>
      </w:r>
    </w:p>
    <w:p w:rsidR="00DB49FE" w:rsidRPr="00A61BB6" w:rsidRDefault="00DB49FE" w:rsidP="00DB49FE">
      <w:pPr>
        <w:spacing w:after="0"/>
        <w:jc w:val="both"/>
        <w:rPr>
          <w:rStyle w:val="spar"/>
          <w:rFonts w:ascii="Arial" w:hAnsi="Arial" w:cs="Arial"/>
          <w:b/>
          <w:sz w:val="24"/>
          <w:szCs w:val="24"/>
          <w:bdr w:val="none" w:sz="0" w:space="0" w:color="auto" w:frame="1"/>
          <w:shd w:val="clear" w:color="auto" w:fill="FFFFFF"/>
        </w:rPr>
      </w:pPr>
    </w:p>
    <w:p w:rsidR="00DB49FE" w:rsidRPr="003C05A6" w:rsidRDefault="00DB49FE" w:rsidP="00DB49FE">
      <w:pPr>
        <w:spacing w:after="0"/>
        <w:jc w:val="both"/>
        <w:rPr>
          <w:rFonts w:ascii="Arial" w:eastAsia="Cambria" w:hAnsi="Arial" w:cs="Arial"/>
          <w:sz w:val="24"/>
          <w:szCs w:val="24"/>
        </w:rPr>
      </w:pPr>
      <w:r w:rsidRPr="00A61BB6">
        <w:rPr>
          <w:rStyle w:val="spar"/>
          <w:rFonts w:ascii="Arial" w:hAnsi="Arial" w:cs="Arial"/>
          <w:b/>
          <w:sz w:val="24"/>
          <w:szCs w:val="24"/>
          <w:bdr w:val="none" w:sz="0" w:space="0" w:color="auto" w:frame="1"/>
          <w:shd w:val="clear" w:color="auto" w:fill="FFFFFF"/>
        </w:rPr>
        <w:t>Art</w:t>
      </w:r>
      <w:r>
        <w:rPr>
          <w:rStyle w:val="spar"/>
          <w:rFonts w:ascii="Arial" w:hAnsi="Arial" w:cs="Arial"/>
          <w:sz w:val="24"/>
          <w:szCs w:val="24"/>
          <w:bdr w:val="none" w:sz="0" w:space="0" w:color="auto" w:frame="1"/>
          <w:shd w:val="clear" w:color="auto" w:fill="FFFFFF"/>
        </w:rPr>
        <w:t>.</w:t>
      </w:r>
      <w:r>
        <w:rPr>
          <w:rStyle w:val="spar"/>
          <w:rFonts w:ascii="Arial" w:hAnsi="Arial" w:cs="Arial"/>
          <w:b/>
          <w:sz w:val="24"/>
          <w:szCs w:val="24"/>
          <w:bdr w:val="none" w:sz="0" w:space="0" w:color="auto" w:frame="1"/>
          <w:shd w:val="clear" w:color="auto" w:fill="FFFFFF"/>
        </w:rPr>
        <w:t xml:space="preserve"> </w:t>
      </w:r>
      <w:r w:rsidRPr="00A61BB6">
        <w:rPr>
          <w:rStyle w:val="spar"/>
          <w:rFonts w:ascii="Arial" w:hAnsi="Arial" w:cs="Arial"/>
          <w:b/>
          <w:sz w:val="24"/>
          <w:szCs w:val="24"/>
          <w:bdr w:val="none" w:sz="0" w:space="0" w:color="auto" w:frame="1"/>
          <w:shd w:val="clear" w:color="auto" w:fill="FFFFFF"/>
        </w:rPr>
        <w:t>3</w:t>
      </w:r>
      <w:r w:rsidRPr="003C05A6">
        <w:rPr>
          <w:rStyle w:val="spar"/>
          <w:rFonts w:ascii="Arial" w:hAnsi="Arial" w:cs="Arial"/>
          <w:sz w:val="24"/>
          <w:szCs w:val="24"/>
          <w:bdr w:val="none" w:sz="0" w:space="0" w:color="auto" w:frame="1"/>
          <w:shd w:val="clear" w:color="auto" w:fill="FFFFFF"/>
        </w:rPr>
        <w:t xml:space="preserve"> (1) Curăţenia este metoda prin care </w:t>
      </w:r>
      <w:r>
        <w:rPr>
          <w:rStyle w:val="spar"/>
          <w:rFonts w:ascii="Arial" w:hAnsi="Arial" w:cs="Arial"/>
          <w:sz w:val="24"/>
          <w:szCs w:val="24"/>
          <w:bdr w:val="none" w:sz="0" w:space="0" w:color="auto" w:frame="1"/>
          <w:shd w:val="clear" w:color="auto" w:fill="FFFFFF"/>
        </w:rPr>
        <w:t>se asigura îndepărtarea fizică/</w:t>
      </w:r>
      <w:r w:rsidRPr="003C05A6">
        <w:rPr>
          <w:rStyle w:val="spar"/>
          <w:rFonts w:ascii="Arial" w:hAnsi="Arial" w:cs="Arial"/>
          <w:sz w:val="24"/>
          <w:szCs w:val="24"/>
          <w:bdr w:val="none" w:sz="0" w:space="0" w:color="auto" w:frame="1"/>
          <w:shd w:val="clear" w:color="auto" w:fill="FFFFFF"/>
        </w:rPr>
        <w:t>chimică a microorganismelor de pe suprafeţe, obiecte sau tegumente, odată cu îndepărtarea prafului şi a substanţelor organice.</w:t>
      </w:r>
      <w:r>
        <w:rPr>
          <w:rStyle w:val="spar"/>
          <w:rFonts w:ascii="Arial" w:hAnsi="Arial" w:cs="Arial"/>
          <w:sz w:val="24"/>
          <w:szCs w:val="24"/>
          <w:bdr w:val="none" w:sz="0" w:space="0" w:color="auto" w:frame="1"/>
          <w:shd w:val="clear" w:color="auto" w:fill="FFFFFF"/>
        </w:rPr>
        <w:t xml:space="preserve"> </w:t>
      </w:r>
      <w:r w:rsidRPr="003C05A6">
        <w:rPr>
          <w:rStyle w:val="spar"/>
          <w:rFonts w:ascii="Arial" w:hAnsi="Arial" w:cs="Arial"/>
          <w:sz w:val="24"/>
          <w:szCs w:val="24"/>
          <w:bdr w:val="none" w:sz="0" w:space="0" w:color="auto" w:frame="1"/>
          <w:shd w:val="clear" w:color="auto" w:fill="FFFFFF"/>
        </w:rPr>
        <w:t>Nu înlocuieşte dezinfec</w:t>
      </w:r>
      <w:r>
        <w:rPr>
          <w:rStyle w:val="spar"/>
          <w:rFonts w:ascii="Arial" w:hAnsi="Arial" w:cs="Arial"/>
          <w:sz w:val="24"/>
          <w:szCs w:val="24"/>
          <w:bdr w:val="none" w:sz="0" w:space="0" w:color="auto" w:frame="1"/>
          <w:shd w:val="clear" w:color="auto" w:fill="FFFFFF"/>
        </w:rPr>
        <w:t>ț</w:t>
      </w:r>
      <w:r w:rsidRPr="003C05A6">
        <w:rPr>
          <w:rStyle w:val="spar"/>
          <w:rFonts w:ascii="Arial" w:hAnsi="Arial" w:cs="Arial"/>
          <w:sz w:val="24"/>
          <w:szCs w:val="24"/>
          <w:bdr w:val="none" w:sz="0" w:space="0" w:color="auto" w:frame="1"/>
          <w:shd w:val="clear" w:color="auto" w:fill="FFFFFF"/>
        </w:rPr>
        <w:t>ia.</w:t>
      </w:r>
    </w:p>
    <w:p w:rsidR="00DB49FE" w:rsidRPr="003C05A6" w:rsidRDefault="00DB49FE" w:rsidP="00DB49FE">
      <w:pPr>
        <w:spacing w:line="256" w:lineRule="auto"/>
        <w:ind w:firstLine="270"/>
        <w:jc w:val="both"/>
        <w:rPr>
          <w:rFonts w:ascii="Arial" w:eastAsia="Cambria" w:hAnsi="Arial" w:cs="Arial"/>
          <w:sz w:val="24"/>
          <w:szCs w:val="24"/>
        </w:rPr>
      </w:pPr>
      <w:r w:rsidRPr="003C05A6">
        <w:rPr>
          <w:rFonts w:ascii="Arial" w:eastAsia="Cambria" w:hAnsi="Arial" w:cs="Arial"/>
          <w:sz w:val="24"/>
          <w:szCs w:val="24"/>
        </w:rPr>
        <w:t xml:space="preserve">        (2)</w:t>
      </w:r>
      <w:r>
        <w:rPr>
          <w:rFonts w:ascii="Arial" w:eastAsia="Cambria" w:hAnsi="Arial" w:cs="Arial"/>
          <w:sz w:val="24"/>
          <w:szCs w:val="24"/>
        </w:rPr>
        <w:t xml:space="preserve"> </w:t>
      </w:r>
      <w:r w:rsidRPr="003C05A6">
        <w:rPr>
          <w:rFonts w:ascii="Arial" w:eastAsia="Cambria" w:hAnsi="Arial" w:cs="Arial"/>
          <w:sz w:val="24"/>
          <w:szCs w:val="24"/>
        </w:rPr>
        <w:t xml:space="preserve">Suprafeţele şi obiectele pe care se evidenţiază macroscopic sau microscopic materii organice ori anorganice se definesc ca suprafeţe/obiecte murdare. </w:t>
      </w:r>
    </w:p>
    <w:p w:rsidR="00DB49FE" w:rsidRDefault="00DB49FE" w:rsidP="00DB49FE">
      <w:pPr>
        <w:jc w:val="both"/>
        <w:rPr>
          <w:rFonts w:ascii="Arial" w:eastAsia="Cambria" w:hAnsi="Arial" w:cs="Arial"/>
          <w:sz w:val="24"/>
          <w:szCs w:val="24"/>
        </w:rPr>
      </w:pPr>
      <w:r w:rsidRPr="003C05A6">
        <w:rPr>
          <w:rFonts w:ascii="Arial" w:eastAsia="Cambria" w:hAnsi="Arial" w:cs="Arial"/>
          <w:b/>
          <w:sz w:val="24"/>
          <w:szCs w:val="24"/>
        </w:rPr>
        <w:t xml:space="preserve">Art. </w:t>
      </w:r>
      <w:r>
        <w:rPr>
          <w:rFonts w:ascii="Arial" w:eastAsia="Cambria" w:hAnsi="Arial" w:cs="Arial"/>
          <w:b/>
          <w:sz w:val="24"/>
          <w:szCs w:val="24"/>
        </w:rPr>
        <w:t>4</w:t>
      </w:r>
      <w:r w:rsidRPr="00A61BB6">
        <w:rPr>
          <w:rFonts w:ascii="Arial" w:eastAsia="Cambria" w:hAnsi="Arial" w:cs="Arial"/>
          <w:sz w:val="24"/>
          <w:szCs w:val="24"/>
        </w:rPr>
        <w:t xml:space="preserve"> (1) </w:t>
      </w:r>
      <w:r w:rsidRPr="003C05A6">
        <w:rPr>
          <w:rFonts w:ascii="Arial" w:eastAsia="Cambria" w:hAnsi="Arial" w:cs="Arial"/>
          <w:sz w:val="24"/>
          <w:szCs w:val="24"/>
        </w:rPr>
        <w:t>Curăţarea se realizează cu detergenţi</w:t>
      </w:r>
      <w:r>
        <w:rPr>
          <w:rFonts w:ascii="Arial" w:eastAsia="Cambria" w:hAnsi="Arial" w:cs="Arial"/>
          <w:sz w:val="24"/>
          <w:szCs w:val="24"/>
        </w:rPr>
        <w:t xml:space="preserve"> profesionali</w:t>
      </w:r>
      <w:r w:rsidRPr="003C05A6">
        <w:rPr>
          <w:rFonts w:ascii="Arial" w:eastAsia="Cambria" w:hAnsi="Arial" w:cs="Arial"/>
          <w:sz w:val="24"/>
          <w:szCs w:val="24"/>
        </w:rPr>
        <w:t>, produse de întreţinere și curăţare</w:t>
      </w:r>
      <w:r>
        <w:rPr>
          <w:rFonts w:ascii="Arial" w:eastAsia="Cambria" w:hAnsi="Arial" w:cs="Arial"/>
          <w:sz w:val="24"/>
          <w:szCs w:val="24"/>
        </w:rPr>
        <w:t>,</w:t>
      </w:r>
      <w:r w:rsidRPr="003C05A6">
        <w:rPr>
          <w:rFonts w:ascii="Arial" w:eastAsia="Cambria" w:hAnsi="Arial" w:cs="Arial"/>
          <w:sz w:val="24"/>
          <w:szCs w:val="24"/>
        </w:rPr>
        <w:t xml:space="preserve"> utilizând echipam</w:t>
      </w:r>
      <w:r>
        <w:rPr>
          <w:rFonts w:ascii="Arial" w:eastAsia="Cambria" w:hAnsi="Arial" w:cs="Arial"/>
          <w:sz w:val="24"/>
          <w:szCs w:val="24"/>
        </w:rPr>
        <w:t>ente profesionale de curățenie.</w:t>
      </w:r>
    </w:p>
    <w:p w:rsidR="00DB49FE" w:rsidRDefault="00DB49FE" w:rsidP="00DB49FE">
      <w:pPr>
        <w:ind w:firstLine="360"/>
        <w:jc w:val="both"/>
        <w:rPr>
          <w:rFonts w:ascii="Arial" w:eastAsia="Cambria" w:hAnsi="Arial" w:cs="Arial"/>
          <w:sz w:val="24"/>
          <w:szCs w:val="24"/>
        </w:rPr>
      </w:pPr>
      <w:r>
        <w:rPr>
          <w:rFonts w:ascii="Arial" w:eastAsia="Cambria" w:hAnsi="Arial" w:cs="Arial"/>
          <w:sz w:val="24"/>
          <w:szCs w:val="24"/>
        </w:rPr>
        <w:lastRenderedPageBreak/>
        <w:t xml:space="preserve">       (2) </w:t>
      </w:r>
      <w:r w:rsidRPr="003C05A6">
        <w:rPr>
          <w:rFonts w:ascii="Arial" w:eastAsia="Cambria" w:hAnsi="Arial" w:cs="Arial"/>
          <w:sz w:val="24"/>
          <w:szCs w:val="24"/>
        </w:rPr>
        <w:t>Mopurile plate și lavetele lavabile (pe coduri de culori) trebuie s</w:t>
      </w:r>
      <w:r>
        <w:rPr>
          <w:rFonts w:ascii="Arial" w:eastAsia="Cambria" w:hAnsi="Arial" w:cs="Arial"/>
          <w:sz w:val="24"/>
          <w:szCs w:val="24"/>
        </w:rPr>
        <w:t>ă</w:t>
      </w:r>
      <w:r w:rsidRPr="003C05A6">
        <w:rPr>
          <w:rFonts w:ascii="Arial" w:eastAsia="Cambria" w:hAnsi="Arial" w:cs="Arial"/>
          <w:sz w:val="24"/>
          <w:szCs w:val="24"/>
        </w:rPr>
        <w:t xml:space="preserve"> reziste spălării și termodezin</w:t>
      </w:r>
      <w:r>
        <w:rPr>
          <w:rFonts w:ascii="Arial" w:eastAsia="Cambria" w:hAnsi="Arial" w:cs="Arial"/>
          <w:sz w:val="24"/>
          <w:szCs w:val="24"/>
        </w:rPr>
        <w:t>fecției (la temperatură înaltă, de peste 60˚ C)</w:t>
      </w:r>
      <w:r w:rsidRPr="003C05A6">
        <w:rPr>
          <w:rFonts w:ascii="Arial" w:eastAsia="Cambria" w:hAnsi="Arial" w:cs="Arial"/>
          <w:sz w:val="24"/>
          <w:szCs w:val="24"/>
        </w:rPr>
        <w:t xml:space="preserve"> în mașini de spălat.  </w:t>
      </w:r>
    </w:p>
    <w:p w:rsidR="00DB49FE" w:rsidRDefault="00DB49FE" w:rsidP="00DB49FE">
      <w:pPr>
        <w:ind w:firstLine="360"/>
        <w:jc w:val="both"/>
        <w:rPr>
          <w:rFonts w:ascii="Arial" w:eastAsia="Cambria" w:hAnsi="Arial" w:cs="Arial"/>
          <w:sz w:val="24"/>
          <w:szCs w:val="24"/>
        </w:rPr>
      </w:pPr>
      <w:r>
        <w:rPr>
          <w:rFonts w:ascii="Arial" w:eastAsia="Cambria" w:hAnsi="Arial" w:cs="Arial"/>
          <w:sz w:val="24"/>
          <w:szCs w:val="24"/>
        </w:rPr>
        <w:t xml:space="preserve">      (3) </w:t>
      </w:r>
      <w:r w:rsidRPr="003C05A6">
        <w:rPr>
          <w:rFonts w:ascii="Arial" w:eastAsia="Cambria" w:hAnsi="Arial" w:cs="Arial"/>
          <w:sz w:val="24"/>
          <w:szCs w:val="24"/>
        </w:rPr>
        <w:t>Mopurile plate și lavetele pot fi de unică utilizare sau reutilizabile (care să suporte următoarele</w:t>
      </w:r>
      <w:r>
        <w:rPr>
          <w:rFonts w:ascii="Arial" w:eastAsia="Cambria" w:hAnsi="Arial" w:cs="Arial"/>
          <w:sz w:val="24"/>
          <w:szCs w:val="24"/>
        </w:rPr>
        <w:t xml:space="preserve"> etape: curăţare, dezinfecţie, </w:t>
      </w:r>
      <w:r w:rsidRPr="003C05A6">
        <w:rPr>
          <w:rFonts w:ascii="Arial" w:eastAsia="Cambria" w:hAnsi="Arial" w:cs="Arial"/>
          <w:sz w:val="24"/>
          <w:szCs w:val="24"/>
        </w:rPr>
        <w:t>uscare, impregnare cu soluţia de detergent</w:t>
      </w:r>
      <w:r>
        <w:rPr>
          <w:rFonts w:ascii="Arial" w:eastAsia="Cambria" w:hAnsi="Arial" w:cs="Arial"/>
          <w:sz w:val="24"/>
          <w:szCs w:val="24"/>
        </w:rPr>
        <w:t xml:space="preserve"> </w:t>
      </w:r>
      <w:r w:rsidRPr="003C05A6">
        <w:rPr>
          <w:rFonts w:ascii="Arial" w:eastAsia="Cambria" w:hAnsi="Arial" w:cs="Arial"/>
          <w:sz w:val="24"/>
          <w:szCs w:val="24"/>
        </w:rPr>
        <w:t xml:space="preserve">/dezinfectant înainte de utilizare). </w:t>
      </w:r>
      <w:r w:rsidRPr="003C05A6">
        <w:rPr>
          <w:rFonts w:ascii="Arial" w:eastAsia="Cambria" w:hAnsi="Arial" w:cs="Arial"/>
          <w:i/>
          <w:sz w:val="24"/>
          <w:szCs w:val="24"/>
        </w:rPr>
        <w:t>Se interzice utilizarea mopului cu franjuri</w:t>
      </w:r>
      <w:r>
        <w:rPr>
          <w:rFonts w:ascii="Arial" w:eastAsia="Cambria" w:hAnsi="Arial" w:cs="Arial"/>
          <w:i/>
          <w:sz w:val="24"/>
          <w:szCs w:val="24"/>
        </w:rPr>
        <w:t>,</w:t>
      </w:r>
      <w:r w:rsidRPr="003C05A6">
        <w:rPr>
          <w:rFonts w:ascii="Arial" w:eastAsia="Cambria" w:hAnsi="Arial" w:cs="Arial"/>
          <w:i/>
          <w:sz w:val="24"/>
          <w:szCs w:val="24"/>
        </w:rPr>
        <w:t xml:space="preserve"> cu excepția celor care pot fi supuse termodezinfecției.</w:t>
      </w:r>
    </w:p>
    <w:p w:rsidR="00DB49FE" w:rsidRDefault="00DB49FE" w:rsidP="00DB49FE">
      <w:pPr>
        <w:ind w:firstLine="360"/>
        <w:jc w:val="both"/>
        <w:rPr>
          <w:rFonts w:ascii="Arial" w:eastAsia="Cambria" w:hAnsi="Arial" w:cs="Arial"/>
          <w:sz w:val="24"/>
          <w:szCs w:val="24"/>
        </w:rPr>
      </w:pPr>
      <w:r>
        <w:rPr>
          <w:rFonts w:ascii="Arial" w:eastAsia="Cambria" w:hAnsi="Arial" w:cs="Arial"/>
          <w:sz w:val="24"/>
          <w:szCs w:val="24"/>
        </w:rPr>
        <w:t xml:space="preserve">      (4) </w:t>
      </w:r>
      <w:r w:rsidRPr="003C05A6">
        <w:rPr>
          <w:rFonts w:ascii="Arial" w:eastAsia="Cambria" w:hAnsi="Arial" w:cs="Arial"/>
          <w:sz w:val="24"/>
          <w:szCs w:val="24"/>
        </w:rPr>
        <w:t>Mopurile plate se vor folosi 1 (unu) la 20 m</w:t>
      </w:r>
      <w:r w:rsidRPr="003C05A6">
        <w:rPr>
          <w:rFonts w:ascii="Arial" w:eastAsia="Cambria" w:hAnsi="Arial" w:cs="Arial"/>
          <w:sz w:val="24"/>
          <w:szCs w:val="24"/>
          <w:vertAlign w:val="superscript"/>
        </w:rPr>
        <w:t>2</w:t>
      </w:r>
      <w:r w:rsidRPr="003C05A6">
        <w:rPr>
          <w:rFonts w:ascii="Arial" w:eastAsia="Cambria" w:hAnsi="Arial" w:cs="Arial"/>
          <w:sz w:val="24"/>
          <w:szCs w:val="24"/>
        </w:rPr>
        <w:t xml:space="preserve"> cu schimbarea obligatorie la trecerea dintr-o încăpere în alta</w:t>
      </w:r>
      <w:r>
        <w:rPr>
          <w:rFonts w:ascii="Arial" w:eastAsia="Cambria" w:hAnsi="Arial" w:cs="Arial"/>
          <w:sz w:val="24"/>
          <w:szCs w:val="24"/>
        </w:rPr>
        <w:t>,</w:t>
      </w:r>
      <w:r w:rsidRPr="003C05A6">
        <w:rPr>
          <w:rFonts w:ascii="Arial" w:eastAsia="Cambria" w:hAnsi="Arial" w:cs="Arial"/>
          <w:sz w:val="24"/>
          <w:szCs w:val="24"/>
        </w:rPr>
        <w:t xml:space="preserve"> iar lavetele se vor utiliza câte un set de minim 3 culori per încăpere, sau de unică folosință per suprafață. </w:t>
      </w:r>
    </w:p>
    <w:p w:rsidR="00DB49FE" w:rsidRDefault="00DB49FE" w:rsidP="00DB49FE">
      <w:pPr>
        <w:ind w:firstLine="360"/>
        <w:jc w:val="both"/>
        <w:rPr>
          <w:rFonts w:ascii="Arial" w:eastAsia="Cambria" w:hAnsi="Arial" w:cs="Arial"/>
          <w:sz w:val="24"/>
          <w:szCs w:val="24"/>
        </w:rPr>
      </w:pPr>
      <w:r>
        <w:rPr>
          <w:rFonts w:ascii="Arial" w:eastAsia="Cambria" w:hAnsi="Arial" w:cs="Arial"/>
          <w:sz w:val="24"/>
          <w:szCs w:val="24"/>
        </w:rPr>
        <w:t xml:space="preserve">      (5) Mopurile și lavetele folosite se curăță și dezinfectează în mașinile de spălat din spălătoria spitalului sau din spațiile special amenajate.</w:t>
      </w:r>
    </w:p>
    <w:p w:rsidR="00DB49FE" w:rsidRPr="003C05A6" w:rsidRDefault="00DB49FE" w:rsidP="00DB49FE">
      <w:pPr>
        <w:ind w:firstLine="360"/>
        <w:jc w:val="both"/>
        <w:rPr>
          <w:rFonts w:ascii="Arial" w:eastAsia="Cambria" w:hAnsi="Arial" w:cs="Arial"/>
          <w:sz w:val="24"/>
          <w:szCs w:val="24"/>
        </w:rPr>
      </w:pPr>
      <w:r>
        <w:rPr>
          <w:rFonts w:ascii="Arial" w:eastAsia="Cambria" w:hAnsi="Arial" w:cs="Arial"/>
          <w:sz w:val="24"/>
          <w:szCs w:val="24"/>
        </w:rPr>
        <w:t xml:space="preserve">      (6) Pentru asigurarea unui rulaj optim de mopuri și lavete, </w:t>
      </w:r>
      <w:r w:rsidR="00C552B3" w:rsidRPr="00E85298">
        <w:rPr>
          <w:rFonts w:ascii="Arial" w:eastAsia="Cambria" w:hAnsi="Arial" w:cs="Arial"/>
          <w:sz w:val="24"/>
          <w:szCs w:val="24"/>
        </w:rPr>
        <w:t>este necesar</w:t>
      </w:r>
      <w:r w:rsidR="00C552B3">
        <w:rPr>
          <w:rFonts w:ascii="Arial" w:eastAsia="Cambria" w:hAnsi="Arial" w:cs="Arial"/>
          <w:sz w:val="24"/>
          <w:szCs w:val="24"/>
        </w:rPr>
        <w:t xml:space="preserve"> </w:t>
      </w:r>
      <w:r>
        <w:rPr>
          <w:rFonts w:ascii="Arial" w:eastAsia="Cambria" w:hAnsi="Arial" w:cs="Arial"/>
          <w:sz w:val="24"/>
          <w:szCs w:val="24"/>
        </w:rPr>
        <w:t xml:space="preserve">un număr de minim 3 ori față de necesarul calculat.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 xml:space="preserve">Art. </w:t>
      </w:r>
      <w:r>
        <w:rPr>
          <w:rFonts w:ascii="Arial" w:eastAsia="Cambria" w:hAnsi="Arial" w:cs="Arial"/>
          <w:b/>
          <w:sz w:val="24"/>
          <w:szCs w:val="24"/>
        </w:rPr>
        <w:t>5</w:t>
      </w:r>
      <w:r w:rsidRPr="003C05A6">
        <w:rPr>
          <w:rFonts w:ascii="Arial" w:eastAsia="Cambria" w:hAnsi="Arial" w:cs="Arial"/>
          <w:sz w:val="24"/>
          <w:szCs w:val="24"/>
        </w:rPr>
        <w:t xml:space="preserve"> În utilizarea produselor folosite în activitatea de curăţare se respectă următoarele reguli fundamentale: </w:t>
      </w:r>
    </w:p>
    <w:p w:rsidR="00DB49FE" w:rsidRPr="003C05A6" w:rsidRDefault="00DB49FE" w:rsidP="002A212D">
      <w:pPr>
        <w:numPr>
          <w:ilvl w:val="0"/>
          <w:numId w:val="3"/>
        </w:numPr>
        <w:spacing w:after="0" w:line="256" w:lineRule="auto"/>
        <w:ind w:left="1980"/>
        <w:jc w:val="both"/>
        <w:rPr>
          <w:rFonts w:ascii="Arial" w:eastAsia="Cambria" w:hAnsi="Arial" w:cs="Arial"/>
          <w:sz w:val="24"/>
          <w:szCs w:val="24"/>
        </w:rPr>
      </w:pPr>
      <w:r w:rsidRPr="003C05A6">
        <w:rPr>
          <w:rFonts w:ascii="Arial" w:eastAsia="Cambria" w:hAnsi="Arial" w:cs="Arial"/>
          <w:sz w:val="24"/>
          <w:szCs w:val="24"/>
        </w:rPr>
        <w:t xml:space="preserve">respectarea tuturor recomandărilor producătorului; </w:t>
      </w:r>
    </w:p>
    <w:p w:rsidR="00DB49FE" w:rsidRDefault="00DB49FE" w:rsidP="002A212D">
      <w:pPr>
        <w:numPr>
          <w:ilvl w:val="0"/>
          <w:numId w:val="3"/>
        </w:numPr>
        <w:spacing w:after="0" w:line="256" w:lineRule="auto"/>
        <w:ind w:left="1980"/>
        <w:jc w:val="both"/>
        <w:rPr>
          <w:rFonts w:ascii="Arial" w:eastAsia="Cambria" w:hAnsi="Arial" w:cs="Arial"/>
          <w:sz w:val="24"/>
          <w:szCs w:val="24"/>
        </w:rPr>
      </w:pPr>
      <w:r w:rsidRPr="003C05A6">
        <w:rPr>
          <w:rFonts w:ascii="Arial" w:eastAsia="Cambria" w:hAnsi="Arial" w:cs="Arial"/>
          <w:sz w:val="24"/>
          <w:szCs w:val="24"/>
        </w:rPr>
        <w:t xml:space="preserve">respectarea normelor generale de protecţie a muncii, conform prevederilor legale în vigoare; </w:t>
      </w:r>
    </w:p>
    <w:p w:rsidR="00DB49FE" w:rsidRDefault="00DB49FE" w:rsidP="002A212D">
      <w:pPr>
        <w:numPr>
          <w:ilvl w:val="0"/>
          <w:numId w:val="3"/>
        </w:numPr>
        <w:spacing w:after="0" w:line="256" w:lineRule="auto"/>
        <w:ind w:left="1980"/>
        <w:jc w:val="both"/>
        <w:rPr>
          <w:rFonts w:ascii="Arial" w:eastAsia="Cambria" w:hAnsi="Arial" w:cs="Arial"/>
          <w:sz w:val="24"/>
          <w:szCs w:val="24"/>
        </w:rPr>
      </w:pPr>
      <w:r w:rsidRPr="00644596">
        <w:rPr>
          <w:rFonts w:ascii="Arial" w:eastAsia="Cambria" w:hAnsi="Arial" w:cs="Arial"/>
          <w:sz w:val="24"/>
          <w:szCs w:val="24"/>
        </w:rPr>
        <w:t xml:space="preserve">se interzice amestecul produselor; </w:t>
      </w:r>
    </w:p>
    <w:p w:rsidR="00DB49FE" w:rsidRPr="00644596" w:rsidRDefault="00DB49FE" w:rsidP="002A212D">
      <w:pPr>
        <w:numPr>
          <w:ilvl w:val="0"/>
          <w:numId w:val="3"/>
        </w:numPr>
        <w:spacing w:after="0" w:line="256" w:lineRule="auto"/>
        <w:ind w:left="1980"/>
        <w:jc w:val="both"/>
        <w:rPr>
          <w:rFonts w:ascii="Arial" w:eastAsia="Cambria" w:hAnsi="Arial" w:cs="Arial"/>
          <w:sz w:val="24"/>
          <w:szCs w:val="24"/>
        </w:rPr>
      </w:pPr>
      <w:r w:rsidRPr="00644596">
        <w:rPr>
          <w:rFonts w:ascii="Arial" w:eastAsia="Cambria" w:hAnsi="Arial" w:cs="Arial"/>
          <w:sz w:val="24"/>
          <w:szCs w:val="24"/>
        </w:rPr>
        <w:t xml:space="preserve">se interzice păstrarea produselor de curăţare în ambalaje alimentare; </w:t>
      </w:r>
    </w:p>
    <w:p w:rsidR="00DB49FE" w:rsidRPr="003C05A6" w:rsidRDefault="00DB49FE" w:rsidP="002A212D">
      <w:pPr>
        <w:numPr>
          <w:ilvl w:val="0"/>
          <w:numId w:val="3"/>
        </w:numPr>
        <w:spacing w:line="256" w:lineRule="auto"/>
        <w:ind w:left="1980"/>
        <w:jc w:val="both"/>
        <w:rPr>
          <w:rFonts w:ascii="Arial" w:eastAsia="Cambria" w:hAnsi="Arial" w:cs="Arial"/>
          <w:sz w:val="24"/>
          <w:szCs w:val="24"/>
        </w:rPr>
      </w:pPr>
      <w:r w:rsidRPr="003C05A6">
        <w:rPr>
          <w:rFonts w:ascii="Arial" w:eastAsia="Cambria" w:hAnsi="Arial" w:cs="Arial"/>
          <w:sz w:val="24"/>
          <w:szCs w:val="24"/>
        </w:rPr>
        <w:t xml:space="preserve">produsele se distribuie la locul de utilizare, respectiv la nivelul </w:t>
      </w:r>
      <w:r>
        <w:rPr>
          <w:rFonts w:ascii="Arial" w:eastAsia="Cambria" w:hAnsi="Arial" w:cs="Arial"/>
          <w:sz w:val="24"/>
          <w:szCs w:val="24"/>
        </w:rPr>
        <w:t xml:space="preserve">secţiilor sau compartimentelor, </w:t>
      </w:r>
      <w:r w:rsidRPr="003C05A6">
        <w:rPr>
          <w:rFonts w:ascii="Arial" w:eastAsia="Cambria" w:hAnsi="Arial" w:cs="Arial"/>
          <w:sz w:val="24"/>
          <w:szCs w:val="24"/>
        </w:rPr>
        <w:t>în ambalajul original sau în recipiente special destinate, inscripționate cu următoarele date de pe ambalajul original: denumirea  produsului,  lotul, termenul de valabilitate.</w:t>
      </w:r>
    </w:p>
    <w:p w:rsidR="00E85298" w:rsidRDefault="00DB49FE" w:rsidP="00E85298">
      <w:pPr>
        <w:spacing w:line="256" w:lineRule="auto"/>
        <w:jc w:val="both"/>
        <w:rPr>
          <w:rFonts w:ascii="Arial" w:eastAsia="Cambria" w:hAnsi="Arial" w:cs="Arial"/>
          <w:sz w:val="24"/>
          <w:szCs w:val="24"/>
        </w:rPr>
      </w:pPr>
      <w:r w:rsidRPr="003C05A6">
        <w:rPr>
          <w:rFonts w:ascii="Arial" w:eastAsia="Cambria" w:hAnsi="Arial" w:cs="Arial"/>
          <w:b/>
          <w:sz w:val="24"/>
          <w:szCs w:val="24"/>
        </w:rPr>
        <w:t>Art. 6</w:t>
      </w:r>
      <w:r w:rsidRPr="003C05A6">
        <w:rPr>
          <w:rFonts w:ascii="Arial" w:eastAsia="Cambria" w:hAnsi="Arial" w:cs="Arial"/>
          <w:sz w:val="24"/>
          <w:szCs w:val="24"/>
        </w:rPr>
        <w:t xml:space="preserve"> </w:t>
      </w:r>
      <w:r>
        <w:rPr>
          <w:rFonts w:ascii="Arial" w:eastAsia="Cambria" w:hAnsi="Arial" w:cs="Arial"/>
          <w:sz w:val="24"/>
          <w:szCs w:val="24"/>
        </w:rPr>
        <w:t xml:space="preserve"> (1) </w:t>
      </w:r>
      <w:r w:rsidRPr="003C05A6">
        <w:rPr>
          <w:rFonts w:ascii="Arial" w:eastAsia="Cambria" w:hAnsi="Arial" w:cs="Arial"/>
          <w:sz w:val="24"/>
          <w:szCs w:val="24"/>
        </w:rPr>
        <w:t xml:space="preserve">Pentru depozitarea produselor şi a ustensilelor </w:t>
      </w:r>
      <w:r w:rsidRPr="00BC0418">
        <w:rPr>
          <w:rFonts w:ascii="Arial" w:eastAsia="Cambria" w:hAnsi="Arial" w:cs="Arial"/>
          <w:sz w:val="24"/>
          <w:szCs w:val="24"/>
        </w:rPr>
        <w:t>aflate în stoc,</w:t>
      </w:r>
      <w:r>
        <w:rPr>
          <w:rFonts w:ascii="Arial" w:eastAsia="Cambria" w:hAnsi="Arial" w:cs="Arial"/>
          <w:sz w:val="24"/>
          <w:szCs w:val="24"/>
        </w:rPr>
        <w:t xml:space="preserve"> </w:t>
      </w:r>
      <w:r w:rsidRPr="003C05A6">
        <w:rPr>
          <w:rFonts w:ascii="Arial" w:eastAsia="Cambria" w:hAnsi="Arial" w:cs="Arial"/>
          <w:sz w:val="24"/>
          <w:szCs w:val="24"/>
        </w:rPr>
        <w:t>necesare efectuării curăţeniei în unitatea sanitară</w:t>
      </w:r>
      <w:r>
        <w:rPr>
          <w:rFonts w:ascii="Arial" w:eastAsia="Cambria" w:hAnsi="Arial" w:cs="Arial"/>
          <w:sz w:val="24"/>
          <w:szCs w:val="24"/>
        </w:rPr>
        <w:t>,</w:t>
      </w:r>
      <w:r w:rsidRPr="003C05A6">
        <w:rPr>
          <w:rFonts w:ascii="Arial" w:eastAsia="Cambria" w:hAnsi="Arial" w:cs="Arial"/>
          <w:sz w:val="24"/>
          <w:szCs w:val="24"/>
        </w:rPr>
        <w:t xml:space="preserve"> se organizează un s</w:t>
      </w:r>
      <w:r>
        <w:rPr>
          <w:rFonts w:ascii="Arial" w:eastAsia="Cambria" w:hAnsi="Arial" w:cs="Arial"/>
          <w:sz w:val="24"/>
          <w:szCs w:val="24"/>
        </w:rPr>
        <w:t>paţiu central special destinat.</w:t>
      </w:r>
    </w:p>
    <w:p w:rsidR="00DB49FE" w:rsidRPr="003C05A6" w:rsidRDefault="00E85298" w:rsidP="00E85298">
      <w:pPr>
        <w:spacing w:line="256" w:lineRule="auto"/>
        <w:jc w:val="both"/>
        <w:rPr>
          <w:rFonts w:ascii="Arial" w:eastAsia="Cambria" w:hAnsi="Arial" w:cs="Arial"/>
          <w:sz w:val="24"/>
          <w:szCs w:val="24"/>
        </w:rPr>
      </w:pPr>
      <w:r>
        <w:rPr>
          <w:rFonts w:ascii="Arial" w:eastAsia="Cambria" w:hAnsi="Arial" w:cs="Arial"/>
          <w:sz w:val="24"/>
          <w:szCs w:val="24"/>
        </w:rPr>
        <w:t xml:space="preserve">            </w:t>
      </w:r>
      <w:r w:rsidR="00DB49FE">
        <w:rPr>
          <w:rFonts w:ascii="Arial" w:eastAsia="Cambria" w:hAnsi="Arial" w:cs="Arial"/>
          <w:sz w:val="24"/>
          <w:szCs w:val="24"/>
        </w:rPr>
        <w:t xml:space="preserve">(2) </w:t>
      </w:r>
      <w:r w:rsidR="00DB49FE" w:rsidRPr="003C05A6">
        <w:rPr>
          <w:rFonts w:ascii="Arial" w:eastAsia="Cambria" w:hAnsi="Arial" w:cs="Arial"/>
          <w:sz w:val="24"/>
          <w:szCs w:val="24"/>
        </w:rPr>
        <w:t>Spaţiul</w:t>
      </w:r>
      <w:r w:rsidR="00DB49FE">
        <w:rPr>
          <w:rFonts w:ascii="Arial" w:eastAsia="Cambria" w:hAnsi="Arial" w:cs="Arial"/>
          <w:sz w:val="24"/>
          <w:szCs w:val="24"/>
        </w:rPr>
        <w:t xml:space="preserve"> central de depozitare prevăzut</w:t>
      </w:r>
      <w:r w:rsidR="00DB49FE" w:rsidRPr="003C05A6">
        <w:rPr>
          <w:rFonts w:ascii="Arial" w:eastAsia="Cambria" w:hAnsi="Arial" w:cs="Arial"/>
          <w:sz w:val="24"/>
          <w:szCs w:val="24"/>
        </w:rPr>
        <w:t xml:space="preserve"> la alin. (1) trebuie să îndeplinească următoarele condiţii: </w:t>
      </w:r>
    </w:p>
    <w:p w:rsidR="00DB49FE" w:rsidRPr="003C05A6" w:rsidRDefault="00DB49FE" w:rsidP="002A212D">
      <w:pPr>
        <w:numPr>
          <w:ilvl w:val="1"/>
          <w:numId w:val="4"/>
        </w:numPr>
        <w:spacing w:after="0" w:line="256" w:lineRule="auto"/>
        <w:ind w:left="1980" w:hanging="450"/>
        <w:jc w:val="both"/>
        <w:rPr>
          <w:rFonts w:ascii="Arial" w:eastAsia="Cambria" w:hAnsi="Arial" w:cs="Arial"/>
          <w:sz w:val="24"/>
          <w:szCs w:val="24"/>
        </w:rPr>
      </w:pPr>
      <w:r w:rsidRPr="003C05A6">
        <w:rPr>
          <w:rFonts w:ascii="Arial" w:eastAsia="Cambria" w:hAnsi="Arial" w:cs="Arial"/>
          <w:sz w:val="24"/>
          <w:szCs w:val="24"/>
        </w:rPr>
        <w:t>să asigure menţinerea calităţii iniţiale a produselor pe durata depozitării;</w:t>
      </w:r>
    </w:p>
    <w:p w:rsidR="00DB49FE" w:rsidRPr="003C05A6" w:rsidRDefault="00DB49FE" w:rsidP="002A212D">
      <w:pPr>
        <w:numPr>
          <w:ilvl w:val="1"/>
          <w:numId w:val="4"/>
        </w:numPr>
        <w:spacing w:after="0" w:line="256" w:lineRule="auto"/>
        <w:ind w:left="1980" w:hanging="450"/>
        <w:jc w:val="both"/>
        <w:rPr>
          <w:rFonts w:ascii="Arial" w:eastAsia="Cambria" w:hAnsi="Arial" w:cs="Arial"/>
          <w:sz w:val="24"/>
          <w:szCs w:val="24"/>
        </w:rPr>
      </w:pPr>
      <w:r w:rsidRPr="003C05A6">
        <w:rPr>
          <w:rFonts w:ascii="Arial" w:eastAsia="Cambria" w:hAnsi="Arial" w:cs="Arial"/>
          <w:sz w:val="24"/>
          <w:szCs w:val="24"/>
        </w:rPr>
        <w:t>pavimentul şi pereţii să fie impermeabili şi uşor de curăţat;</w:t>
      </w:r>
    </w:p>
    <w:p w:rsidR="00DB49FE" w:rsidRPr="003C05A6" w:rsidRDefault="00DB49FE" w:rsidP="002A212D">
      <w:pPr>
        <w:numPr>
          <w:ilvl w:val="1"/>
          <w:numId w:val="4"/>
        </w:numPr>
        <w:spacing w:after="0" w:line="256" w:lineRule="auto"/>
        <w:ind w:left="1980" w:hanging="450"/>
        <w:jc w:val="both"/>
        <w:rPr>
          <w:rFonts w:ascii="Arial" w:eastAsia="Cambria" w:hAnsi="Arial" w:cs="Arial"/>
          <w:sz w:val="24"/>
          <w:szCs w:val="24"/>
        </w:rPr>
      </w:pPr>
      <w:r w:rsidRPr="003C05A6">
        <w:rPr>
          <w:rFonts w:ascii="Arial" w:eastAsia="Cambria" w:hAnsi="Arial" w:cs="Arial"/>
          <w:sz w:val="24"/>
          <w:szCs w:val="24"/>
        </w:rPr>
        <w:t>zona de depozitare să permită aranjarea în ordine a materialelor de curăţare şi accesul uşor la acestea;</w:t>
      </w:r>
    </w:p>
    <w:p w:rsidR="00DB49FE" w:rsidRPr="003C05A6" w:rsidRDefault="00DB49FE" w:rsidP="002A212D">
      <w:pPr>
        <w:numPr>
          <w:ilvl w:val="1"/>
          <w:numId w:val="4"/>
        </w:numPr>
        <w:spacing w:after="0" w:line="256" w:lineRule="auto"/>
        <w:ind w:left="1980" w:hanging="450"/>
        <w:jc w:val="both"/>
        <w:rPr>
          <w:rFonts w:ascii="Arial" w:eastAsia="Cambria" w:hAnsi="Arial" w:cs="Arial"/>
          <w:sz w:val="24"/>
          <w:szCs w:val="24"/>
        </w:rPr>
      </w:pPr>
      <w:r w:rsidRPr="003C05A6">
        <w:rPr>
          <w:rFonts w:ascii="Arial" w:eastAsia="Cambria" w:hAnsi="Arial" w:cs="Arial"/>
          <w:sz w:val="24"/>
          <w:szCs w:val="24"/>
        </w:rPr>
        <w:t xml:space="preserve">să existe ventilație naturală/mecanică; </w:t>
      </w:r>
    </w:p>
    <w:p w:rsidR="00DB49FE" w:rsidRPr="003C05A6" w:rsidRDefault="00DB49FE" w:rsidP="002A212D">
      <w:pPr>
        <w:numPr>
          <w:ilvl w:val="1"/>
          <w:numId w:val="4"/>
        </w:numPr>
        <w:spacing w:after="0" w:line="256" w:lineRule="auto"/>
        <w:ind w:left="1980" w:hanging="450"/>
        <w:jc w:val="both"/>
        <w:rPr>
          <w:rFonts w:ascii="Arial" w:eastAsia="Cambria" w:hAnsi="Arial" w:cs="Arial"/>
          <w:sz w:val="24"/>
          <w:szCs w:val="24"/>
        </w:rPr>
      </w:pPr>
      <w:r w:rsidRPr="003C05A6">
        <w:rPr>
          <w:rFonts w:ascii="Arial" w:eastAsia="Cambria" w:hAnsi="Arial" w:cs="Arial"/>
          <w:sz w:val="24"/>
          <w:szCs w:val="24"/>
        </w:rPr>
        <w:t xml:space="preserve">să fie iluminat corespunzător; </w:t>
      </w:r>
    </w:p>
    <w:p w:rsidR="00DB49FE" w:rsidRDefault="00DB49FE" w:rsidP="002A212D">
      <w:pPr>
        <w:numPr>
          <w:ilvl w:val="1"/>
          <w:numId w:val="4"/>
        </w:numPr>
        <w:spacing w:after="0" w:line="256" w:lineRule="auto"/>
        <w:ind w:left="1980" w:hanging="450"/>
        <w:jc w:val="both"/>
        <w:rPr>
          <w:rFonts w:ascii="Arial" w:eastAsia="Cambria" w:hAnsi="Arial" w:cs="Arial"/>
          <w:sz w:val="24"/>
          <w:szCs w:val="24"/>
        </w:rPr>
      </w:pPr>
      <w:r w:rsidRPr="003C05A6">
        <w:rPr>
          <w:rFonts w:ascii="Arial" w:eastAsia="Cambria" w:hAnsi="Arial" w:cs="Arial"/>
          <w:sz w:val="24"/>
          <w:szCs w:val="24"/>
        </w:rPr>
        <w:t xml:space="preserve">gradul de umiditate să fie optim păstrării calităţii produselor. </w:t>
      </w:r>
    </w:p>
    <w:p w:rsidR="00DB49FE" w:rsidRPr="003C05A6" w:rsidRDefault="00DB49FE" w:rsidP="00DB49FE">
      <w:pPr>
        <w:spacing w:after="0" w:line="256" w:lineRule="auto"/>
        <w:ind w:left="1440" w:hanging="630"/>
        <w:jc w:val="both"/>
        <w:rPr>
          <w:rFonts w:ascii="Arial" w:eastAsia="Cambria" w:hAnsi="Arial" w:cs="Arial"/>
          <w:sz w:val="24"/>
          <w:szCs w:val="24"/>
        </w:rPr>
      </w:pPr>
    </w:p>
    <w:p w:rsidR="00DB49FE" w:rsidRPr="000B10F9" w:rsidRDefault="00DB49FE" w:rsidP="002A212D">
      <w:pPr>
        <w:pStyle w:val="ListParagraph"/>
        <w:numPr>
          <w:ilvl w:val="0"/>
          <w:numId w:val="25"/>
        </w:numPr>
        <w:spacing w:line="256" w:lineRule="auto"/>
        <w:ind w:left="0" w:firstLine="912"/>
        <w:jc w:val="both"/>
        <w:rPr>
          <w:rFonts w:ascii="Arial" w:eastAsia="Cambria" w:hAnsi="Arial" w:cs="Arial"/>
          <w:sz w:val="24"/>
          <w:szCs w:val="24"/>
        </w:rPr>
      </w:pPr>
      <w:r w:rsidRPr="000B10F9">
        <w:rPr>
          <w:rFonts w:ascii="Arial" w:eastAsia="Cambria" w:hAnsi="Arial" w:cs="Arial"/>
          <w:sz w:val="24"/>
          <w:szCs w:val="24"/>
        </w:rPr>
        <w:t>În fiecare secţie sau compartiment trebuie să existe minim</w:t>
      </w:r>
      <w:r>
        <w:rPr>
          <w:rFonts w:ascii="Arial" w:eastAsia="Cambria" w:hAnsi="Arial" w:cs="Arial"/>
          <w:sz w:val="24"/>
          <w:szCs w:val="24"/>
        </w:rPr>
        <w:t>um</w:t>
      </w:r>
      <w:r w:rsidRPr="000B10F9">
        <w:rPr>
          <w:rFonts w:ascii="Arial" w:eastAsia="Cambria" w:hAnsi="Arial" w:cs="Arial"/>
          <w:sz w:val="24"/>
          <w:szCs w:val="24"/>
        </w:rPr>
        <w:t xml:space="preserve"> o încăpere special destinată  pentru produse şi ustensile aflate în rulaj şi pregătirea activităţii de curăţare</w:t>
      </w:r>
      <w:r>
        <w:rPr>
          <w:rFonts w:ascii="Arial" w:eastAsia="Cambria" w:hAnsi="Arial" w:cs="Arial"/>
          <w:sz w:val="24"/>
          <w:szCs w:val="24"/>
        </w:rPr>
        <w:t>,</w:t>
      </w:r>
      <w:r w:rsidRPr="000B10F9">
        <w:rPr>
          <w:rFonts w:ascii="Arial" w:eastAsia="Cambria" w:hAnsi="Arial" w:cs="Arial"/>
          <w:sz w:val="24"/>
          <w:szCs w:val="24"/>
        </w:rPr>
        <w:t xml:space="preserve"> precum și pentru depozitarea/dezinfecţia ustensilelor şi materialelor utilizate. </w:t>
      </w:r>
    </w:p>
    <w:p w:rsidR="00DB49FE" w:rsidRPr="003C05A6" w:rsidRDefault="00DB49FE" w:rsidP="002A212D">
      <w:pPr>
        <w:numPr>
          <w:ilvl w:val="0"/>
          <w:numId w:val="25"/>
        </w:numPr>
        <w:spacing w:line="256" w:lineRule="auto"/>
        <w:jc w:val="both"/>
        <w:rPr>
          <w:rFonts w:ascii="Arial" w:eastAsia="Cambria" w:hAnsi="Arial" w:cs="Arial"/>
          <w:sz w:val="24"/>
          <w:szCs w:val="24"/>
        </w:rPr>
      </w:pPr>
      <w:r w:rsidRPr="003C05A6">
        <w:rPr>
          <w:rFonts w:ascii="Arial" w:eastAsia="Cambria" w:hAnsi="Arial" w:cs="Arial"/>
          <w:sz w:val="24"/>
          <w:szCs w:val="24"/>
        </w:rPr>
        <w:t>Spaţiul menționat la alin. (3) trebuie să îndeplinească următoarele condiţii:</w:t>
      </w:r>
    </w:p>
    <w:p w:rsidR="00DB49FE" w:rsidRPr="000B10F9" w:rsidRDefault="00DB49FE" w:rsidP="002A212D">
      <w:pPr>
        <w:pStyle w:val="ListParagraph"/>
        <w:numPr>
          <w:ilvl w:val="1"/>
          <w:numId w:val="25"/>
        </w:numPr>
        <w:spacing w:after="0" w:line="256" w:lineRule="auto"/>
        <w:jc w:val="both"/>
        <w:rPr>
          <w:rFonts w:ascii="Arial" w:eastAsia="Cambria" w:hAnsi="Arial" w:cs="Arial"/>
          <w:sz w:val="24"/>
          <w:szCs w:val="24"/>
        </w:rPr>
      </w:pPr>
      <w:r w:rsidRPr="000B10F9">
        <w:rPr>
          <w:rFonts w:ascii="Arial" w:eastAsia="Cambria" w:hAnsi="Arial" w:cs="Arial"/>
          <w:sz w:val="24"/>
          <w:szCs w:val="24"/>
        </w:rPr>
        <w:t>pavimentul şi pereţii să fie impermeabili şi uşor de curăţat;</w:t>
      </w:r>
    </w:p>
    <w:p w:rsidR="00DB49FE" w:rsidRPr="003C05A6" w:rsidRDefault="00DB49FE" w:rsidP="002A212D">
      <w:pPr>
        <w:numPr>
          <w:ilvl w:val="1"/>
          <w:numId w:val="25"/>
        </w:numPr>
        <w:spacing w:after="0" w:line="256" w:lineRule="auto"/>
        <w:jc w:val="both"/>
        <w:rPr>
          <w:rFonts w:ascii="Arial" w:eastAsia="Cambria" w:hAnsi="Arial" w:cs="Arial"/>
          <w:sz w:val="24"/>
          <w:szCs w:val="24"/>
        </w:rPr>
      </w:pPr>
      <w:r w:rsidRPr="003C05A6">
        <w:rPr>
          <w:rFonts w:ascii="Arial" w:eastAsia="Cambria" w:hAnsi="Arial" w:cs="Arial"/>
          <w:sz w:val="24"/>
          <w:szCs w:val="24"/>
        </w:rPr>
        <w:t>să existe aerisire natural</w:t>
      </w:r>
      <w:r>
        <w:rPr>
          <w:rFonts w:ascii="Arial" w:eastAsia="Cambria" w:hAnsi="Arial" w:cs="Arial"/>
          <w:sz w:val="24"/>
          <w:szCs w:val="24"/>
        </w:rPr>
        <w:t>ă</w:t>
      </w:r>
      <w:r w:rsidRPr="003C05A6">
        <w:rPr>
          <w:rFonts w:ascii="Arial" w:eastAsia="Cambria" w:hAnsi="Arial" w:cs="Arial"/>
          <w:sz w:val="24"/>
          <w:szCs w:val="24"/>
        </w:rPr>
        <w:t>/mecanic</w:t>
      </w:r>
      <w:r>
        <w:rPr>
          <w:rFonts w:ascii="Arial" w:eastAsia="Cambria" w:hAnsi="Arial" w:cs="Arial"/>
          <w:sz w:val="24"/>
          <w:szCs w:val="24"/>
        </w:rPr>
        <w:t>ă;</w:t>
      </w:r>
    </w:p>
    <w:p w:rsidR="00DB49FE" w:rsidRPr="003C05A6" w:rsidRDefault="00DB49FE" w:rsidP="002A212D">
      <w:pPr>
        <w:numPr>
          <w:ilvl w:val="1"/>
          <w:numId w:val="25"/>
        </w:numPr>
        <w:spacing w:after="0" w:line="256" w:lineRule="auto"/>
        <w:jc w:val="both"/>
        <w:rPr>
          <w:rFonts w:ascii="Arial" w:eastAsia="Cambria" w:hAnsi="Arial" w:cs="Arial"/>
          <w:sz w:val="24"/>
          <w:szCs w:val="24"/>
        </w:rPr>
      </w:pPr>
      <w:r w:rsidRPr="003C05A6">
        <w:rPr>
          <w:rFonts w:ascii="Arial" w:eastAsia="Cambria" w:hAnsi="Arial" w:cs="Arial"/>
          <w:sz w:val="24"/>
          <w:szCs w:val="24"/>
        </w:rPr>
        <w:t>să existe iluminat corespunzător;</w:t>
      </w:r>
    </w:p>
    <w:p w:rsidR="00DB49FE" w:rsidRPr="003C05A6" w:rsidRDefault="00DB49FE" w:rsidP="002A212D">
      <w:pPr>
        <w:numPr>
          <w:ilvl w:val="1"/>
          <w:numId w:val="25"/>
        </w:numPr>
        <w:spacing w:after="0" w:line="256" w:lineRule="auto"/>
        <w:jc w:val="both"/>
        <w:rPr>
          <w:rFonts w:ascii="Arial" w:eastAsia="Cambria" w:hAnsi="Arial" w:cs="Arial"/>
          <w:sz w:val="24"/>
          <w:szCs w:val="24"/>
        </w:rPr>
      </w:pPr>
      <w:r w:rsidRPr="003C05A6">
        <w:rPr>
          <w:rFonts w:ascii="Arial" w:eastAsia="Cambria" w:hAnsi="Arial" w:cs="Arial"/>
          <w:sz w:val="24"/>
          <w:szCs w:val="24"/>
        </w:rPr>
        <w:t>zona de depozitare să permită aranjarea în ordine a materialelor de curăţare şi accesul uşor la acestea;</w:t>
      </w:r>
    </w:p>
    <w:p w:rsidR="00DB49FE" w:rsidRPr="003C05A6" w:rsidRDefault="00DB49FE" w:rsidP="002A212D">
      <w:pPr>
        <w:numPr>
          <w:ilvl w:val="1"/>
          <w:numId w:val="25"/>
        </w:numPr>
        <w:spacing w:after="0" w:line="256" w:lineRule="auto"/>
        <w:jc w:val="both"/>
        <w:rPr>
          <w:rFonts w:ascii="Arial" w:eastAsia="Cambria" w:hAnsi="Arial" w:cs="Arial"/>
          <w:sz w:val="24"/>
          <w:szCs w:val="24"/>
        </w:rPr>
      </w:pPr>
      <w:r w:rsidRPr="003C05A6">
        <w:rPr>
          <w:rFonts w:ascii="Arial" w:eastAsia="Cambria" w:hAnsi="Arial" w:cs="Arial"/>
          <w:sz w:val="24"/>
          <w:szCs w:val="24"/>
        </w:rPr>
        <w:lastRenderedPageBreak/>
        <w:t>să aibă o suprafaţă care să permit</w:t>
      </w:r>
      <w:r>
        <w:rPr>
          <w:rFonts w:ascii="Arial" w:eastAsia="Cambria" w:hAnsi="Arial" w:cs="Arial"/>
          <w:sz w:val="24"/>
          <w:szCs w:val="24"/>
        </w:rPr>
        <w:t>ă</w:t>
      </w:r>
      <w:r w:rsidRPr="003C05A6">
        <w:rPr>
          <w:rFonts w:ascii="Arial" w:eastAsia="Cambria" w:hAnsi="Arial" w:cs="Arial"/>
          <w:sz w:val="24"/>
          <w:szCs w:val="24"/>
        </w:rPr>
        <w:t xml:space="preserve"> desfăşurarea activităţii de pregătire a ustensilelor şi a materialelor utilizate în procedura de curăţare;</w:t>
      </w:r>
    </w:p>
    <w:p w:rsidR="00DB49FE" w:rsidRPr="003C05A6" w:rsidRDefault="00DB49FE" w:rsidP="002A212D">
      <w:pPr>
        <w:numPr>
          <w:ilvl w:val="1"/>
          <w:numId w:val="25"/>
        </w:numPr>
        <w:spacing w:after="0" w:line="256" w:lineRule="auto"/>
        <w:jc w:val="both"/>
        <w:rPr>
          <w:rFonts w:ascii="Arial" w:eastAsia="Cambria" w:hAnsi="Arial" w:cs="Arial"/>
          <w:sz w:val="24"/>
          <w:szCs w:val="24"/>
        </w:rPr>
      </w:pPr>
      <w:r w:rsidRPr="003C05A6">
        <w:rPr>
          <w:rFonts w:ascii="Arial" w:eastAsia="Cambria" w:hAnsi="Arial" w:cs="Arial"/>
          <w:sz w:val="24"/>
          <w:szCs w:val="24"/>
        </w:rPr>
        <w:t>să deţină sursă de apă rece şi caldă;</w:t>
      </w:r>
    </w:p>
    <w:p w:rsidR="00DB49FE" w:rsidRPr="003C05A6" w:rsidRDefault="00DB49FE" w:rsidP="002A212D">
      <w:pPr>
        <w:numPr>
          <w:ilvl w:val="1"/>
          <w:numId w:val="25"/>
        </w:numPr>
        <w:spacing w:after="0" w:line="256" w:lineRule="auto"/>
        <w:jc w:val="both"/>
        <w:rPr>
          <w:rFonts w:ascii="Arial" w:eastAsia="Cambria" w:hAnsi="Arial" w:cs="Arial"/>
          <w:sz w:val="24"/>
          <w:szCs w:val="24"/>
        </w:rPr>
      </w:pPr>
      <w:r>
        <w:rPr>
          <w:rFonts w:ascii="Arial" w:eastAsia="Cambria" w:hAnsi="Arial" w:cs="Arial"/>
          <w:sz w:val="24"/>
          <w:szCs w:val="24"/>
        </w:rPr>
        <w:t>să existe chiuvetă</w:t>
      </w:r>
      <w:r w:rsidRPr="003C05A6">
        <w:rPr>
          <w:rFonts w:ascii="Arial" w:eastAsia="Cambria" w:hAnsi="Arial" w:cs="Arial"/>
          <w:sz w:val="24"/>
          <w:szCs w:val="24"/>
        </w:rPr>
        <w:t xml:space="preserve"> dotată cu dispenser cu săpun lichid </w:t>
      </w:r>
      <w:r>
        <w:rPr>
          <w:rFonts w:ascii="Arial" w:eastAsia="Cambria" w:hAnsi="Arial" w:cs="Arial"/>
          <w:sz w:val="24"/>
          <w:szCs w:val="24"/>
        </w:rPr>
        <w:t>ș</w:t>
      </w:r>
      <w:r w:rsidRPr="003C05A6">
        <w:rPr>
          <w:rFonts w:ascii="Arial" w:eastAsia="Cambria" w:hAnsi="Arial" w:cs="Arial"/>
          <w:sz w:val="24"/>
          <w:szCs w:val="24"/>
        </w:rPr>
        <w:t>i prosoape de unic</w:t>
      </w:r>
      <w:r>
        <w:rPr>
          <w:rFonts w:ascii="Arial" w:eastAsia="Cambria" w:hAnsi="Arial" w:cs="Arial"/>
          <w:sz w:val="24"/>
          <w:szCs w:val="24"/>
        </w:rPr>
        <w:t>ă</w:t>
      </w:r>
      <w:r w:rsidRPr="003C05A6">
        <w:rPr>
          <w:rFonts w:ascii="Arial" w:eastAsia="Cambria" w:hAnsi="Arial" w:cs="Arial"/>
          <w:sz w:val="24"/>
          <w:szCs w:val="24"/>
        </w:rPr>
        <w:t xml:space="preserve"> utilizare, pentru igiena persona</w:t>
      </w:r>
      <w:r>
        <w:rPr>
          <w:rFonts w:ascii="Arial" w:eastAsia="Cambria" w:hAnsi="Arial" w:cs="Arial"/>
          <w:sz w:val="24"/>
          <w:szCs w:val="24"/>
        </w:rPr>
        <w:t>lului care efectuează curăţarea;</w:t>
      </w:r>
    </w:p>
    <w:p w:rsidR="00DB49FE" w:rsidRDefault="00DB49FE" w:rsidP="002A212D">
      <w:pPr>
        <w:numPr>
          <w:ilvl w:val="1"/>
          <w:numId w:val="25"/>
        </w:numPr>
        <w:spacing w:after="0" w:line="256" w:lineRule="auto"/>
        <w:jc w:val="both"/>
        <w:rPr>
          <w:rFonts w:ascii="Arial" w:eastAsia="Cambria" w:hAnsi="Arial" w:cs="Arial"/>
          <w:sz w:val="24"/>
          <w:szCs w:val="24"/>
        </w:rPr>
      </w:pPr>
      <w:r w:rsidRPr="000B10F9">
        <w:rPr>
          <w:rFonts w:ascii="Arial" w:eastAsia="Cambria" w:hAnsi="Arial" w:cs="Arial"/>
          <w:sz w:val="24"/>
          <w:szCs w:val="24"/>
        </w:rPr>
        <w:t xml:space="preserve">să existe maşini de spălat cu uscător, cuvă sau bazin cu sursa de apă pentru spălarea ustensilelor folosite la efectuarea curăţeniei. </w:t>
      </w:r>
    </w:p>
    <w:p w:rsidR="00DB49FE" w:rsidRDefault="00DB49FE" w:rsidP="002A212D">
      <w:pPr>
        <w:numPr>
          <w:ilvl w:val="1"/>
          <w:numId w:val="25"/>
        </w:numPr>
        <w:spacing w:after="0" w:line="256" w:lineRule="auto"/>
        <w:jc w:val="both"/>
        <w:rPr>
          <w:rFonts w:ascii="Arial" w:eastAsia="Cambria" w:hAnsi="Arial" w:cs="Arial"/>
          <w:sz w:val="24"/>
          <w:szCs w:val="24"/>
        </w:rPr>
      </w:pPr>
      <w:r w:rsidRPr="000B10F9">
        <w:rPr>
          <w:rFonts w:ascii="Arial" w:eastAsia="Cambria" w:hAnsi="Arial" w:cs="Arial"/>
          <w:sz w:val="24"/>
          <w:szCs w:val="24"/>
        </w:rPr>
        <w:t xml:space="preserve">să existe suport uscător pentru mănuşile de menaj, perii şi alte ustensile. </w:t>
      </w:r>
    </w:p>
    <w:p w:rsidR="00DB49FE" w:rsidRPr="000B10F9" w:rsidRDefault="00DB49FE" w:rsidP="00DB49FE">
      <w:pPr>
        <w:spacing w:after="0" w:line="256" w:lineRule="auto"/>
        <w:ind w:left="1992"/>
        <w:jc w:val="both"/>
        <w:rPr>
          <w:rFonts w:ascii="Arial" w:eastAsia="Cambria" w:hAnsi="Arial" w:cs="Arial"/>
          <w:sz w:val="24"/>
          <w:szCs w:val="24"/>
        </w:rPr>
      </w:pPr>
    </w:p>
    <w:p w:rsidR="00DB49FE" w:rsidRDefault="00DB49FE" w:rsidP="00DB49FE">
      <w:pPr>
        <w:spacing w:after="0"/>
        <w:jc w:val="both"/>
        <w:rPr>
          <w:rFonts w:ascii="Arial" w:eastAsia="Cambria" w:hAnsi="Arial" w:cs="Arial"/>
          <w:sz w:val="24"/>
          <w:szCs w:val="24"/>
        </w:rPr>
      </w:pPr>
      <w:r>
        <w:rPr>
          <w:rFonts w:ascii="Arial" w:eastAsia="Cambria" w:hAnsi="Arial" w:cs="Arial"/>
          <w:b/>
          <w:sz w:val="24"/>
          <w:szCs w:val="24"/>
        </w:rPr>
        <w:t xml:space="preserve"> </w:t>
      </w:r>
      <w:r w:rsidRPr="003C05A6">
        <w:rPr>
          <w:rFonts w:ascii="Arial" w:eastAsia="Cambria" w:hAnsi="Arial" w:cs="Arial"/>
          <w:b/>
          <w:sz w:val="24"/>
          <w:szCs w:val="24"/>
        </w:rPr>
        <w:t>Art. 7</w:t>
      </w:r>
      <w:r w:rsidRPr="003C05A6">
        <w:rPr>
          <w:rFonts w:ascii="Arial" w:eastAsia="Cambria" w:hAnsi="Arial" w:cs="Arial"/>
          <w:sz w:val="24"/>
          <w:szCs w:val="24"/>
        </w:rPr>
        <w:t xml:space="preserve"> </w:t>
      </w:r>
      <w:r>
        <w:rPr>
          <w:rFonts w:ascii="Arial" w:eastAsia="Cambria" w:hAnsi="Arial" w:cs="Arial"/>
          <w:sz w:val="24"/>
          <w:szCs w:val="24"/>
        </w:rPr>
        <w:t xml:space="preserve">(1)   </w:t>
      </w:r>
      <w:r w:rsidRPr="003C05A6">
        <w:rPr>
          <w:rFonts w:ascii="Arial" w:eastAsia="Cambria" w:hAnsi="Arial" w:cs="Arial"/>
          <w:sz w:val="24"/>
          <w:szCs w:val="24"/>
        </w:rPr>
        <w:t xml:space="preserve">Întreţinerea ustensilelor folosite </w:t>
      </w:r>
      <w:r>
        <w:rPr>
          <w:rFonts w:ascii="Arial" w:eastAsia="Cambria" w:hAnsi="Arial" w:cs="Arial"/>
          <w:sz w:val="24"/>
          <w:szCs w:val="24"/>
        </w:rPr>
        <w:t xml:space="preserve">(cărucioare pentru curățenie, găleți, talpă mop, perii etc.) </w:t>
      </w:r>
      <w:r w:rsidRPr="003C05A6">
        <w:rPr>
          <w:rFonts w:ascii="Arial" w:eastAsia="Cambria" w:hAnsi="Arial" w:cs="Arial"/>
          <w:sz w:val="24"/>
          <w:szCs w:val="24"/>
        </w:rPr>
        <w:t>pentru efectuarea curăţeniei se face după fiecare operaţiune de curăţare</w:t>
      </w:r>
      <w:r>
        <w:rPr>
          <w:rFonts w:ascii="Arial" w:eastAsia="Cambria" w:hAnsi="Arial" w:cs="Arial"/>
          <w:sz w:val="24"/>
          <w:szCs w:val="24"/>
        </w:rPr>
        <w:t xml:space="preserve">, precum </w:t>
      </w:r>
      <w:r w:rsidRPr="003C05A6">
        <w:rPr>
          <w:rFonts w:ascii="Arial" w:eastAsia="Cambria" w:hAnsi="Arial" w:cs="Arial"/>
          <w:sz w:val="24"/>
          <w:szCs w:val="24"/>
        </w:rPr>
        <w:t xml:space="preserve">şi la sfârşitul zilei de lucru. </w:t>
      </w:r>
    </w:p>
    <w:p w:rsidR="00DB49FE" w:rsidRPr="000B10F9" w:rsidRDefault="00DB49FE" w:rsidP="002A212D">
      <w:pPr>
        <w:pStyle w:val="ListParagraph"/>
        <w:numPr>
          <w:ilvl w:val="0"/>
          <w:numId w:val="4"/>
        </w:numPr>
        <w:spacing w:after="0"/>
        <w:ind w:left="0" w:firstLine="810"/>
        <w:jc w:val="both"/>
        <w:rPr>
          <w:rFonts w:ascii="Arial" w:eastAsia="Cambria" w:hAnsi="Arial" w:cs="Arial"/>
          <w:sz w:val="24"/>
          <w:szCs w:val="24"/>
        </w:rPr>
      </w:pPr>
      <w:r w:rsidRPr="000B10F9">
        <w:rPr>
          <w:rFonts w:ascii="Arial" w:eastAsia="Cambria" w:hAnsi="Arial" w:cs="Arial"/>
          <w:sz w:val="24"/>
          <w:szCs w:val="24"/>
        </w:rPr>
        <w:t>Ustensilele utilizate se spală, se curăţă</w:t>
      </w:r>
      <w:r>
        <w:rPr>
          <w:rFonts w:ascii="Arial" w:eastAsia="Cambria" w:hAnsi="Arial" w:cs="Arial"/>
          <w:sz w:val="24"/>
          <w:szCs w:val="24"/>
        </w:rPr>
        <w:t>, se dezinfectează şi se usucă respectându-se</w:t>
      </w:r>
      <w:r w:rsidRPr="000B10F9">
        <w:rPr>
          <w:rFonts w:ascii="Arial" w:eastAsia="Cambria" w:hAnsi="Arial" w:cs="Arial"/>
          <w:sz w:val="24"/>
          <w:szCs w:val="24"/>
        </w:rPr>
        <w:t xml:space="preserve"> </w:t>
      </w:r>
      <w:r>
        <w:rPr>
          <w:rFonts w:ascii="Arial" w:eastAsia="Cambria" w:hAnsi="Arial" w:cs="Arial"/>
          <w:sz w:val="24"/>
          <w:szCs w:val="24"/>
        </w:rPr>
        <w:t>procedurile operaționale de curățenie și dezinfecție;</w:t>
      </w:r>
    </w:p>
    <w:p w:rsidR="00DB49FE" w:rsidRPr="0001553D" w:rsidRDefault="00DB49FE" w:rsidP="002A212D">
      <w:pPr>
        <w:pStyle w:val="ListParagraph"/>
        <w:numPr>
          <w:ilvl w:val="0"/>
          <w:numId w:val="4"/>
        </w:numPr>
        <w:spacing w:line="256" w:lineRule="auto"/>
        <w:ind w:left="0" w:firstLine="810"/>
        <w:jc w:val="both"/>
        <w:rPr>
          <w:rFonts w:ascii="Arial" w:eastAsia="Cambria" w:hAnsi="Arial" w:cs="Arial"/>
          <w:sz w:val="24"/>
          <w:szCs w:val="24"/>
        </w:rPr>
      </w:pPr>
      <w:r w:rsidRPr="0001553D">
        <w:rPr>
          <w:rFonts w:ascii="Arial" w:eastAsia="Cambria" w:hAnsi="Arial" w:cs="Arial"/>
          <w:sz w:val="24"/>
          <w:szCs w:val="24"/>
        </w:rPr>
        <w:t xml:space="preserve">Personalul care execută operaţiunile de curăţare şi dezinfecţie a ustensilelor folosite pentru curățenie trebuie să poarte echipament de protecție conform precauțiunilor standard. </w:t>
      </w:r>
    </w:p>
    <w:p w:rsidR="00DB49FE" w:rsidRPr="003C05A6" w:rsidRDefault="00DB49FE" w:rsidP="00DB49FE">
      <w:pPr>
        <w:jc w:val="both"/>
        <w:rPr>
          <w:rFonts w:ascii="Arial" w:eastAsia="Cambria" w:hAnsi="Arial" w:cs="Arial"/>
          <w:b/>
          <w:sz w:val="24"/>
          <w:szCs w:val="24"/>
        </w:rPr>
      </w:pP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CAPITOLUL III: Dezinfecţia</w:t>
      </w:r>
      <w:r w:rsidRPr="003C05A6">
        <w:rPr>
          <w:rFonts w:ascii="Arial" w:eastAsia="Cambria" w:hAnsi="Arial" w:cs="Arial"/>
          <w:sz w:val="24"/>
          <w:szCs w:val="24"/>
        </w:rPr>
        <w:t xml:space="preserve"> </w:t>
      </w:r>
    </w:p>
    <w:p w:rsidR="00DB49FE" w:rsidRDefault="00DB49FE" w:rsidP="00DB49FE">
      <w:pPr>
        <w:spacing w:after="0"/>
        <w:jc w:val="both"/>
        <w:rPr>
          <w:rFonts w:ascii="Arial" w:eastAsia="Cambria" w:hAnsi="Arial" w:cs="Arial"/>
          <w:sz w:val="24"/>
          <w:szCs w:val="24"/>
        </w:rPr>
      </w:pPr>
      <w:r w:rsidRPr="003C05A6">
        <w:rPr>
          <w:rFonts w:ascii="Arial" w:eastAsia="Cambria" w:hAnsi="Arial" w:cs="Arial"/>
          <w:b/>
          <w:sz w:val="24"/>
          <w:szCs w:val="24"/>
        </w:rPr>
        <w:t>Art. 8</w:t>
      </w:r>
      <w:r w:rsidRPr="0001553D">
        <w:rPr>
          <w:rFonts w:ascii="Arial" w:eastAsia="Cambria" w:hAnsi="Arial" w:cs="Arial"/>
          <w:sz w:val="24"/>
          <w:szCs w:val="24"/>
        </w:rPr>
        <w:t xml:space="preserve"> </w:t>
      </w:r>
      <w:r>
        <w:rPr>
          <w:rFonts w:ascii="Arial" w:eastAsia="Cambria" w:hAnsi="Arial" w:cs="Arial"/>
          <w:sz w:val="24"/>
          <w:szCs w:val="24"/>
        </w:rPr>
        <w:t xml:space="preserve">(1) </w:t>
      </w:r>
      <w:r w:rsidRPr="003C05A6">
        <w:rPr>
          <w:rFonts w:ascii="Arial" w:eastAsia="Cambria" w:hAnsi="Arial" w:cs="Arial"/>
          <w:sz w:val="24"/>
          <w:szCs w:val="24"/>
        </w:rPr>
        <w:t>În</w:t>
      </w:r>
      <w:r>
        <w:rPr>
          <w:rFonts w:ascii="Arial" w:eastAsia="Cambria" w:hAnsi="Arial" w:cs="Arial"/>
          <w:sz w:val="24"/>
          <w:szCs w:val="24"/>
        </w:rPr>
        <w:t xml:space="preserve"> orice activitate de dezinfecţie</w:t>
      </w:r>
      <w:r w:rsidRPr="003C05A6">
        <w:rPr>
          <w:rFonts w:ascii="Arial" w:eastAsia="Cambria" w:hAnsi="Arial" w:cs="Arial"/>
          <w:sz w:val="24"/>
          <w:szCs w:val="24"/>
        </w:rPr>
        <w:t xml:space="preserve"> se aplică măsurile de protecţie a muncii, conform prevederilor legislaţiei în vigoare, pentru a preveni accidentele şi intoxicaţiile. </w:t>
      </w:r>
    </w:p>
    <w:p w:rsidR="00DB49FE" w:rsidRDefault="00DB49FE" w:rsidP="00DB49FE">
      <w:pPr>
        <w:spacing w:after="0"/>
        <w:jc w:val="both"/>
        <w:rPr>
          <w:rFonts w:ascii="Arial" w:eastAsia="Cambria" w:hAnsi="Arial" w:cs="Arial"/>
          <w:sz w:val="24"/>
          <w:szCs w:val="24"/>
        </w:rPr>
      </w:pPr>
      <w:r>
        <w:rPr>
          <w:rFonts w:ascii="Arial" w:eastAsia="Cambria" w:hAnsi="Arial" w:cs="Arial"/>
          <w:sz w:val="24"/>
          <w:szCs w:val="24"/>
        </w:rPr>
        <w:tab/>
        <w:t>(2) Modalitățile de dezinfecție sunt:</w:t>
      </w:r>
    </w:p>
    <w:p w:rsidR="00DB49FE" w:rsidRPr="003C05A6" w:rsidRDefault="00DB49FE" w:rsidP="00DB49FE">
      <w:pPr>
        <w:spacing w:after="0"/>
        <w:jc w:val="both"/>
        <w:rPr>
          <w:rFonts w:ascii="Arial" w:eastAsia="Cambria" w:hAnsi="Arial" w:cs="Arial"/>
          <w:sz w:val="24"/>
          <w:szCs w:val="24"/>
        </w:rPr>
      </w:pPr>
    </w:p>
    <w:p w:rsidR="00DB49FE" w:rsidRPr="0001553D" w:rsidRDefault="00DB49FE" w:rsidP="002A212D">
      <w:pPr>
        <w:pStyle w:val="ListParagraph"/>
        <w:numPr>
          <w:ilvl w:val="0"/>
          <w:numId w:val="5"/>
        </w:numPr>
        <w:spacing w:after="0" w:line="276" w:lineRule="auto"/>
        <w:ind w:left="1980"/>
        <w:jc w:val="both"/>
        <w:rPr>
          <w:rFonts w:ascii="Arial" w:eastAsia="Cambria" w:hAnsi="Arial" w:cs="Arial"/>
          <w:sz w:val="24"/>
          <w:szCs w:val="24"/>
        </w:rPr>
      </w:pPr>
      <w:r>
        <w:rPr>
          <w:rFonts w:ascii="Arial" w:eastAsia="Cambria" w:hAnsi="Arial" w:cs="Arial"/>
          <w:b/>
          <w:sz w:val="24"/>
          <w:szCs w:val="24"/>
        </w:rPr>
        <w:t>d</w:t>
      </w:r>
      <w:r w:rsidRPr="0001553D">
        <w:rPr>
          <w:rFonts w:ascii="Arial" w:eastAsia="Cambria" w:hAnsi="Arial" w:cs="Arial"/>
          <w:b/>
          <w:sz w:val="24"/>
          <w:szCs w:val="24"/>
        </w:rPr>
        <w:t>ezinfecţia prin căldură uscată</w:t>
      </w:r>
      <w:r w:rsidRPr="0001553D">
        <w:rPr>
          <w:rFonts w:ascii="Arial" w:eastAsia="Cambria" w:hAnsi="Arial" w:cs="Arial"/>
          <w:sz w:val="24"/>
          <w:szCs w:val="24"/>
        </w:rPr>
        <w:t xml:space="preserve"> sau flambarea, utilizată exclusiv î</w:t>
      </w:r>
      <w:r>
        <w:rPr>
          <w:rFonts w:ascii="Arial" w:eastAsia="Cambria" w:hAnsi="Arial" w:cs="Arial"/>
          <w:sz w:val="24"/>
          <w:szCs w:val="24"/>
        </w:rPr>
        <w:t>n laboratorul de microbiologie;</w:t>
      </w:r>
    </w:p>
    <w:p w:rsidR="00DB49FE" w:rsidRPr="003C05A6" w:rsidRDefault="00DB49FE" w:rsidP="002A212D">
      <w:pPr>
        <w:numPr>
          <w:ilvl w:val="0"/>
          <w:numId w:val="5"/>
        </w:numPr>
        <w:spacing w:after="0" w:line="276" w:lineRule="auto"/>
        <w:ind w:left="1980"/>
        <w:jc w:val="both"/>
        <w:rPr>
          <w:rFonts w:ascii="Arial" w:eastAsia="Cambria" w:hAnsi="Arial" w:cs="Arial"/>
          <w:sz w:val="24"/>
          <w:szCs w:val="24"/>
        </w:rPr>
      </w:pPr>
      <w:r>
        <w:rPr>
          <w:rFonts w:ascii="Arial" w:eastAsia="Cambria" w:hAnsi="Arial" w:cs="Arial"/>
          <w:b/>
          <w:sz w:val="24"/>
          <w:szCs w:val="24"/>
        </w:rPr>
        <w:t>d</w:t>
      </w:r>
      <w:r w:rsidRPr="003C05A6">
        <w:rPr>
          <w:rFonts w:ascii="Arial" w:eastAsia="Cambria" w:hAnsi="Arial" w:cs="Arial"/>
          <w:b/>
          <w:sz w:val="24"/>
          <w:szCs w:val="24"/>
        </w:rPr>
        <w:t>ezinfecţia prin căldură umedă</w:t>
      </w:r>
      <w:r w:rsidRPr="003C05A6">
        <w:rPr>
          <w:rFonts w:ascii="Arial" w:eastAsia="Cambria" w:hAnsi="Arial" w:cs="Arial"/>
          <w:sz w:val="24"/>
          <w:szCs w:val="24"/>
        </w:rPr>
        <w:t xml:space="preserve"> (termodezinfecția) a instrumentarului chirurgical, urinarelor, ploștilor, tăvițelor renale, biberoanelor, tetinelor, tubulatură, endoscoapelor flexibile, lenjeriei, veselei, etc. se realizează prin procesarea în mașini de spălat automate, cu condiţia respectării EN ISO 15</w:t>
      </w:r>
      <w:r>
        <w:rPr>
          <w:rFonts w:ascii="Arial" w:eastAsia="Cambria" w:hAnsi="Arial" w:cs="Arial"/>
          <w:sz w:val="24"/>
          <w:szCs w:val="24"/>
        </w:rPr>
        <w:t>.883;</w:t>
      </w:r>
    </w:p>
    <w:p w:rsidR="00DB49FE" w:rsidRPr="003C05A6" w:rsidRDefault="00DB49FE" w:rsidP="002A212D">
      <w:pPr>
        <w:numPr>
          <w:ilvl w:val="0"/>
          <w:numId w:val="5"/>
        </w:numPr>
        <w:spacing w:after="0" w:line="276" w:lineRule="auto"/>
        <w:ind w:left="1980"/>
        <w:jc w:val="both"/>
        <w:rPr>
          <w:rFonts w:ascii="Arial" w:eastAsia="Cambria" w:hAnsi="Arial" w:cs="Arial"/>
          <w:sz w:val="24"/>
          <w:szCs w:val="24"/>
        </w:rPr>
      </w:pPr>
      <w:r>
        <w:rPr>
          <w:rFonts w:ascii="Arial" w:eastAsia="Cambria" w:hAnsi="Arial" w:cs="Arial"/>
          <w:b/>
          <w:sz w:val="24"/>
          <w:szCs w:val="24"/>
        </w:rPr>
        <w:t>d</w:t>
      </w:r>
      <w:r w:rsidRPr="003C05A6">
        <w:rPr>
          <w:rFonts w:ascii="Arial" w:eastAsia="Cambria" w:hAnsi="Arial" w:cs="Arial"/>
          <w:b/>
          <w:sz w:val="24"/>
          <w:szCs w:val="24"/>
        </w:rPr>
        <w:t>ezinfecția cu abur uscat supraîncălzit</w:t>
      </w:r>
      <w:r w:rsidRPr="003C05A6">
        <w:rPr>
          <w:rFonts w:ascii="Arial" w:eastAsia="Cambria" w:hAnsi="Arial" w:cs="Arial"/>
          <w:sz w:val="24"/>
          <w:szCs w:val="24"/>
        </w:rPr>
        <w:t xml:space="preserve"> pentru suprafețe se efectuează cu aparatură specifică, marcată CE, respec</w:t>
      </w:r>
      <w:r>
        <w:rPr>
          <w:rFonts w:ascii="Arial" w:eastAsia="Cambria" w:hAnsi="Arial" w:cs="Arial"/>
          <w:sz w:val="24"/>
          <w:szCs w:val="24"/>
        </w:rPr>
        <w:t>tând indicațiile producătorului;</w:t>
      </w:r>
    </w:p>
    <w:p w:rsidR="00DB49FE" w:rsidRPr="003C05A6" w:rsidRDefault="00DB49FE" w:rsidP="002A212D">
      <w:pPr>
        <w:numPr>
          <w:ilvl w:val="0"/>
          <w:numId w:val="5"/>
        </w:numPr>
        <w:spacing w:after="0" w:line="276" w:lineRule="auto"/>
        <w:ind w:left="1980"/>
        <w:jc w:val="both"/>
        <w:rPr>
          <w:rFonts w:ascii="Arial" w:eastAsia="Cambria" w:hAnsi="Arial" w:cs="Arial"/>
          <w:sz w:val="24"/>
          <w:szCs w:val="24"/>
        </w:rPr>
      </w:pPr>
      <w:r>
        <w:rPr>
          <w:rFonts w:ascii="Arial" w:eastAsia="Cambria" w:hAnsi="Arial" w:cs="Arial"/>
          <w:b/>
          <w:sz w:val="24"/>
          <w:szCs w:val="24"/>
        </w:rPr>
        <w:t>d</w:t>
      </w:r>
      <w:r w:rsidRPr="003C05A6">
        <w:rPr>
          <w:rFonts w:ascii="Arial" w:eastAsia="Cambria" w:hAnsi="Arial" w:cs="Arial"/>
          <w:b/>
          <w:sz w:val="24"/>
          <w:szCs w:val="24"/>
        </w:rPr>
        <w:t>ezinfecţia cu raze ultraviolete</w:t>
      </w:r>
      <w:r w:rsidRPr="003C05A6">
        <w:rPr>
          <w:rFonts w:ascii="Arial" w:eastAsia="Cambria" w:hAnsi="Arial" w:cs="Arial"/>
          <w:sz w:val="24"/>
          <w:szCs w:val="24"/>
        </w:rPr>
        <w:t xml:space="preserve"> este indicată în dezinfecţia suprafeţelor netede şi a aerului în boxele laboratoarelo</w:t>
      </w:r>
      <w:r>
        <w:rPr>
          <w:rFonts w:ascii="Arial" w:eastAsia="Cambria" w:hAnsi="Arial" w:cs="Arial"/>
          <w:sz w:val="24"/>
          <w:szCs w:val="24"/>
        </w:rPr>
        <w:t>r</w:t>
      </w:r>
      <w:r w:rsidRPr="003C05A6">
        <w:rPr>
          <w:rFonts w:ascii="Arial" w:eastAsia="Cambria" w:hAnsi="Arial" w:cs="Arial"/>
          <w:sz w:val="24"/>
          <w:szCs w:val="24"/>
        </w:rPr>
        <w:t xml:space="preserve"> , săli</w:t>
      </w:r>
      <w:r>
        <w:rPr>
          <w:rFonts w:ascii="Arial" w:eastAsia="Cambria" w:hAnsi="Arial" w:cs="Arial"/>
          <w:sz w:val="24"/>
          <w:szCs w:val="24"/>
        </w:rPr>
        <w:t>lor</w:t>
      </w:r>
      <w:r w:rsidRPr="003C05A6">
        <w:rPr>
          <w:rFonts w:ascii="Arial" w:eastAsia="Cambria" w:hAnsi="Arial" w:cs="Arial"/>
          <w:sz w:val="24"/>
          <w:szCs w:val="24"/>
        </w:rPr>
        <w:t xml:space="preserve"> de operaţii, </w:t>
      </w:r>
      <w:r>
        <w:rPr>
          <w:rFonts w:ascii="Arial" w:eastAsia="Cambria" w:hAnsi="Arial" w:cs="Arial"/>
          <w:sz w:val="24"/>
          <w:szCs w:val="24"/>
        </w:rPr>
        <w:t>în alte spaţii închise</w:t>
      </w:r>
      <w:r w:rsidRPr="003C05A6">
        <w:rPr>
          <w:rFonts w:ascii="Arial" w:eastAsia="Cambria" w:hAnsi="Arial" w:cs="Arial"/>
          <w:sz w:val="24"/>
          <w:szCs w:val="24"/>
        </w:rPr>
        <w:t xml:space="preserve"> și se utilizează în  completarea măsurilor de </w:t>
      </w:r>
      <w:r>
        <w:rPr>
          <w:rFonts w:ascii="Arial" w:eastAsia="Cambria" w:hAnsi="Arial" w:cs="Arial"/>
          <w:sz w:val="24"/>
          <w:szCs w:val="24"/>
        </w:rPr>
        <w:t>curăţare şi dezinfecţie chimică:</w:t>
      </w:r>
    </w:p>
    <w:p w:rsidR="00DB49FE" w:rsidRPr="00625B37" w:rsidRDefault="00DB49FE" w:rsidP="002A212D">
      <w:pPr>
        <w:pStyle w:val="ListParagraph"/>
        <w:numPr>
          <w:ilvl w:val="1"/>
          <w:numId w:val="5"/>
        </w:numPr>
        <w:spacing w:after="0" w:line="256" w:lineRule="auto"/>
        <w:ind w:left="1980" w:firstLine="180"/>
        <w:jc w:val="both"/>
        <w:rPr>
          <w:rFonts w:ascii="Arial" w:eastAsia="Cambria" w:hAnsi="Arial" w:cs="Arial"/>
          <w:sz w:val="24"/>
          <w:szCs w:val="24"/>
        </w:rPr>
      </w:pPr>
      <w:r w:rsidRPr="00625B37">
        <w:rPr>
          <w:rFonts w:ascii="Arial" w:eastAsia="Cambria" w:hAnsi="Arial" w:cs="Arial"/>
          <w:sz w:val="24"/>
          <w:szCs w:val="24"/>
        </w:rPr>
        <w:t>Aparatele de dezinfecţie cu raze ultraviolete, autorizate conform prevederilor legale în vigoare, sunt însoţite de documentaţia tehnică, ce cuprinde toate datele privind caracteristicile şi modul de utilizare şi de întreţinere al aparatelor, pentru a asigura o acţiune ef</w:t>
      </w:r>
      <w:r>
        <w:rPr>
          <w:rFonts w:ascii="Arial" w:eastAsia="Cambria" w:hAnsi="Arial" w:cs="Arial"/>
          <w:sz w:val="24"/>
          <w:szCs w:val="24"/>
        </w:rPr>
        <w:t>icace şi lipsită de nocivitate;</w:t>
      </w:r>
    </w:p>
    <w:p w:rsidR="00DB49FE" w:rsidRPr="003C05A6" w:rsidRDefault="00DB49FE" w:rsidP="002A212D">
      <w:pPr>
        <w:numPr>
          <w:ilvl w:val="1"/>
          <w:numId w:val="5"/>
        </w:numPr>
        <w:spacing w:line="256" w:lineRule="auto"/>
        <w:ind w:left="1980" w:firstLine="180"/>
        <w:jc w:val="both"/>
        <w:rPr>
          <w:rFonts w:ascii="Arial" w:eastAsia="Cambria" w:hAnsi="Arial" w:cs="Arial"/>
          <w:sz w:val="24"/>
          <w:szCs w:val="24"/>
        </w:rPr>
      </w:pPr>
      <w:r>
        <w:rPr>
          <w:rFonts w:ascii="Arial" w:eastAsia="Cambria" w:hAnsi="Arial" w:cs="Arial"/>
          <w:sz w:val="24"/>
          <w:szCs w:val="24"/>
        </w:rPr>
        <w:t xml:space="preserve">Este obligatorie întocmirea </w:t>
      </w:r>
      <w:r w:rsidRPr="003C05A6">
        <w:rPr>
          <w:rFonts w:ascii="Arial" w:eastAsia="Cambria" w:hAnsi="Arial" w:cs="Arial"/>
          <w:sz w:val="24"/>
          <w:szCs w:val="24"/>
        </w:rPr>
        <w:t>un</w:t>
      </w:r>
      <w:r>
        <w:rPr>
          <w:rFonts w:ascii="Arial" w:eastAsia="Cambria" w:hAnsi="Arial" w:cs="Arial"/>
          <w:sz w:val="24"/>
          <w:szCs w:val="24"/>
        </w:rPr>
        <w:t>ui</w:t>
      </w:r>
      <w:r w:rsidRPr="003C05A6">
        <w:rPr>
          <w:rFonts w:ascii="Arial" w:eastAsia="Cambria" w:hAnsi="Arial" w:cs="Arial"/>
          <w:sz w:val="24"/>
          <w:szCs w:val="24"/>
        </w:rPr>
        <w:t xml:space="preserve"> registru de evidenţă a orelor de funcţionare  pentru lămpile cu ultraviolete</w:t>
      </w:r>
      <w:r>
        <w:rPr>
          <w:rFonts w:ascii="Arial" w:eastAsia="Cambria" w:hAnsi="Arial" w:cs="Arial"/>
          <w:sz w:val="24"/>
          <w:szCs w:val="24"/>
        </w:rPr>
        <w:t>.</w:t>
      </w:r>
    </w:p>
    <w:p w:rsidR="00DB49FE" w:rsidRPr="00625B37" w:rsidRDefault="00DB49FE" w:rsidP="002A212D">
      <w:pPr>
        <w:pStyle w:val="ListParagraph"/>
        <w:numPr>
          <w:ilvl w:val="0"/>
          <w:numId w:val="5"/>
        </w:numPr>
        <w:spacing w:line="256" w:lineRule="auto"/>
        <w:ind w:firstLine="810"/>
        <w:jc w:val="both"/>
        <w:rPr>
          <w:rFonts w:ascii="Arial" w:eastAsia="Cambria" w:hAnsi="Arial" w:cs="Arial"/>
          <w:sz w:val="24"/>
          <w:szCs w:val="24"/>
        </w:rPr>
      </w:pPr>
      <w:r>
        <w:rPr>
          <w:rFonts w:ascii="Arial" w:eastAsia="Cambria" w:hAnsi="Arial" w:cs="Arial"/>
          <w:b/>
          <w:sz w:val="24"/>
          <w:szCs w:val="24"/>
        </w:rPr>
        <w:t>d</w:t>
      </w:r>
      <w:r w:rsidRPr="00625B37">
        <w:rPr>
          <w:rFonts w:ascii="Arial" w:eastAsia="Cambria" w:hAnsi="Arial" w:cs="Arial"/>
          <w:b/>
          <w:sz w:val="24"/>
          <w:szCs w:val="24"/>
        </w:rPr>
        <w:t>ezinfecţia prin mijloace chimice</w:t>
      </w:r>
      <w:r w:rsidRPr="00625B37">
        <w:rPr>
          <w:rFonts w:ascii="Arial" w:eastAsia="Cambria" w:hAnsi="Arial" w:cs="Arial"/>
          <w:sz w:val="24"/>
          <w:szCs w:val="24"/>
        </w:rPr>
        <w:t xml:space="preserve"> se realizează prin utilizarea produselor de dezinfecție  avizate ca biocide</w:t>
      </w:r>
      <w:r>
        <w:rPr>
          <w:rFonts w:ascii="Arial" w:eastAsia="Cambria" w:hAnsi="Arial" w:cs="Arial"/>
          <w:sz w:val="24"/>
          <w:szCs w:val="24"/>
        </w:rPr>
        <w:t>,</w:t>
      </w:r>
      <w:r w:rsidRPr="00625B37">
        <w:rPr>
          <w:rFonts w:ascii="Arial" w:eastAsia="Cambria" w:hAnsi="Arial" w:cs="Arial"/>
          <w:sz w:val="24"/>
          <w:szCs w:val="24"/>
        </w:rPr>
        <w:t xml:space="preserve"> sau notificate ca dispozitive medicale clasa IIa și I</w:t>
      </w:r>
      <w:r>
        <w:rPr>
          <w:rFonts w:ascii="Arial" w:eastAsia="Cambria" w:hAnsi="Arial" w:cs="Arial"/>
          <w:sz w:val="24"/>
          <w:szCs w:val="24"/>
        </w:rPr>
        <w:t>l</w:t>
      </w:r>
      <w:r w:rsidRPr="00625B37">
        <w:rPr>
          <w:rFonts w:ascii="Arial" w:eastAsia="Cambria" w:hAnsi="Arial" w:cs="Arial"/>
          <w:sz w:val="24"/>
          <w:szCs w:val="24"/>
        </w:rPr>
        <w:t>b</w:t>
      </w:r>
      <w:r>
        <w:rPr>
          <w:rFonts w:ascii="Arial" w:eastAsia="Cambria" w:hAnsi="Arial" w:cs="Arial"/>
          <w:sz w:val="24"/>
          <w:szCs w:val="24"/>
        </w:rPr>
        <w:t>,</w:t>
      </w:r>
      <w:r w:rsidRPr="00625B37">
        <w:rPr>
          <w:rFonts w:ascii="Arial" w:eastAsia="Cambria" w:hAnsi="Arial" w:cs="Arial"/>
          <w:sz w:val="24"/>
          <w:szCs w:val="24"/>
        </w:rPr>
        <w:t xml:space="preserve"> conform prevederilor legale în vigoare și care </w:t>
      </w:r>
      <w:r>
        <w:rPr>
          <w:rFonts w:ascii="Arial" w:eastAsia="Cambria" w:hAnsi="Arial" w:cs="Arial"/>
          <w:sz w:val="24"/>
          <w:szCs w:val="24"/>
        </w:rPr>
        <w:t>se aplică pe suprafețe</w:t>
      </w:r>
      <w:r w:rsidRPr="00625B37">
        <w:rPr>
          <w:rFonts w:ascii="Arial" w:eastAsia="Cambria" w:hAnsi="Arial" w:cs="Arial"/>
          <w:sz w:val="24"/>
          <w:szCs w:val="24"/>
        </w:rPr>
        <w:t>, obiecte</w:t>
      </w:r>
      <w:r>
        <w:rPr>
          <w:rFonts w:ascii="Arial" w:eastAsia="Cambria" w:hAnsi="Arial" w:cs="Arial"/>
          <w:sz w:val="24"/>
          <w:szCs w:val="24"/>
        </w:rPr>
        <w:t>,</w:t>
      </w:r>
      <w:r w:rsidRPr="00625B37">
        <w:rPr>
          <w:rFonts w:ascii="Arial" w:eastAsia="Cambria" w:hAnsi="Arial" w:cs="Arial"/>
          <w:sz w:val="24"/>
          <w:szCs w:val="24"/>
        </w:rPr>
        <w:t xml:space="preserve"> care necesită dezinfecție, aparatur</w:t>
      </w:r>
      <w:r>
        <w:rPr>
          <w:rFonts w:ascii="Arial" w:eastAsia="Cambria" w:hAnsi="Arial" w:cs="Arial"/>
          <w:sz w:val="24"/>
          <w:szCs w:val="24"/>
        </w:rPr>
        <w:t>ă</w:t>
      </w:r>
      <w:r w:rsidRPr="00625B37">
        <w:rPr>
          <w:rFonts w:ascii="Arial" w:eastAsia="Cambria" w:hAnsi="Arial" w:cs="Arial"/>
          <w:sz w:val="24"/>
          <w:szCs w:val="24"/>
        </w:rPr>
        <w:t xml:space="preserve"> medicală, dispozitive medicale</w:t>
      </w:r>
      <w:r>
        <w:rPr>
          <w:rFonts w:ascii="Arial" w:eastAsia="Cambria" w:hAnsi="Arial" w:cs="Arial"/>
          <w:sz w:val="24"/>
          <w:szCs w:val="24"/>
        </w:rPr>
        <w:t>.</w:t>
      </w:r>
    </w:p>
    <w:p w:rsidR="00DB49FE" w:rsidRDefault="00DB49FE" w:rsidP="00DB49FE">
      <w:pPr>
        <w:spacing w:line="256" w:lineRule="auto"/>
        <w:jc w:val="both"/>
        <w:rPr>
          <w:rFonts w:ascii="Arial" w:eastAsia="Cambria" w:hAnsi="Arial" w:cs="Arial"/>
          <w:sz w:val="24"/>
          <w:szCs w:val="24"/>
        </w:rPr>
      </w:pPr>
      <w:r>
        <w:rPr>
          <w:rFonts w:ascii="Arial" w:eastAsia="Cambria" w:hAnsi="Arial" w:cs="Arial"/>
          <w:b/>
          <w:sz w:val="24"/>
          <w:szCs w:val="24"/>
        </w:rPr>
        <w:lastRenderedPageBreak/>
        <w:t>Art. 9</w:t>
      </w:r>
      <w:r w:rsidRPr="000C11C4">
        <w:rPr>
          <w:rFonts w:ascii="Arial" w:eastAsia="Cambria" w:hAnsi="Arial" w:cs="Arial"/>
          <w:sz w:val="24"/>
          <w:szCs w:val="24"/>
        </w:rPr>
        <w:t xml:space="preserve"> </w:t>
      </w:r>
      <w:r w:rsidRPr="003C05A6">
        <w:rPr>
          <w:rFonts w:ascii="Arial" w:eastAsia="Cambria" w:hAnsi="Arial" w:cs="Arial"/>
          <w:sz w:val="24"/>
          <w:szCs w:val="24"/>
        </w:rPr>
        <w:t xml:space="preserve">Produsele biocide </w:t>
      </w:r>
      <w:r>
        <w:rPr>
          <w:rFonts w:ascii="Arial" w:eastAsia="Cambria" w:hAnsi="Arial" w:cs="Arial"/>
          <w:sz w:val="24"/>
          <w:szCs w:val="24"/>
        </w:rPr>
        <w:t xml:space="preserve">încadrate, conform prevederilor legale în vigoare, în tipul 2 de produs sunt utilizate pentru: </w:t>
      </w:r>
    </w:p>
    <w:p w:rsidR="00DB49FE" w:rsidRPr="003C05A6" w:rsidRDefault="00DB49FE" w:rsidP="002A212D">
      <w:pPr>
        <w:numPr>
          <w:ilvl w:val="1"/>
          <w:numId w:val="6"/>
        </w:numPr>
        <w:spacing w:after="0" w:line="256" w:lineRule="auto"/>
        <w:ind w:firstLine="270"/>
        <w:jc w:val="both"/>
        <w:rPr>
          <w:rFonts w:ascii="Arial" w:eastAsia="Cambria" w:hAnsi="Arial" w:cs="Arial"/>
          <w:sz w:val="24"/>
          <w:szCs w:val="24"/>
        </w:rPr>
      </w:pPr>
      <w:r w:rsidRPr="003C05A6">
        <w:rPr>
          <w:rFonts w:ascii="Arial" w:eastAsia="Cambria" w:hAnsi="Arial" w:cs="Arial"/>
          <w:sz w:val="24"/>
          <w:szCs w:val="24"/>
        </w:rPr>
        <w:t xml:space="preserve">dezinfecţia suprafeţelor; </w:t>
      </w:r>
    </w:p>
    <w:p w:rsidR="00DB49FE" w:rsidRPr="003C05A6" w:rsidRDefault="00DB49FE" w:rsidP="002A212D">
      <w:pPr>
        <w:numPr>
          <w:ilvl w:val="1"/>
          <w:numId w:val="6"/>
        </w:numPr>
        <w:spacing w:after="0" w:line="256" w:lineRule="auto"/>
        <w:ind w:firstLine="270"/>
        <w:jc w:val="both"/>
        <w:rPr>
          <w:rFonts w:ascii="Arial" w:eastAsia="Cambria" w:hAnsi="Arial" w:cs="Arial"/>
          <w:sz w:val="24"/>
          <w:szCs w:val="24"/>
        </w:rPr>
      </w:pPr>
      <w:r w:rsidRPr="003C05A6">
        <w:rPr>
          <w:rFonts w:ascii="Arial" w:eastAsia="Cambria" w:hAnsi="Arial" w:cs="Arial"/>
          <w:sz w:val="24"/>
          <w:szCs w:val="24"/>
        </w:rPr>
        <w:t>dezinfecţia dispozitivelor medicale care nu pot fi imersate</w:t>
      </w:r>
      <w:r>
        <w:rPr>
          <w:rFonts w:ascii="Arial" w:eastAsia="Cambria" w:hAnsi="Arial" w:cs="Arial"/>
          <w:sz w:val="24"/>
          <w:szCs w:val="24"/>
        </w:rPr>
        <w:t>;</w:t>
      </w:r>
    </w:p>
    <w:p w:rsidR="00DB49FE" w:rsidRPr="003C05A6" w:rsidRDefault="00DB49FE" w:rsidP="002A212D">
      <w:pPr>
        <w:numPr>
          <w:ilvl w:val="1"/>
          <w:numId w:val="6"/>
        </w:numPr>
        <w:spacing w:after="0" w:line="256" w:lineRule="auto"/>
        <w:ind w:firstLine="270"/>
        <w:jc w:val="both"/>
        <w:rPr>
          <w:rFonts w:ascii="Arial" w:eastAsia="Cambria" w:hAnsi="Arial" w:cs="Arial"/>
          <w:sz w:val="24"/>
          <w:szCs w:val="24"/>
        </w:rPr>
      </w:pPr>
      <w:r w:rsidRPr="003C05A6">
        <w:rPr>
          <w:rFonts w:ascii="Arial" w:eastAsia="Cambria" w:hAnsi="Arial" w:cs="Arial"/>
          <w:sz w:val="24"/>
          <w:szCs w:val="24"/>
        </w:rPr>
        <w:t xml:space="preserve">dezinfecția dispozitivelor medicale prin imersie </w:t>
      </w:r>
      <w:r>
        <w:rPr>
          <w:rFonts w:ascii="Arial" w:eastAsia="Cambria" w:hAnsi="Arial" w:cs="Arial"/>
          <w:sz w:val="24"/>
          <w:szCs w:val="24"/>
        </w:rPr>
        <w:t>;</w:t>
      </w:r>
    </w:p>
    <w:p w:rsidR="00DB49FE" w:rsidRPr="003C05A6" w:rsidRDefault="00DB49FE" w:rsidP="002A212D">
      <w:pPr>
        <w:numPr>
          <w:ilvl w:val="1"/>
          <w:numId w:val="6"/>
        </w:numPr>
        <w:spacing w:after="0" w:line="256" w:lineRule="auto"/>
        <w:ind w:firstLine="270"/>
        <w:jc w:val="both"/>
        <w:rPr>
          <w:rFonts w:ascii="Arial" w:eastAsia="Cambria" w:hAnsi="Arial" w:cs="Arial"/>
          <w:sz w:val="24"/>
          <w:szCs w:val="24"/>
        </w:rPr>
      </w:pPr>
      <w:r w:rsidRPr="003C05A6">
        <w:rPr>
          <w:rFonts w:ascii="Arial" w:eastAsia="Cambria" w:hAnsi="Arial" w:cs="Arial"/>
          <w:sz w:val="24"/>
          <w:szCs w:val="24"/>
        </w:rPr>
        <w:t>dezinfectia suprafețelor prin nebulizare</w:t>
      </w:r>
      <w:r>
        <w:rPr>
          <w:rFonts w:ascii="Arial" w:eastAsia="Cambria" w:hAnsi="Arial" w:cs="Arial"/>
          <w:sz w:val="24"/>
          <w:szCs w:val="24"/>
        </w:rPr>
        <w:t>;</w:t>
      </w:r>
    </w:p>
    <w:p w:rsidR="00DB49FE" w:rsidRPr="003C05A6" w:rsidRDefault="00DB49FE" w:rsidP="002A212D">
      <w:pPr>
        <w:numPr>
          <w:ilvl w:val="1"/>
          <w:numId w:val="6"/>
        </w:numPr>
        <w:spacing w:after="0" w:line="256" w:lineRule="auto"/>
        <w:ind w:firstLine="270"/>
        <w:jc w:val="both"/>
        <w:rPr>
          <w:rFonts w:ascii="Arial" w:eastAsia="Cambria" w:hAnsi="Arial" w:cs="Arial"/>
          <w:sz w:val="24"/>
          <w:szCs w:val="24"/>
        </w:rPr>
      </w:pPr>
      <w:r w:rsidRPr="003C05A6">
        <w:rPr>
          <w:rFonts w:ascii="Arial" w:eastAsia="Cambria" w:hAnsi="Arial" w:cs="Arial"/>
          <w:sz w:val="24"/>
          <w:szCs w:val="24"/>
        </w:rPr>
        <w:t>dezinfecția dispozitivelor medicale la mașini automate</w:t>
      </w:r>
      <w:r>
        <w:rPr>
          <w:rFonts w:ascii="Arial" w:eastAsia="Cambria" w:hAnsi="Arial" w:cs="Arial"/>
          <w:sz w:val="24"/>
          <w:szCs w:val="24"/>
        </w:rPr>
        <w:t>;</w:t>
      </w:r>
    </w:p>
    <w:p w:rsidR="00DB49FE" w:rsidRPr="003C05A6" w:rsidRDefault="00DB49FE" w:rsidP="002A212D">
      <w:pPr>
        <w:numPr>
          <w:ilvl w:val="1"/>
          <w:numId w:val="6"/>
        </w:numPr>
        <w:spacing w:line="256" w:lineRule="auto"/>
        <w:ind w:firstLine="270"/>
        <w:jc w:val="both"/>
        <w:rPr>
          <w:rFonts w:ascii="Arial" w:eastAsia="Cambria" w:hAnsi="Arial" w:cs="Arial"/>
          <w:sz w:val="24"/>
          <w:szCs w:val="24"/>
        </w:rPr>
      </w:pPr>
      <w:r w:rsidRPr="003C05A6">
        <w:rPr>
          <w:rFonts w:ascii="Arial" w:eastAsia="Cambria" w:hAnsi="Arial" w:cs="Arial"/>
          <w:sz w:val="24"/>
          <w:szCs w:val="24"/>
        </w:rPr>
        <w:t xml:space="preserve">dezinfecţia lenjeriei/materialului moale. </w:t>
      </w:r>
    </w:p>
    <w:p w:rsidR="00DB49FE" w:rsidRDefault="00DB49FE" w:rsidP="00DB49FE">
      <w:pPr>
        <w:spacing w:after="0"/>
        <w:jc w:val="both"/>
        <w:rPr>
          <w:rFonts w:ascii="Arial" w:eastAsia="Cambria" w:hAnsi="Arial" w:cs="Arial"/>
          <w:sz w:val="24"/>
          <w:szCs w:val="24"/>
        </w:rPr>
      </w:pPr>
      <w:r>
        <w:rPr>
          <w:rFonts w:ascii="Arial" w:eastAsia="Cambria" w:hAnsi="Arial" w:cs="Arial"/>
          <w:b/>
          <w:sz w:val="24"/>
          <w:szCs w:val="24"/>
        </w:rPr>
        <w:t xml:space="preserve">Art. 10 </w:t>
      </w:r>
      <w:r w:rsidRPr="000C11C4">
        <w:rPr>
          <w:rFonts w:ascii="Arial" w:eastAsia="Cambria" w:hAnsi="Arial" w:cs="Arial"/>
          <w:sz w:val="24"/>
          <w:szCs w:val="24"/>
        </w:rPr>
        <w:t xml:space="preserve">În funcție de nivelul de risc, se aplică următoarele tipuri de </w:t>
      </w:r>
      <w:r>
        <w:rPr>
          <w:rFonts w:ascii="Arial" w:eastAsia="Cambria" w:hAnsi="Arial" w:cs="Arial"/>
          <w:sz w:val="24"/>
          <w:szCs w:val="24"/>
        </w:rPr>
        <w:t>dezinfecţie</w:t>
      </w:r>
      <w:r w:rsidRPr="003C05A6">
        <w:rPr>
          <w:rFonts w:ascii="Arial" w:eastAsia="Cambria" w:hAnsi="Arial" w:cs="Arial"/>
          <w:sz w:val="24"/>
          <w:szCs w:val="24"/>
        </w:rPr>
        <w:t xml:space="preserve">: </w:t>
      </w:r>
    </w:p>
    <w:p w:rsidR="00DB49FE" w:rsidRPr="003C05A6" w:rsidRDefault="00DB49FE" w:rsidP="00DB49FE">
      <w:pPr>
        <w:spacing w:after="0"/>
        <w:ind w:firstLine="1620"/>
        <w:jc w:val="both"/>
        <w:rPr>
          <w:rFonts w:ascii="Arial" w:eastAsia="Cambria" w:hAnsi="Arial" w:cs="Arial"/>
          <w:sz w:val="24"/>
          <w:szCs w:val="24"/>
        </w:rPr>
      </w:pPr>
    </w:p>
    <w:p w:rsidR="00DB49FE" w:rsidRPr="003C05A6" w:rsidRDefault="00DB49FE" w:rsidP="002A212D">
      <w:pPr>
        <w:numPr>
          <w:ilvl w:val="0"/>
          <w:numId w:val="7"/>
        </w:numPr>
        <w:spacing w:after="0" w:line="256" w:lineRule="auto"/>
        <w:ind w:firstLine="990"/>
        <w:jc w:val="both"/>
        <w:rPr>
          <w:rFonts w:ascii="Arial" w:eastAsia="Cambria" w:hAnsi="Arial" w:cs="Arial"/>
          <w:sz w:val="24"/>
          <w:szCs w:val="24"/>
        </w:rPr>
      </w:pPr>
      <w:r w:rsidRPr="003C05A6">
        <w:rPr>
          <w:rFonts w:ascii="Arial" w:eastAsia="Cambria" w:hAnsi="Arial" w:cs="Arial"/>
          <w:sz w:val="24"/>
          <w:szCs w:val="24"/>
        </w:rPr>
        <w:t xml:space="preserve">dezinfecţie de nivel înalt; </w:t>
      </w:r>
    </w:p>
    <w:p w:rsidR="00DB49FE" w:rsidRPr="003C05A6" w:rsidRDefault="00DB49FE" w:rsidP="002A212D">
      <w:pPr>
        <w:numPr>
          <w:ilvl w:val="0"/>
          <w:numId w:val="7"/>
        </w:numPr>
        <w:spacing w:after="0" w:line="256" w:lineRule="auto"/>
        <w:ind w:firstLine="990"/>
        <w:jc w:val="both"/>
        <w:rPr>
          <w:rFonts w:ascii="Arial" w:eastAsia="Cambria" w:hAnsi="Arial" w:cs="Arial"/>
          <w:sz w:val="24"/>
          <w:szCs w:val="24"/>
        </w:rPr>
      </w:pPr>
      <w:r w:rsidRPr="003C05A6">
        <w:rPr>
          <w:rFonts w:ascii="Arial" w:eastAsia="Cambria" w:hAnsi="Arial" w:cs="Arial"/>
          <w:sz w:val="24"/>
          <w:szCs w:val="24"/>
        </w:rPr>
        <w:t xml:space="preserve">dezinfecţie de nivel intermediar; </w:t>
      </w:r>
    </w:p>
    <w:p w:rsidR="00DB49FE" w:rsidRPr="003C05A6" w:rsidRDefault="00DB49FE" w:rsidP="002A212D">
      <w:pPr>
        <w:numPr>
          <w:ilvl w:val="0"/>
          <w:numId w:val="7"/>
        </w:numPr>
        <w:spacing w:line="256" w:lineRule="auto"/>
        <w:ind w:firstLine="990"/>
        <w:jc w:val="both"/>
        <w:rPr>
          <w:rFonts w:ascii="Arial" w:eastAsia="Cambria" w:hAnsi="Arial" w:cs="Arial"/>
          <w:sz w:val="24"/>
          <w:szCs w:val="24"/>
        </w:rPr>
      </w:pPr>
      <w:r w:rsidRPr="003C05A6">
        <w:rPr>
          <w:rFonts w:ascii="Arial" w:eastAsia="Cambria" w:hAnsi="Arial" w:cs="Arial"/>
          <w:sz w:val="24"/>
          <w:szCs w:val="24"/>
        </w:rPr>
        <w:t>dezinfecţie de nivel scăzut.</w:t>
      </w:r>
    </w:p>
    <w:p w:rsidR="00DB49FE" w:rsidRPr="003C05A6" w:rsidRDefault="00DB49FE" w:rsidP="00DB49FE">
      <w:pPr>
        <w:jc w:val="both"/>
        <w:rPr>
          <w:rFonts w:ascii="Arial" w:eastAsia="Cambria" w:hAnsi="Arial" w:cs="Arial"/>
          <w:b/>
          <w:sz w:val="24"/>
          <w:szCs w:val="24"/>
        </w:rPr>
      </w:pPr>
      <w:r w:rsidRPr="003C05A6">
        <w:rPr>
          <w:rFonts w:ascii="Arial" w:eastAsia="Cambria" w:hAnsi="Arial" w:cs="Arial"/>
          <w:b/>
          <w:sz w:val="24"/>
          <w:szCs w:val="24"/>
        </w:rPr>
        <w:t>Art. 1</w:t>
      </w:r>
      <w:r>
        <w:rPr>
          <w:rFonts w:ascii="Arial" w:eastAsia="Cambria" w:hAnsi="Arial" w:cs="Arial"/>
          <w:b/>
          <w:sz w:val="24"/>
          <w:szCs w:val="24"/>
        </w:rPr>
        <w:t>1</w:t>
      </w:r>
      <w:r w:rsidRPr="003C05A6">
        <w:rPr>
          <w:rFonts w:ascii="Arial" w:eastAsia="Cambria" w:hAnsi="Arial" w:cs="Arial"/>
          <w:sz w:val="24"/>
          <w:szCs w:val="24"/>
        </w:rPr>
        <w:t xml:space="preserve"> Alegerea </w:t>
      </w:r>
      <w:r>
        <w:rPr>
          <w:rFonts w:ascii="Arial" w:eastAsia="Cambria" w:hAnsi="Arial" w:cs="Arial"/>
          <w:sz w:val="24"/>
          <w:szCs w:val="24"/>
        </w:rPr>
        <w:t>tipului</w:t>
      </w:r>
      <w:r w:rsidRPr="003C05A6">
        <w:rPr>
          <w:rFonts w:ascii="Arial" w:eastAsia="Cambria" w:hAnsi="Arial" w:cs="Arial"/>
          <w:sz w:val="24"/>
          <w:szCs w:val="24"/>
        </w:rPr>
        <w:t xml:space="preserve"> de dezinfecţie</w:t>
      </w:r>
      <w:r>
        <w:rPr>
          <w:rFonts w:ascii="Arial" w:eastAsia="Cambria" w:hAnsi="Arial" w:cs="Arial"/>
          <w:sz w:val="24"/>
          <w:szCs w:val="24"/>
        </w:rPr>
        <w:t>/</w:t>
      </w:r>
      <w:r w:rsidRPr="003C05A6">
        <w:rPr>
          <w:rFonts w:ascii="Arial" w:eastAsia="Cambria" w:hAnsi="Arial" w:cs="Arial"/>
          <w:sz w:val="24"/>
          <w:szCs w:val="24"/>
        </w:rPr>
        <w:t xml:space="preserve">sterilizare </w:t>
      </w:r>
      <w:r>
        <w:rPr>
          <w:rFonts w:ascii="Arial" w:eastAsia="Cambria" w:hAnsi="Arial" w:cs="Arial"/>
          <w:sz w:val="24"/>
          <w:szCs w:val="24"/>
        </w:rPr>
        <w:t>se realizează în funcție de nivelul de risc (noncritic, semicritic și critic)</w:t>
      </w:r>
      <w:r w:rsidRPr="003C05A6">
        <w:rPr>
          <w:rFonts w:ascii="Arial" w:eastAsia="Cambria" w:hAnsi="Arial" w:cs="Arial"/>
          <w:sz w:val="24"/>
          <w:szCs w:val="24"/>
        </w:rPr>
        <w:t xml:space="preserve">.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Art. 1</w:t>
      </w:r>
      <w:r>
        <w:rPr>
          <w:rFonts w:ascii="Arial" w:eastAsia="Cambria" w:hAnsi="Arial" w:cs="Arial"/>
          <w:b/>
          <w:sz w:val="24"/>
          <w:szCs w:val="24"/>
        </w:rPr>
        <w:t>2</w:t>
      </w:r>
      <w:r w:rsidR="00E85298">
        <w:rPr>
          <w:rFonts w:ascii="Arial" w:eastAsia="Cambria" w:hAnsi="Arial" w:cs="Arial"/>
          <w:sz w:val="24"/>
          <w:szCs w:val="24"/>
        </w:rPr>
        <w:t xml:space="preserve">  Instrumentarul, dispozitivele </w:t>
      </w:r>
      <w:r w:rsidRPr="003C05A6">
        <w:rPr>
          <w:rFonts w:ascii="Arial" w:eastAsia="Cambria" w:hAnsi="Arial" w:cs="Arial"/>
          <w:sz w:val="24"/>
          <w:szCs w:val="24"/>
        </w:rPr>
        <w:t xml:space="preserve">şi echipamentele sunt clasificate după cum urmează: </w:t>
      </w:r>
    </w:p>
    <w:p w:rsidR="00DB49FE" w:rsidRPr="003C05A6" w:rsidRDefault="00DB49FE" w:rsidP="002A212D">
      <w:pPr>
        <w:numPr>
          <w:ilvl w:val="0"/>
          <w:numId w:val="8"/>
        </w:numPr>
        <w:spacing w:after="0" w:line="256" w:lineRule="auto"/>
        <w:ind w:firstLine="990"/>
        <w:jc w:val="both"/>
        <w:rPr>
          <w:rFonts w:ascii="Arial" w:eastAsia="Cambria" w:hAnsi="Arial" w:cs="Arial"/>
          <w:sz w:val="24"/>
          <w:szCs w:val="24"/>
        </w:rPr>
      </w:pPr>
      <w:r w:rsidRPr="003C05A6">
        <w:rPr>
          <w:rFonts w:ascii="Arial" w:eastAsia="Cambria" w:hAnsi="Arial" w:cs="Arial"/>
          <w:b/>
          <w:sz w:val="24"/>
          <w:szCs w:val="24"/>
        </w:rPr>
        <w:t>critice</w:t>
      </w:r>
      <w:r w:rsidRPr="003C05A6">
        <w:rPr>
          <w:rFonts w:ascii="Arial" w:eastAsia="Cambria" w:hAnsi="Arial" w:cs="Arial"/>
          <w:sz w:val="24"/>
          <w:szCs w:val="24"/>
        </w:rPr>
        <w:t xml:space="preserve"> - cele care vin în contact cu ţesuturile corpului uman sau penetrează ţesuturile, inclusiv sistemul vascular, în mod normal sterile. </w:t>
      </w:r>
      <w:r>
        <w:rPr>
          <w:rFonts w:ascii="Arial" w:eastAsia="Cambria" w:hAnsi="Arial" w:cs="Arial"/>
          <w:b/>
          <w:sz w:val="24"/>
          <w:szCs w:val="24"/>
        </w:rPr>
        <w:t>Exemplu</w:t>
      </w:r>
      <w:r w:rsidRPr="003C05A6">
        <w:rPr>
          <w:rFonts w:ascii="Arial" w:eastAsia="Cambria" w:hAnsi="Arial" w:cs="Arial"/>
          <w:sz w:val="24"/>
          <w:szCs w:val="24"/>
        </w:rPr>
        <w:t>: instrumentarul chirurgical, inclusiv instrumentarul stomatologic (capete de turbine și freze utilizate în medicina dentară, piesele de mână utilizate în stomatologie), artroscop, laparoscop, materialul utilizat pentru suturi, trusele pentru asistenţă la naştere, echipamentul personalului din sălile de operaţii, câmpuri operatorii, meşele şi tampoanele, tuburile de dren, implanturile, acele şi seringile, cateterele cardiace şi urinare, dispozitivele pentru hemodializă, toate dispozitivele intravasculare, endoscoapele rigide utilizate în proceduri invazive, echipamentul pentru biopsie asociat endoscoapelor, acele pentru acupunctură, acele utilizate în neurologie, lamele laringoscoapelor, echipamentul de anestezie şi respiraţie asistată, barbotor</w:t>
      </w:r>
      <w:r>
        <w:rPr>
          <w:rFonts w:ascii="Arial" w:eastAsia="Cambria" w:hAnsi="Arial" w:cs="Arial"/>
          <w:sz w:val="24"/>
          <w:szCs w:val="24"/>
        </w:rPr>
        <w:t>/umidificator</w:t>
      </w:r>
      <w:r w:rsidRPr="003C05A6">
        <w:rPr>
          <w:rFonts w:ascii="Arial" w:eastAsia="Cambria" w:hAnsi="Arial" w:cs="Arial"/>
          <w:sz w:val="24"/>
          <w:szCs w:val="24"/>
        </w:rPr>
        <w:t xml:space="preserve">, instrumentele utilizate pentru montarea dispozitivelor anticoncepţionale, etc. Aceste dispozitive trebuie sterilizate; </w:t>
      </w:r>
    </w:p>
    <w:p w:rsidR="00DB49FE" w:rsidRPr="003C05A6" w:rsidRDefault="00DB49FE" w:rsidP="002A212D">
      <w:pPr>
        <w:numPr>
          <w:ilvl w:val="0"/>
          <w:numId w:val="8"/>
        </w:numPr>
        <w:spacing w:after="0" w:line="256" w:lineRule="auto"/>
        <w:ind w:firstLine="990"/>
        <w:jc w:val="both"/>
        <w:rPr>
          <w:rFonts w:ascii="Arial" w:eastAsia="Cambria" w:hAnsi="Arial" w:cs="Arial"/>
          <w:sz w:val="24"/>
          <w:szCs w:val="24"/>
        </w:rPr>
      </w:pPr>
      <w:r w:rsidRPr="003C05A6">
        <w:rPr>
          <w:rFonts w:ascii="Arial" w:eastAsia="Cambria" w:hAnsi="Arial" w:cs="Arial"/>
          <w:b/>
          <w:sz w:val="24"/>
          <w:szCs w:val="24"/>
        </w:rPr>
        <w:t>semicritice</w:t>
      </w:r>
      <w:r w:rsidRPr="003C05A6">
        <w:rPr>
          <w:rFonts w:ascii="Arial" w:eastAsia="Cambria" w:hAnsi="Arial" w:cs="Arial"/>
          <w:sz w:val="24"/>
          <w:szCs w:val="24"/>
        </w:rPr>
        <w:t xml:space="preserve"> - care vin în contact cu mucoase intacte şi nu penetrează bariera tegumentară, cu excepţia mucoasei periodontale sau pielea având soluţii de continuitate. Acestea ar trebui să beneficieze cel puțin de dezinfecţie de nivel înalt și cu respectarea recomandărilor producătorului. </w:t>
      </w:r>
      <w:r>
        <w:rPr>
          <w:rFonts w:ascii="Arial" w:eastAsia="Cambria" w:hAnsi="Arial" w:cs="Arial"/>
          <w:b/>
          <w:sz w:val="24"/>
          <w:szCs w:val="24"/>
        </w:rPr>
        <w:t>Exemplu</w:t>
      </w:r>
      <w:r w:rsidRPr="00D34C0A">
        <w:rPr>
          <w:rFonts w:ascii="Arial" w:eastAsia="Cambria" w:hAnsi="Arial" w:cs="Arial"/>
          <w:b/>
          <w:sz w:val="24"/>
          <w:szCs w:val="24"/>
        </w:rPr>
        <w:t>:</w:t>
      </w:r>
      <w:r w:rsidRPr="003C05A6">
        <w:rPr>
          <w:rFonts w:ascii="Arial" w:eastAsia="Cambria" w:hAnsi="Arial" w:cs="Arial"/>
          <w:sz w:val="24"/>
          <w:szCs w:val="24"/>
        </w:rPr>
        <w:t xml:space="preserve"> endoscoapele flexibile utilizate exclusiv ca dispozitive pentru imagistică, vârfurile de la seringile auriculare,  mască de oxigen, accesoriile pompiţelor de lapte, etc. ploștile, urinarele,  utilizate pentru pacienţii a căror piele prezintă soluţii de continuitate sunt considerate semicritice; </w:t>
      </w:r>
    </w:p>
    <w:p w:rsidR="00DB49FE" w:rsidRPr="003C05A6" w:rsidRDefault="00DB49FE" w:rsidP="002A212D">
      <w:pPr>
        <w:numPr>
          <w:ilvl w:val="0"/>
          <w:numId w:val="8"/>
        </w:numPr>
        <w:spacing w:line="256" w:lineRule="auto"/>
        <w:ind w:firstLine="990"/>
        <w:jc w:val="both"/>
        <w:rPr>
          <w:rFonts w:ascii="Arial" w:eastAsia="Cambria" w:hAnsi="Arial" w:cs="Arial"/>
          <w:sz w:val="24"/>
          <w:szCs w:val="24"/>
        </w:rPr>
      </w:pPr>
      <w:r w:rsidRPr="003C05A6">
        <w:rPr>
          <w:rFonts w:ascii="Arial" w:eastAsia="Cambria" w:hAnsi="Arial" w:cs="Arial"/>
          <w:b/>
          <w:sz w:val="24"/>
          <w:szCs w:val="24"/>
        </w:rPr>
        <w:t>noncritice</w:t>
      </w:r>
      <w:r w:rsidRPr="003C05A6">
        <w:rPr>
          <w:rFonts w:ascii="Arial" w:eastAsia="Cambria" w:hAnsi="Arial" w:cs="Arial"/>
          <w:sz w:val="24"/>
          <w:szCs w:val="24"/>
        </w:rPr>
        <w:t xml:space="preserve"> - care nu vin frecvent în contact cu pacientul sau care vin în contact numai cu pielea intactă a acestuia. Aceste dispozitive trebuie să fie curăţate şi trebuie aplicată cel puțin o dezinfecţie de nivel scazut. </w:t>
      </w:r>
      <w:r>
        <w:rPr>
          <w:rFonts w:ascii="Arial" w:eastAsia="Cambria" w:hAnsi="Arial" w:cs="Arial"/>
          <w:b/>
          <w:sz w:val="24"/>
          <w:szCs w:val="24"/>
        </w:rPr>
        <w:t>Exemplu</w:t>
      </w:r>
      <w:r w:rsidRPr="00D34C0A">
        <w:rPr>
          <w:rFonts w:ascii="Arial" w:eastAsia="Cambria" w:hAnsi="Arial" w:cs="Arial"/>
          <w:b/>
          <w:sz w:val="24"/>
          <w:szCs w:val="24"/>
        </w:rPr>
        <w:t>:</w:t>
      </w:r>
      <w:r w:rsidRPr="003C05A6">
        <w:rPr>
          <w:rFonts w:ascii="Arial" w:eastAsia="Cambria" w:hAnsi="Arial" w:cs="Arial"/>
          <w:sz w:val="24"/>
          <w:szCs w:val="24"/>
        </w:rPr>
        <w:t xml:space="preserve"> stetoscoa</w:t>
      </w:r>
      <w:r>
        <w:rPr>
          <w:rFonts w:ascii="Arial" w:eastAsia="Cambria" w:hAnsi="Arial" w:cs="Arial"/>
          <w:sz w:val="24"/>
          <w:szCs w:val="24"/>
        </w:rPr>
        <w:t xml:space="preserve">pe, manşeta de la tensiometru, suprafeţele </w:t>
      </w:r>
      <w:r w:rsidRPr="003C05A6">
        <w:rPr>
          <w:rFonts w:ascii="Arial" w:eastAsia="Cambria" w:hAnsi="Arial" w:cs="Arial"/>
          <w:sz w:val="24"/>
          <w:szCs w:val="24"/>
        </w:rPr>
        <w:t xml:space="preserve">hemodializoarelor care vin în contact cu dializatul, termometrele electronice, ventuzele, cadrele pentru invalizi, suprafeţele dispozitivelor medicale care sunt atinse şi de personalul medical în timpul procedurii, orice alte tipuri de suporturi. </w:t>
      </w:r>
    </w:p>
    <w:p w:rsidR="00DB49FE" w:rsidRDefault="00DB49FE" w:rsidP="00DB49FE">
      <w:pPr>
        <w:jc w:val="both"/>
        <w:rPr>
          <w:rFonts w:ascii="Arial" w:eastAsia="Cambria" w:hAnsi="Arial" w:cs="Arial"/>
          <w:sz w:val="24"/>
          <w:szCs w:val="24"/>
        </w:rPr>
      </w:pPr>
      <w:r>
        <w:rPr>
          <w:rFonts w:ascii="Arial" w:eastAsia="Cambria" w:hAnsi="Arial" w:cs="Arial"/>
          <w:b/>
          <w:sz w:val="24"/>
          <w:szCs w:val="24"/>
        </w:rPr>
        <w:t xml:space="preserve">Art. 13 </w:t>
      </w:r>
      <w:r w:rsidRPr="00676721">
        <w:rPr>
          <w:rFonts w:ascii="Arial" w:eastAsia="Cambria" w:hAnsi="Arial" w:cs="Arial"/>
          <w:sz w:val="24"/>
          <w:szCs w:val="24"/>
        </w:rPr>
        <w:t>Î</w:t>
      </w:r>
      <w:r>
        <w:rPr>
          <w:rFonts w:ascii="Arial" w:eastAsia="Cambria" w:hAnsi="Arial" w:cs="Arial"/>
          <w:sz w:val="24"/>
          <w:szCs w:val="24"/>
        </w:rPr>
        <w:t>n funcție de evaluarea riscului infecțios</w:t>
      </w:r>
      <w:r w:rsidRPr="00E85298">
        <w:rPr>
          <w:rFonts w:ascii="Arial" w:eastAsia="Cambria" w:hAnsi="Arial" w:cs="Arial"/>
          <w:sz w:val="24"/>
          <w:szCs w:val="24"/>
        </w:rPr>
        <w:t xml:space="preserve">, </w:t>
      </w:r>
      <w:r w:rsidR="00C117C4" w:rsidRPr="00E85298">
        <w:rPr>
          <w:rFonts w:ascii="Arial" w:eastAsia="Cambria" w:hAnsi="Arial" w:cs="Arial"/>
          <w:sz w:val="24"/>
          <w:szCs w:val="24"/>
        </w:rPr>
        <w:t>instrumentarul</w:t>
      </w:r>
      <w:r w:rsidR="00E85298" w:rsidRPr="00E85298">
        <w:rPr>
          <w:rFonts w:ascii="Arial" w:eastAsia="Cambria" w:hAnsi="Arial" w:cs="Arial"/>
          <w:sz w:val="24"/>
          <w:szCs w:val="24"/>
        </w:rPr>
        <w:t>, dispozitivele ș</w:t>
      </w:r>
      <w:r w:rsidR="00E85298">
        <w:rPr>
          <w:rFonts w:ascii="Arial" w:eastAsia="Cambria" w:hAnsi="Arial" w:cs="Arial"/>
          <w:sz w:val="24"/>
          <w:szCs w:val="24"/>
        </w:rPr>
        <w:t>i echipamentele</w:t>
      </w:r>
      <w:r>
        <w:rPr>
          <w:rFonts w:ascii="Arial" w:eastAsia="Cambria" w:hAnsi="Arial" w:cs="Arial"/>
          <w:sz w:val="24"/>
          <w:szCs w:val="24"/>
        </w:rPr>
        <w:t xml:space="preserve"> din categoriile noncritice și semicritice pot fi supuse dezinfecției de nivel înalt și/sau sterilizării. </w:t>
      </w:r>
      <w:r>
        <w:rPr>
          <w:rFonts w:ascii="Arial" w:eastAsia="Cambria" w:hAnsi="Arial" w:cs="Arial"/>
          <w:b/>
          <w:sz w:val="24"/>
          <w:szCs w:val="24"/>
        </w:rPr>
        <w:t xml:space="preserve">Exemplu: </w:t>
      </w:r>
      <w:r>
        <w:rPr>
          <w:rFonts w:ascii="Arial" w:eastAsia="Cambria" w:hAnsi="Arial" w:cs="Arial"/>
          <w:sz w:val="24"/>
          <w:szCs w:val="24"/>
        </w:rPr>
        <w:t>plosca utilizată la un pacient confirmat cu Clostidioides difficile va suporta dezinfecție de nivel înalt.</w:t>
      </w:r>
    </w:p>
    <w:p w:rsidR="00DB49FE" w:rsidRDefault="00DB49FE" w:rsidP="00DB49FE">
      <w:pPr>
        <w:jc w:val="both"/>
        <w:rPr>
          <w:rFonts w:ascii="Arial" w:eastAsia="Cambria" w:hAnsi="Arial" w:cs="Arial"/>
          <w:sz w:val="24"/>
          <w:szCs w:val="24"/>
        </w:rPr>
      </w:pPr>
      <w:r>
        <w:rPr>
          <w:rFonts w:ascii="Arial" w:eastAsia="Cambria" w:hAnsi="Arial" w:cs="Arial"/>
          <w:b/>
          <w:sz w:val="24"/>
          <w:szCs w:val="24"/>
        </w:rPr>
        <w:lastRenderedPageBreak/>
        <w:t xml:space="preserve">Art.14 </w:t>
      </w:r>
      <w:r>
        <w:rPr>
          <w:rFonts w:ascii="Arial" w:eastAsia="Cambria" w:hAnsi="Arial" w:cs="Arial"/>
          <w:sz w:val="24"/>
          <w:szCs w:val="24"/>
        </w:rPr>
        <w:t xml:space="preserve">Dezinfecția </w:t>
      </w:r>
      <w:r w:rsidR="00E85298" w:rsidRPr="00E85298">
        <w:rPr>
          <w:rFonts w:ascii="Arial" w:eastAsia="Cambria" w:hAnsi="Arial" w:cs="Arial"/>
          <w:sz w:val="24"/>
          <w:szCs w:val="24"/>
        </w:rPr>
        <w:t>instrumentarul</w:t>
      </w:r>
      <w:r w:rsidR="00E85298">
        <w:rPr>
          <w:rFonts w:ascii="Arial" w:eastAsia="Cambria" w:hAnsi="Arial" w:cs="Arial"/>
          <w:sz w:val="24"/>
          <w:szCs w:val="24"/>
        </w:rPr>
        <w:t>ui, dispozitivelor</w:t>
      </w:r>
      <w:r w:rsidR="00E85298" w:rsidRPr="00E85298">
        <w:rPr>
          <w:rFonts w:ascii="Arial" w:eastAsia="Cambria" w:hAnsi="Arial" w:cs="Arial"/>
          <w:sz w:val="24"/>
          <w:szCs w:val="24"/>
        </w:rPr>
        <w:t xml:space="preserve"> ș</w:t>
      </w:r>
      <w:r w:rsidR="00E85298">
        <w:rPr>
          <w:rFonts w:ascii="Arial" w:eastAsia="Cambria" w:hAnsi="Arial" w:cs="Arial"/>
          <w:sz w:val="24"/>
          <w:szCs w:val="24"/>
        </w:rPr>
        <w:t xml:space="preserve">i echipamentelor </w:t>
      </w:r>
      <w:r>
        <w:rPr>
          <w:rFonts w:ascii="Arial" w:eastAsia="Cambria" w:hAnsi="Arial" w:cs="Arial"/>
          <w:sz w:val="24"/>
          <w:szCs w:val="24"/>
        </w:rPr>
        <w:t>se realizează numai după curățare și este urmată, după caz, de clătire (procesare manuală).</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 xml:space="preserve">Art.15 </w:t>
      </w:r>
      <w:r>
        <w:rPr>
          <w:rFonts w:ascii="Arial" w:eastAsia="Cambria" w:hAnsi="Arial" w:cs="Arial"/>
          <w:sz w:val="24"/>
          <w:szCs w:val="24"/>
        </w:rPr>
        <w:t>(1) P</w:t>
      </w:r>
      <w:r w:rsidRPr="003C05A6">
        <w:rPr>
          <w:rFonts w:ascii="Arial" w:eastAsia="Cambria" w:hAnsi="Arial" w:cs="Arial"/>
          <w:sz w:val="24"/>
          <w:szCs w:val="24"/>
        </w:rPr>
        <w:t xml:space="preserve">entru dezinfecția suprafețelor se va calcula un </w:t>
      </w:r>
      <w:r w:rsidRPr="00110E62">
        <w:rPr>
          <w:rFonts w:ascii="Arial" w:eastAsia="Cambria" w:hAnsi="Arial" w:cs="Arial"/>
          <w:sz w:val="24"/>
          <w:szCs w:val="24"/>
        </w:rPr>
        <w:t>scor total de risc</w:t>
      </w:r>
      <w:r w:rsidRPr="003C05A6">
        <w:rPr>
          <w:rFonts w:ascii="Arial" w:eastAsia="Cambria" w:hAnsi="Arial" w:cs="Arial"/>
          <w:sz w:val="24"/>
          <w:szCs w:val="24"/>
        </w:rPr>
        <w:t xml:space="preserve"> în funcție de următoarele criterii:</w:t>
      </w:r>
    </w:p>
    <w:p w:rsidR="00DB49FE" w:rsidRPr="003C05A6" w:rsidRDefault="00DB49FE" w:rsidP="002A212D">
      <w:pPr>
        <w:numPr>
          <w:ilvl w:val="0"/>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probabilitatea contaminării cu agenți patogeni:</w:t>
      </w:r>
    </w:p>
    <w:p w:rsidR="00DB49FE" w:rsidRPr="003C05A6" w:rsidRDefault="00DB49FE" w:rsidP="002A212D">
      <w:pPr>
        <w:numPr>
          <w:ilvl w:val="1"/>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mare (scor 3)</w:t>
      </w:r>
      <w:r>
        <w:rPr>
          <w:rFonts w:ascii="Arial" w:eastAsia="Cambria" w:hAnsi="Arial" w:cs="Arial"/>
          <w:sz w:val="24"/>
          <w:szCs w:val="24"/>
        </w:rPr>
        <w:t>;</w:t>
      </w:r>
    </w:p>
    <w:p w:rsidR="00DB49FE" w:rsidRPr="003C05A6" w:rsidRDefault="00DB49FE" w:rsidP="002A212D">
      <w:pPr>
        <w:numPr>
          <w:ilvl w:val="1"/>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medie (scor 2)</w:t>
      </w:r>
      <w:r>
        <w:rPr>
          <w:rFonts w:ascii="Arial" w:eastAsia="Cambria" w:hAnsi="Arial" w:cs="Arial"/>
          <w:sz w:val="24"/>
          <w:szCs w:val="24"/>
        </w:rPr>
        <w:t>;</w:t>
      </w:r>
    </w:p>
    <w:p w:rsidR="00DB49FE" w:rsidRPr="003C05A6" w:rsidRDefault="00DB49FE" w:rsidP="002A212D">
      <w:pPr>
        <w:numPr>
          <w:ilvl w:val="1"/>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mică (scor 1)</w:t>
      </w:r>
      <w:r>
        <w:rPr>
          <w:rFonts w:ascii="Arial" w:eastAsia="Cambria" w:hAnsi="Arial" w:cs="Arial"/>
          <w:sz w:val="24"/>
          <w:szCs w:val="24"/>
        </w:rPr>
        <w:t>;</w:t>
      </w:r>
    </w:p>
    <w:p w:rsidR="00DB49FE" w:rsidRPr="003C05A6" w:rsidRDefault="00DB49FE" w:rsidP="002A212D">
      <w:pPr>
        <w:numPr>
          <w:ilvl w:val="0"/>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frecvența atingerii:</w:t>
      </w:r>
    </w:p>
    <w:p w:rsidR="00DB49FE" w:rsidRPr="003C05A6" w:rsidRDefault="00DB49FE" w:rsidP="002A212D">
      <w:pPr>
        <w:numPr>
          <w:ilvl w:val="1"/>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mică (scor 1)</w:t>
      </w:r>
      <w:r>
        <w:rPr>
          <w:rFonts w:ascii="Arial" w:eastAsia="Cambria" w:hAnsi="Arial" w:cs="Arial"/>
          <w:sz w:val="24"/>
          <w:szCs w:val="24"/>
        </w:rPr>
        <w:t>;</w:t>
      </w:r>
    </w:p>
    <w:p w:rsidR="00DB49FE" w:rsidRPr="003C05A6" w:rsidRDefault="00DB49FE" w:rsidP="002A212D">
      <w:pPr>
        <w:numPr>
          <w:ilvl w:val="1"/>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mare (scor 3)</w:t>
      </w:r>
      <w:r>
        <w:rPr>
          <w:rFonts w:ascii="Arial" w:eastAsia="Cambria" w:hAnsi="Arial" w:cs="Arial"/>
          <w:sz w:val="24"/>
          <w:szCs w:val="24"/>
        </w:rPr>
        <w:t>;</w:t>
      </w:r>
    </w:p>
    <w:p w:rsidR="00DB49FE" w:rsidRPr="003C05A6" w:rsidRDefault="00DB49FE" w:rsidP="002A212D">
      <w:pPr>
        <w:numPr>
          <w:ilvl w:val="0"/>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susceptibilitatea pacienților din spațiile de îngrijire</w:t>
      </w:r>
      <w:r>
        <w:rPr>
          <w:rFonts w:ascii="Arial" w:eastAsia="Cambria" w:hAnsi="Arial" w:cs="Arial"/>
          <w:sz w:val="24"/>
          <w:szCs w:val="24"/>
        </w:rPr>
        <w:t>:</w:t>
      </w:r>
    </w:p>
    <w:p w:rsidR="00DB49FE" w:rsidRPr="003C05A6" w:rsidRDefault="00DB49FE" w:rsidP="002A212D">
      <w:pPr>
        <w:numPr>
          <w:ilvl w:val="1"/>
          <w:numId w:val="9"/>
        </w:numPr>
        <w:spacing w:after="0" w:line="276" w:lineRule="auto"/>
        <w:ind w:firstLine="990"/>
        <w:jc w:val="both"/>
        <w:rPr>
          <w:rFonts w:ascii="Arial" w:eastAsia="Cambria" w:hAnsi="Arial" w:cs="Arial"/>
          <w:sz w:val="24"/>
          <w:szCs w:val="24"/>
        </w:rPr>
      </w:pPr>
      <w:r w:rsidRPr="003C05A6">
        <w:rPr>
          <w:rFonts w:ascii="Arial" w:eastAsia="Cambria" w:hAnsi="Arial" w:cs="Arial"/>
          <w:sz w:val="24"/>
          <w:szCs w:val="24"/>
        </w:rPr>
        <w:t>scăzută (scor 0)</w:t>
      </w:r>
      <w:r>
        <w:rPr>
          <w:rFonts w:ascii="Arial" w:eastAsia="Cambria" w:hAnsi="Arial" w:cs="Arial"/>
          <w:sz w:val="24"/>
          <w:szCs w:val="24"/>
        </w:rPr>
        <w:t>;</w:t>
      </w:r>
    </w:p>
    <w:p w:rsidR="00DB49FE" w:rsidRPr="003C05A6" w:rsidRDefault="00DB49FE" w:rsidP="002A212D">
      <w:pPr>
        <w:numPr>
          <w:ilvl w:val="1"/>
          <w:numId w:val="9"/>
        </w:numPr>
        <w:spacing w:after="200" w:line="276" w:lineRule="auto"/>
        <w:ind w:firstLine="990"/>
        <w:jc w:val="both"/>
        <w:rPr>
          <w:rFonts w:ascii="Arial" w:eastAsia="Cambria" w:hAnsi="Arial" w:cs="Arial"/>
          <w:sz w:val="24"/>
          <w:szCs w:val="24"/>
        </w:rPr>
      </w:pPr>
      <w:r w:rsidRPr="003C05A6">
        <w:rPr>
          <w:rFonts w:ascii="Arial" w:eastAsia="Cambria" w:hAnsi="Arial" w:cs="Arial"/>
          <w:sz w:val="24"/>
          <w:szCs w:val="24"/>
        </w:rPr>
        <w:t>crescută (scor 1)</w:t>
      </w:r>
    </w:p>
    <w:p w:rsidR="00DB49FE" w:rsidRPr="003C05A6" w:rsidRDefault="00DB49FE" w:rsidP="00DB49FE">
      <w:pPr>
        <w:spacing w:after="0"/>
        <w:ind w:firstLine="810"/>
        <w:jc w:val="both"/>
        <w:rPr>
          <w:rFonts w:ascii="Arial" w:eastAsia="Cambria" w:hAnsi="Arial" w:cs="Arial"/>
          <w:sz w:val="24"/>
          <w:szCs w:val="24"/>
        </w:rPr>
      </w:pPr>
      <w:r w:rsidRPr="0093711C">
        <w:rPr>
          <w:rFonts w:ascii="Arial" w:eastAsia="Cambria" w:hAnsi="Arial" w:cs="Arial"/>
          <w:sz w:val="24"/>
          <w:szCs w:val="24"/>
        </w:rPr>
        <w:t>(2)</w:t>
      </w:r>
      <w:r w:rsidRPr="003C05A6">
        <w:rPr>
          <w:rFonts w:ascii="Arial" w:eastAsia="Cambria" w:hAnsi="Arial" w:cs="Arial"/>
          <w:b/>
          <w:sz w:val="24"/>
          <w:szCs w:val="24"/>
        </w:rPr>
        <w:t xml:space="preserve"> </w:t>
      </w:r>
      <w:r w:rsidR="001B5E68" w:rsidRPr="00E85298">
        <w:rPr>
          <w:rFonts w:ascii="Arial" w:eastAsia="Cambria" w:hAnsi="Arial" w:cs="Arial"/>
          <w:sz w:val="24"/>
          <w:szCs w:val="24"/>
        </w:rPr>
        <w:t>Riscul</w:t>
      </w:r>
      <w:r w:rsidRPr="00E85298">
        <w:rPr>
          <w:rFonts w:ascii="Arial" w:eastAsia="Cambria" w:hAnsi="Arial" w:cs="Arial"/>
          <w:sz w:val="24"/>
          <w:szCs w:val="24"/>
        </w:rPr>
        <w:t xml:space="preserve"> s</w:t>
      </w:r>
      <w:r w:rsidRPr="003C05A6">
        <w:rPr>
          <w:rFonts w:ascii="Arial" w:eastAsia="Cambria" w:hAnsi="Arial" w:cs="Arial"/>
          <w:sz w:val="24"/>
          <w:szCs w:val="24"/>
        </w:rPr>
        <w:t xml:space="preserve">e consideră: </w:t>
      </w:r>
    </w:p>
    <w:p w:rsidR="00DB49FE" w:rsidRPr="0093711C" w:rsidRDefault="00DB49FE" w:rsidP="002A212D">
      <w:pPr>
        <w:pStyle w:val="ListParagraph"/>
        <w:numPr>
          <w:ilvl w:val="0"/>
          <w:numId w:val="10"/>
        </w:numPr>
        <w:spacing w:after="0" w:line="276" w:lineRule="auto"/>
        <w:ind w:left="2160"/>
        <w:jc w:val="both"/>
        <w:rPr>
          <w:rFonts w:ascii="Arial" w:eastAsia="Cambria" w:hAnsi="Arial" w:cs="Arial"/>
          <w:sz w:val="24"/>
          <w:szCs w:val="24"/>
        </w:rPr>
      </w:pPr>
      <w:r>
        <w:rPr>
          <w:rFonts w:ascii="Arial" w:eastAsia="Cambria" w:hAnsi="Arial" w:cs="Arial"/>
          <w:sz w:val="24"/>
          <w:szCs w:val="24"/>
        </w:rPr>
        <w:t xml:space="preserve">mare </w:t>
      </w:r>
      <w:r w:rsidRPr="0093711C">
        <w:rPr>
          <w:rFonts w:ascii="Arial" w:eastAsia="Cambria" w:hAnsi="Arial" w:cs="Arial"/>
          <w:sz w:val="24"/>
          <w:szCs w:val="24"/>
        </w:rPr>
        <w:t xml:space="preserve">(scor 7), care necesită dezinfecție de nivel înalt după fiecare procedură medicală, </w:t>
      </w:r>
      <w:r>
        <w:rPr>
          <w:rFonts w:ascii="Arial" w:eastAsia="Cambria" w:hAnsi="Arial" w:cs="Arial"/>
          <w:sz w:val="24"/>
          <w:szCs w:val="24"/>
        </w:rPr>
        <w:t xml:space="preserve">pacient </w:t>
      </w:r>
      <w:r w:rsidRPr="0093711C">
        <w:rPr>
          <w:rFonts w:ascii="Arial" w:eastAsia="Cambria" w:hAnsi="Arial" w:cs="Arial"/>
          <w:sz w:val="24"/>
          <w:szCs w:val="24"/>
        </w:rPr>
        <w:t>sau minim de 2 ori pe zi și ori de câte ori este nevoie</w:t>
      </w:r>
      <w:r>
        <w:rPr>
          <w:rFonts w:ascii="Arial" w:eastAsia="Cambria" w:hAnsi="Arial" w:cs="Arial"/>
          <w:sz w:val="24"/>
          <w:szCs w:val="24"/>
        </w:rPr>
        <w:t>;</w:t>
      </w:r>
    </w:p>
    <w:p w:rsidR="00DB49FE" w:rsidRPr="003C05A6" w:rsidRDefault="00DB49FE" w:rsidP="002A212D">
      <w:pPr>
        <w:numPr>
          <w:ilvl w:val="0"/>
          <w:numId w:val="10"/>
        </w:numPr>
        <w:spacing w:after="0" w:line="276" w:lineRule="auto"/>
        <w:ind w:left="2160"/>
        <w:jc w:val="both"/>
        <w:rPr>
          <w:rFonts w:ascii="Arial" w:eastAsia="Cambria" w:hAnsi="Arial" w:cs="Arial"/>
          <w:sz w:val="24"/>
          <w:szCs w:val="24"/>
        </w:rPr>
      </w:pPr>
      <w:r w:rsidRPr="003C05A6">
        <w:rPr>
          <w:rFonts w:ascii="Arial" w:eastAsia="Cambria" w:hAnsi="Arial" w:cs="Arial"/>
          <w:sz w:val="24"/>
          <w:szCs w:val="24"/>
        </w:rPr>
        <w:t>mediu (scor 4-6), care necesită cel puțin dezinfecție de nivel mediu cel puțin 1 dată pe zi și ori de câte ori este nevoie</w:t>
      </w:r>
      <w:r>
        <w:rPr>
          <w:rFonts w:ascii="Arial" w:eastAsia="Cambria" w:hAnsi="Arial" w:cs="Arial"/>
          <w:sz w:val="24"/>
          <w:szCs w:val="24"/>
        </w:rPr>
        <w:t>;</w:t>
      </w:r>
    </w:p>
    <w:p w:rsidR="00DB49FE" w:rsidRPr="003C05A6" w:rsidRDefault="00DB49FE" w:rsidP="002A212D">
      <w:pPr>
        <w:numPr>
          <w:ilvl w:val="0"/>
          <w:numId w:val="10"/>
        </w:numPr>
        <w:spacing w:after="0" w:line="276" w:lineRule="auto"/>
        <w:ind w:left="2160"/>
        <w:jc w:val="both"/>
        <w:rPr>
          <w:rFonts w:ascii="Arial" w:eastAsia="Cambria" w:hAnsi="Arial" w:cs="Arial"/>
          <w:sz w:val="24"/>
          <w:szCs w:val="24"/>
        </w:rPr>
      </w:pPr>
      <w:r w:rsidRPr="003C05A6">
        <w:rPr>
          <w:rFonts w:ascii="Arial" w:eastAsia="Cambria" w:hAnsi="Arial" w:cs="Arial"/>
          <w:sz w:val="24"/>
          <w:szCs w:val="24"/>
        </w:rPr>
        <w:t>scăzut (scor 2-3), care necesită cel puțin curățenie cu o frecvență stabilită în procedura de curățenie și ori de câte ori este nevoie</w:t>
      </w:r>
      <w:r>
        <w:rPr>
          <w:rFonts w:ascii="Arial" w:eastAsia="Cambria" w:hAnsi="Arial" w:cs="Arial"/>
          <w:sz w:val="24"/>
          <w:szCs w:val="24"/>
        </w:rPr>
        <w:t>.</w:t>
      </w:r>
    </w:p>
    <w:p w:rsidR="00DB49FE" w:rsidRDefault="00DB49FE" w:rsidP="00DB49FE">
      <w:pPr>
        <w:pStyle w:val="ListParagraph"/>
        <w:spacing w:after="0"/>
        <w:ind w:left="90" w:firstLine="810"/>
        <w:jc w:val="both"/>
        <w:rPr>
          <w:rFonts w:ascii="Arial" w:eastAsia="Cambria" w:hAnsi="Arial" w:cs="Arial"/>
          <w:sz w:val="24"/>
          <w:szCs w:val="24"/>
        </w:rPr>
      </w:pPr>
      <w:r>
        <w:rPr>
          <w:rFonts w:ascii="Arial" w:eastAsia="Cambria" w:hAnsi="Arial" w:cs="Arial"/>
          <w:sz w:val="24"/>
          <w:szCs w:val="24"/>
        </w:rPr>
        <w:t>(3) În fiecare unitate sanitară publică sau privată trebuie să existe proceduri care să descrie metoda de curățenie și dezinfecție, precum și frecvența de aplicare pentru dispozitivele medicale/instrumentar, aparatură medicală și suprafețe.</w:t>
      </w:r>
    </w:p>
    <w:p w:rsidR="00DB49FE" w:rsidRPr="0093711C" w:rsidRDefault="00DB49FE" w:rsidP="00DB49FE">
      <w:pPr>
        <w:pStyle w:val="ListParagraph"/>
        <w:spacing w:after="0"/>
        <w:ind w:left="90" w:firstLine="630"/>
        <w:jc w:val="both"/>
        <w:rPr>
          <w:rFonts w:ascii="Arial" w:eastAsia="Cambria" w:hAnsi="Arial" w:cs="Arial"/>
          <w:sz w:val="24"/>
          <w:szCs w:val="24"/>
        </w:rPr>
      </w:pPr>
    </w:p>
    <w:p w:rsidR="00DB49FE" w:rsidRPr="003C05A6" w:rsidRDefault="00DB49FE" w:rsidP="00DB49FE">
      <w:pPr>
        <w:spacing w:after="0"/>
        <w:jc w:val="both"/>
        <w:rPr>
          <w:rFonts w:ascii="Arial" w:eastAsia="Cambria" w:hAnsi="Arial" w:cs="Arial"/>
          <w:sz w:val="24"/>
          <w:szCs w:val="24"/>
        </w:rPr>
      </w:pPr>
      <w:r w:rsidRPr="003C05A6">
        <w:rPr>
          <w:rFonts w:ascii="Arial" w:eastAsia="Cambria" w:hAnsi="Arial" w:cs="Arial"/>
          <w:b/>
          <w:sz w:val="24"/>
          <w:szCs w:val="24"/>
        </w:rPr>
        <w:t>A</w:t>
      </w:r>
      <w:r>
        <w:rPr>
          <w:rFonts w:ascii="Arial" w:eastAsia="Cambria" w:hAnsi="Arial" w:cs="Arial"/>
          <w:b/>
          <w:sz w:val="24"/>
          <w:szCs w:val="24"/>
        </w:rPr>
        <w:t xml:space="preserve">rt. 16 </w:t>
      </w:r>
      <w:r w:rsidRPr="004D4018">
        <w:rPr>
          <w:rFonts w:ascii="Arial" w:eastAsia="Cambria" w:hAnsi="Arial" w:cs="Arial"/>
          <w:sz w:val="24"/>
          <w:szCs w:val="24"/>
        </w:rPr>
        <w:t xml:space="preserve">(1) </w:t>
      </w:r>
      <w:r w:rsidRPr="003C05A6">
        <w:rPr>
          <w:rFonts w:ascii="Arial" w:eastAsia="Cambria" w:hAnsi="Arial" w:cs="Arial"/>
          <w:sz w:val="24"/>
          <w:szCs w:val="24"/>
        </w:rPr>
        <w:t xml:space="preserve">Metodele de </w:t>
      </w:r>
      <w:r>
        <w:rPr>
          <w:rFonts w:ascii="Arial" w:eastAsia="Cambria" w:hAnsi="Arial" w:cs="Arial"/>
          <w:sz w:val="24"/>
          <w:szCs w:val="24"/>
        </w:rPr>
        <w:t>aplicare a dezinfectanților pe suprafețe, respectiv dispozitivele</w:t>
      </w:r>
      <w:r w:rsidRPr="003C05A6">
        <w:rPr>
          <w:rFonts w:ascii="Arial" w:eastAsia="Cambria" w:hAnsi="Arial" w:cs="Arial"/>
          <w:sz w:val="24"/>
          <w:szCs w:val="24"/>
        </w:rPr>
        <w:t xml:space="preserve"> medicale sunt următoarele:</w:t>
      </w:r>
    </w:p>
    <w:p w:rsidR="00DB49FE" w:rsidRPr="003C05A6" w:rsidRDefault="00DB49FE" w:rsidP="002A212D">
      <w:pPr>
        <w:numPr>
          <w:ilvl w:val="1"/>
          <w:numId w:val="11"/>
        </w:numPr>
        <w:spacing w:after="0" w:line="276" w:lineRule="auto"/>
        <w:ind w:left="1890" w:hanging="90"/>
        <w:jc w:val="both"/>
        <w:rPr>
          <w:rFonts w:ascii="Arial" w:eastAsia="Cambria" w:hAnsi="Arial" w:cs="Arial"/>
          <w:sz w:val="24"/>
          <w:szCs w:val="24"/>
        </w:rPr>
      </w:pPr>
      <w:r w:rsidRPr="003C05A6">
        <w:rPr>
          <w:rFonts w:ascii="Arial" w:eastAsia="Cambria" w:hAnsi="Arial" w:cs="Arial"/>
          <w:sz w:val="24"/>
          <w:szCs w:val="24"/>
        </w:rPr>
        <w:t>ștergerea</w:t>
      </w:r>
      <w:r>
        <w:rPr>
          <w:rFonts w:ascii="Arial" w:eastAsia="Cambria" w:hAnsi="Arial" w:cs="Arial"/>
          <w:sz w:val="24"/>
          <w:szCs w:val="24"/>
        </w:rPr>
        <w:t>;</w:t>
      </w:r>
    </w:p>
    <w:p w:rsidR="00DB49FE" w:rsidRPr="003C05A6" w:rsidRDefault="00DB49FE" w:rsidP="002A212D">
      <w:pPr>
        <w:numPr>
          <w:ilvl w:val="1"/>
          <w:numId w:val="11"/>
        </w:numPr>
        <w:spacing w:after="0" w:line="276" w:lineRule="auto"/>
        <w:ind w:left="1890" w:hanging="90"/>
        <w:jc w:val="both"/>
        <w:rPr>
          <w:rFonts w:ascii="Arial" w:eastAsia="Cambria" w:hAnsi="Arial" w:cs="Arial"/>
          <w:sz w:val="24"/>
          <w:szCs w:val="24"/>
        </w:rPr>
      </w:pPr>
      <w:r w:rsidRPr="003C05A6">
        <w:rPr>
          <w:rFonts w:ascii="Arial" w:eastAsia="Cambria" w:hAnsi="Arial" w:cs="Arial"/>
          <w:sz w:val="24"/>
          <w:szCs w:val="24"/>
        </w:rPr>
        <w:t>pulverizarea</w:t>
      </w:r>
      <w:r>
        <w:rPr>
          <w:rFonts w:ascii="Arial" w:eastAsia="Cambria" w:hAnsi="Arial" w:cs="Arial"/>
          <w:sz w:val="24"/>
          <w:szCs w:val="24"/>
        </w:rPr>
        <w:t>;</w:t>
      </w:r>
    </w:p>
    <w:p w:rsidR="00DB49FE" w:rsidRPr="003C05A6" w:rsidRDefault="00DB49FE" w:rsidP="002A212D">
      <w:pPr>
        <w:numPr>
          <w:ilvl w:val="1"/>
          <w:numId w:val="11"/>
        </w:numPr>
        <w:spacing w:after="0" w:line="276" w:lineRule="auto"/>
        <w:ind w:left="1890" w:hanging="90"/>
        <w:jc w:val="both"/>
        <w:rPr>
          <w:rFonts w:ascii="Arial" w:eastAsia="Cambria" w:hAnsi="Arial" w:cs="Arial"/>
          <w:sz w:val="24"/>
          <w:szCs w:val="24"/>
        </w:rPr>
      </w:pPr>
      <w:r w:rsidRPr="003C05A6">
        <w:rPr>
          <w:rFonts w:ascii="Arial" w:eastAsia="Cambria" w:hAnsi="Arial" w:cs="Arial"/>
          <w:sz w:val="24"/>
          <w:szCs w:val="24"/>
        </w:rPr>
        <w:t>imersia</w:t>
      </w:r>
      <w:r>
        <w:rPr>
          <w:rFonts w:ascii="Arial" w:eastAsia="Cambria" w:hAnsi="Arial" w:cs="Arial"/>
          <w:sz w:val="24"/>
          <w:szCs w:val="24"/>
        </w:rPr>
        <w:t>;</w:t>
      </w:r>
    </w:p>
    <w:p w:rsidR="00DB49FE" w:rsidRPr="003C05A6" w:rsidRDefault="00DB49FE" w:rsidP="002A212D">
      <w:pPr>
        <w:numPr>
          <w:ilvl w:val="1"/>
          <w:numId w:val="11"/>
        </w:numPr>
        <w:spacing w:after="0" w:line="276" w:lineRule="auto"/>
        <w:ind w:left="1890" w:hanging="90"/>
        <w:jc w:val="both"/>
        <w:rPr>
          <w:rFonts w:ascii="Arial" w:eastAsia="Cambria" w:hAnsi="Arial" w:cs="Arial"/>
          <w:sz w:val="24"/>
          <w:szCs w:val="24"/>
        </w:rPr>
      </w:pPr>
      <w:r w:rsidRPr="003C05A6">
        <w:rPr>
          <w:rFonts w:ascii="Arial" w:eastAsia="Cambria" w:hAnsi="Arial" w:cs="Arial"/>
          <w:sz w:val="24"/>
          <w:szCs w:val="24"/>
        </w:rPr>
        <w:t>nebulizarea</w:t>
      </w:r>
      <w:r>
        <w:rPr>
          <w:rFonts w:ascii="Arial" w:eastAsia="Cambria" w:hAnsi="Arial" w:cs="Arial"/>
          <w:sz w:val="24"/>
          <w:szCs w:val="24"/>
        </w:rPr>
        <w:t>;</w:t>
      </w:r>
    </w:p>
    <w:p w:rsidR="00DB49FE" w:rsidRDefault="00DB49FE" w:rsidP="002A212D">
      <w:pPr>
        <w:numPr>
          <w:ilvl w:val="0"/>
          <w:numId w:val="11"/>
        </w:numPr>
        <w:spacing w:after="200" w:line="276" w:lineRule="auto"/>
        <w:ind w:left="0" w:firstLine="990"/>
        <w:jc w:val="both"/>
        <w:rPr>
          <w:rFonts w:ascii="Arial" w:eastAsia="Cambria" w:hAnsi="Arial" w:cs="Arial"/>
          <w:sz w:val="24"/>
          <w:szCs w:val="24"/>
        </w:rPr>
      </w:pPr>
      <w:r>
        <w:rPr>
          <w:rFonts w:ascii="Arial" w:eastAsia="Cambria" w:hAnsi="Arial" w:cs="Arial"/>
          <w:sz w:val="24"/>
          <w:szCs w:val="24"/>
        </w:rPr>
        <w:t>Metoda de elecție pentru dezinfecția curentă și pentru cea terminală a suprafețelor este aplicarea dezinfectantului prin ștergere.</w:t>
      </w:r>
    </w:p>
    <w:p w:rsidR="00DB49FE" w:rsidRPr="00644596" w:rsidRDefault="00DB49FE" w:rsidP="002A212D">
      <w:pPr>
        <w:numPr>
          <w:ilvl w:val="0"/>
          <w:numId w:val="11"/>
        </w:numPr>
        <w:spacing w:after="200" w:line="276" w:lineRule="auto"/>
        <w:ind w:left="0" w:firstLine="990"/>
        <w:jc w:val="both"/>
        <w:rPr>
          <w:rFonts w:ascii="Arial" w:eastAsia="Cambria" w:hAnsi="Arial" w:cs="Arial"/>
          <w:sz w:val="24"/>
          <w:szCs w:val="24"/>
        </w:rPr>
      </w:pPr>
      <w:r w:rsidRPr="00644596">
        <w:rPr>
          <w:rFonts w:ascii="Arial" w:eastAsia="Cambria" w:hAnsi="Arial" w:cs="Arial"/>
          <w:sz w:val="24"/>
          <w:szCs w:val="24"/>
        </w:rPr>
        <w:t>Aplicarea dezinfectanților se face în funcție de categoria de risc în care se încadrează și în concordanță cu recomandările producătorului.</w:t>
      </w:r>
    </w:p>
    <w:p w:rsidR="00DB49FE" w:rsidRDefault="00DB49FE" w:rsidP="00DB49FE">
      <w:pPr>
        <w:jc w:val="both"/>
        <w:rPr>
          <w:rFonts w:ascii="Arial" w:eastAsia="Cambria" w:hAnsi="Arial" w:cs="Arial"/>
          <w:sz w:val="24"/>
          <w:szCs w:val="24"/>
        </w:rPr>
      </w:pPr>
      <w:r w:rsidRPr="003C05A6">
        <w:rPr>
          <w:rFonts w:ascii="Arial" w:eastAsia="Cambria" w:hAnsi="Arial" w:cs="Arial"/>
          <w:b/>
          <w:sz w:val="24"/>
          <w:szCs w:val="24"/>
        </w:rPr>
        <w:t>Art. 1</w:t>
      </w:r>
      <w:r>
        <w:rPr>
          <w:rFonts w:ascii="Arial" w:eastAsia="Cambria" w:hAnsi="Arial" w:cs="Arial"/>
          <w:b/>
          <w:sz w:val="24"/>
          <w:szCs w:val="24"/>
        </w:rPr>
        <w:t xml:space="preserve">7 </w:t>
      </w:r>
      <w:r>
        <w:rPr>
          <w:rFonts w:ascii="Arial" w:eastAsia="Cambria" w:hAnsi="Arial" w:cs="Arial"/>
          <w:sz w:val="24"/>
          <w:szCs w:val="24"/>
        </w:rPr>
        <w:t>Dezinfecția curentă  și/sau terminală, efectuată cu dezinfectanți de nivel înalt este obligatorie în următoarele spații/zone/sectoare ale unităților sanitare:</w:t>
      </w:r>
    </w:p>
    <w:p w:rsidR="00DB49FE" w:rsidRDefault="00DB49FE" w:rsidP="002A212D">
      <w:pPr>
        <w:pStyle w:val="ListParagraph"/>
        <w:numPr>
          <w:ilvl w:val="1"/>
          <w:numId w:val="11"/>
        </w:numPr>
        <w:jc w:val="both"/>
        <w:rPr>
          <w:rFonts w:ascii="Arial" w:eastAsia="Cambria" w:hAnsi="Arial" w:cs="Arial"/>
          <w:sz w:val="24"/>
          <w:szCs w:val="24"/>
        </w:rPr>
      </w:pPr>
      <w:r>
        <w:rPr>
          <w:rFonts w:ascii="Arial" w:eastAsia="Cambria" w:hAnsi="Arial" w:cs="Arial"/>
          <w:sz w:val="24"/>
          <w:szCs w:val="24"/>
        </w:rPr>
        <w:t>în situația evoluției unor cazuri de infecții asociate asistenței medicale, inclusic infecția cu Clostridioides difficile;</w:t>
      </w:r>
    </w:p>
    <w:p w:rsidR="00DB49FE" w:rsidRDefault="00DB49FE" w:rsidP="002A212D">
      <w:pPr>
        <w:pStyle w:val="ListParagraph"/>
        <w:numPr>
          <w:ilvl w:val="1"/>
          <w:numId w:val="11"/>
        </w:numPr>
        <w:jc w:val="both"/>
        <w:rPr>
          <w:rFonts w:ascii="Arial" w:eastAsia="Cambria" w:hAnsi="Arial" w:cs="Arial"/>
          <w:sz w:val="24"/>
          <w:szCs w:val="24"/>
        </w:rPr>
      </w:pPr>
      <w:r>
        <w:rPr>
          <w:rFonts w:ascii="Arial" w:eastAsia="Cambria" w:hAnsi="Arial" w:cs="Arial"/>
          <w:sz w:val="24"/>
          <w:szCs w:val="24"/>
        </w:rPr>
        <w:t>în situațiile de risc epidemiologioc;</w:t>
      </w:r>
    </w:p>
    <w:p w:rsidR="00DB49FE" w:rsidRDefault="00DB49FE" w:rsidP="002A212D">
      <w:pPr>
        <w:pStyle w:val="ListParagraph"/>
        <w:numPr>
          <w:ilvl w:val="1"/>
          <w:numId w:val="11"/>
        </w:numPr>
        <w:jc w:val="both"/>
        <w:rPr>
          <w:rFonts w:ascii="Arial" w:eastAsia="Cambria" w:hAnsi="Arial" w:cs="Arial"/>
          <w:sz w:val="24"/>
          <w:szCs w:val="24"/>
        </w:rPr>
      </w:pPr>
      <w:r>
        <w:rPr>
          <w:rFonts w:ascii="Arial" w:eastAsia="Cambria" w:hAnsi="Arial" w:cs="Arial"/>
          <w:sz w:val="24"/>
          <w:szCs w:val="24"/>
        </w:rPr>
        <w:t>blocul operator, blșocul de nașteri;</w:t>
      </w:r>
    </w:p>
    <w:p w:rsidR="00DB49FE" w:rsidRDefault="00DB49FE" w:rsidP="002A212D">
      <w:pPr>
        <w:pStyle w:val="ListParagraph"/>
        <w:numPr>
          <w:ilvl w:val="1"/>
          <w:numId w:val="11"/>
        </w:numPr>
        <w:jc w:val="both"/>
        <w:rPr>
          <w:rFonts w:ascii="Arial" w:eastAsia="Cambria" w:hAnsi="Arial" w:cs="Arial"/>
          <w:sz w:val="24"/>
          <w:szCs w:val="24"/>
        </w:rPr>
      </w:pPr>
      <w:r>
        <w:rPr>
          <w:rFonts w:ascii="Arial" w:eastAsia="Cambria" w:hAnsi="Arial" w:cs="Arial"/>
          <w:sz w:val="24"/>
          <w:szCs w:val="24"/>
        </w:rPr>
        <w:t>secțiile de reanimare, terapie intensivă;</w:t>
      </w:r>
    </w:p>
    <w:p w:rsidR="00C37B1D" w:rsidRPr="00C37B1D" w:rsidRDefault="00C37B1D" w:rsidP="00C37B1D">
      <w:pPr>
        <w:jc w:val="both"/>
        <w:rPr>
          <w:rFonts w:ascii="Arial" w:eastAsia="Cambria" w:hAnsi="Arial" w:cs="Arial"/>
          <w:sz w:val="24"/>
          <w:szCs w:val="24"/>
        </w:rPr>
      </w:pP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lastRenderedPageBreak/>
        <w:t xml:space="preserve">Art. 18 </w:t>
      </w:r>
      <w:r w:rsidRPr="003C05A6">
        <w:rPr>
          <w:rFonts w:ascii="Arial" w:eastAsia="Cambria" w:hAnsi="Arial" w:cs="Arial"/>
          <w:sz w:val="24"/>
          <w:szCs w:val="24"/>
        </w:rPr>
        <w:t xml:space="preserve">Criteriile de alegere corectă a dezinfectantelor sunt următoarele: </w:t>
      </w:r>
    </w:p>
    <w:p w:rsidR="00DB49FE" w:rsidRPr="003C05A6" w:rsidRDefault="00DB49FE" w:rsidP="002A212D">
      <w:pPr>
        <w:numPr>
          <w:ilvl w:val="0"/>
          <w:numId w:val="12"/>
        </w:numPr>
        <w:spacing w:after="0" w:line="256" w:lineRule="auto"/>
        <w:ind w:left="1080" w:firstLine="0"/>
        <w:jc w:val="both"/>
        <w:rPr>
          <w:rFonts w:ascii="Arial" w:eastAsia="Cambria" w:hAnsi="Arial" w:cs="Arial"/>
          <w:sz w:val="24"/>
          <w:szCs w:val="24"/>
        </w:rPr>
      </w:pPr>
      <w:r w:rsidRPr="003C05A6">
        <w:rPr>
          <w:rFonts w:ascii="Arial" w:eastAsia="Cambria" w:hAnsi="Arial" w:cs="Arial"/>
          <w:sz w:val="24"/>
          <w:szCs w:val="24"/>
        </w:rPr>
        <w:t xml:space="preserve">spectrul de activitate adaptat obiectivelor fixate; </w:t>
      </w:r>
    </w:p>
    <w:p w:rsidR="00DB49FE" w:rsidRPr="003C05A6" w:rsidRDefault="00DB49FE" w:rsidP="002A212D">
      <w:pPr>
        <w:numPr>
          <w:ilvl w:val="0"/>
          <w:numId w:val="12"/>
        </w:numPr>
        <w:spacing w:after="0" w:line="256" w:lineRule="auto"/>
        <w:ind w:left="1080" w:firstLine="0"/>
        <w:jc w:val="both"/>
        <w:rPr>
          <w:rFonts w:ascii="Arial" w:eastAsia="Cambria" w:hAnsi="Arial" w:cs="Arial"/>
          <w:sz w:val="24"/>
          <w:szCs w:val="24"/>
        </w:rPr>
      </w:pPr>
      <w:r w:rsidRPr="003C05A6">
        <w:rPr>
          <w:rFonts w:ascii="Arial" w:eastAsia="Cambria" w:hAnsi="Arial" w:cs="Arial"/>
          <w:sz w:val="24"/>
          <w:szCs w:val="24"/>
        </w:rPr>
        <w:t xml:space="preserve">timpul de acţiune; </w:t>
      </w:r>
    </w:p>
    <w:p w:rsidR="00DB49FE" w:rsidRPr="003C05A6" w:rsidRDefault="00DB49FE" w:rsidP="002A212D">
      <w:pPr>
        <w:numPr>
          <w:ilvl w:val="0"/>
          <w:numId w:val="12"/>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 xml:space="preserve">în funcţie de secţia din unitatea sanitară în care sunt utilizate, dezinfectantele trebuie să aibă eficienţă şi în prezenţa substanţelor interferente: sânge, puroi, vomă, diaree, apă dură, materii organice; </w:t>
      </w:r>
    </w:p>
    <w:p w:rsidR="00DB49FE" w:rsidRPr="003C05A6" w:rsidRDefault="00DB49FE" w:rsidP="002A212D">
      <w:pPr>
        <w:numPr>
          <w:ilvl w:val="0"/>
          <w:numId w:val="12"/>
        </w:numPr>
        <w:spacing w:after="0" w:line="256" w:lineRule="auto"/>
        <w:ind w:left="1080" w:firstLine="0"/>
        <w:jc w:val="both"/>
        <w:rPr>
          <w:rFonts w:ascii="Arial" w:eastAsia="Cambria" w:hAnsi="Arial" w:cs="Arial"/>
          <w:sz w:val="24"/>
          <w:szCs w:val="24"/>
        </w:rPr>
      </w:pPr>
      <w:r w:rsidRPr="003C05A6">
        <w:rPr>
          <w:rFonts w:ascii="Arial" w:eastAsia="Cambria" w:hAnsi="Arial" w:cs="Arial"/>
          <w:sz w:val="24"/>
          <w:szCs w:val="24"/>
        </w:rPr>
        <w:t xml:space="preserve">să aibă remanenţă cât mai mare pe suprafeţe; </w:t>
      </w:r>
    </w:p>
    <w:p w:rsidR="00DB49FE" w:rsidRPr="003C05A6" w:rsidRDefault="00DB49FE" w:rsidP="002A212D">
      <w:pPr>
        <w:numPr>
          <w:ilvl w:val="0"/>
          <w:numId w:val="12"/>
        </w:numPr>
        <w:spacing w:after="0" w:line="256" w:lineRule="auto"/>
        <w:ind w:left="1080" w:firstLine="0"/>
        <w:jc w:val="both"/>
        <w:rPr>
          <w:rFonts w:ascii="Arial" w:eastAsia="Cambria" w:hAnsi="Arial" w:cs="Arial"/>
          <w:sz w:val="24"/>
          <w:szCs w:val="24"/>
        </w:rPr>
      </w:pPr>
      <w:r w:rsidRPr="003C05A6">
        <w:rPr>
          <w:rFonts w:ascii="Arial" w:eastAsia="Cambria" w:hAnsi="Arial" w:cs="Arial"/>
          <w:sz w:val="24"/>
          <w:szCs w:val="24"/>
        </w:rPr>
        <w:t xml:space="preserve">să fie compatibile cu materialele pe care se vor utiliza; </w:t>
      </w:r>
    </w:p>
    <w:p w:rsidR="00DB49FE" w:rsidRPr="003C05A6" w:rsidRDefault="00DB49FE" w:rsidP="002A212D">
      <w:pPr>
        <w:numPr>
          <w:ilvl w:val="0"/>
          <w:numId w:val="12"/>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 xml:space="preserve">gradul de periculozitate (foarte toxic, toxic, nociv, coroziv, iritant, oxidant, foarte inflamabil şi inflamabil) pentru personal şi pacienţi; </w:t>
      </w:r>
    </w:p>
    <w:p w:rsidR="00DB49FE" w:rsidRPr="003C05A6" w:rsidRDefault="00DB49FE" w:rsidP="002A212D">
      <w:pPr>
        <w:numPr>
          <w:ilvl w:val="0"/>
          <w:numId w:val="12"/>
        </w:numPr>
        <w:spacing w:after="0" w:line="256" w:lineRule="auto"/>
        <w:ind w:left="1080" w:firstLine="0"/>
        <w:jc w:val="both"/>
        <w:rPr>
          <w:rFonts w:ascii="Arial" w:eastAsia="Cambria" w:hAnsi="Arial" w:cs="Arial"/>
          <w:sz w:val="24"/>
          <w:szCs w:val="24"/>
        </w:rPr>
      </w:pPr>
      <w:r w:rsidRPr="003C05A6">
        <w:rPr>
          <w:rFonts w:ascii="Arial" w:eastAsia="Cambria" w:hAnsi="Arial" w:cs="Arial"/>
          <w:sz w:val="24"/>
          <w:szCs w:val="24"/>
        </w:rPr>
        <w:t xml:space="preserve">să fie uşor de utilizat; </w:t>
      </w:r>
    </w:p>
    <w:p w:rsidR="00DB49FE" w:rsidRPr="003C05A6" w:rsidRDefault="00DB49FE" w:rsidP="002A212D">
      <w:pPr>
        <w:numPr>
          <w:ilvl w:val="0"/>
          <w:numId w:val="12"/>
        </w:numPr>
        <w:spacing w:after="0" w:line="256" w:lineRule="auto"/>
        <w:ind w:left="1080" w:firstLine="0"/>
        <w:jc w:val="both"/>
        <w:rPr>
          <w:rFonts w:ascii="Arial" w:eastAsia="Cambria" w:hAnsi="Arial" w:cs="Arial"/>
          <w:sz w:val="24"/>
          <w:szCs w:val="24"/>
        </w:rPr>
      </w:pPr>
      <w:r w:rsidRPr="003C05A6">
        <w:rPr>
          <w:rFonts w:ascii="Arial" w:eastAsia="Cambria" w:hAnsi="Arial" w:cs="Arial"/>
          <w:sz w:val="24"/>
          <w:szCs w:val="24"/>
        </w:rPr>
        <w:t>să fie stabile în timp;</w:t>
      </w:r>
    </w:p>
    <w:p w:rsidR="00DB49FE" w:rsidRPr="003C05A6" w:rsidRDefault="00DB49FE" w:rsidP="002A212D">
      <w:pPr>
        <w:numPr>
          <w:ilvl w:val="0"/>
          <w:numId w:val="12"/>
        </w:numPr>
        <w:spacing w:after="0" w:line="256" w:lineRule="auto"/>
        <w:ind w:left="1080" w:firstLine="0"/>
        <w:jc w:val="both"/>
        <w:rPr>
          <w:rFonts w:ascii="Arial" w:eastAsia="Cambria" w:hAnsi="Arial" w:cs="Arial"/>
          <w:sz w:val="24"/>
          <w:szCs w:val="24"/>
        </w:rPr>
      </w:pPr>
      <w:r w:rsidRPr="003C05A6">
        <w:rPr>
          <w:rFonts w:ascii="Arial" w:eastAsia="Cambria" w:hAnsi="Arial" w:cs="Arial"/>
          <w:sz w:val="24"/>
          <w:szCs w:val="24"/>
        </w:rPr>
        <w:t xml:space="preserve">natura suportului care urmează să fie tratat; </w:t>
      </w:r>
    </w:p>
    <w:p w:rsidR="00DB49FE" w:rsidRPr="003C05A6" w:rsidRDefault="00DB49FE" w:rsidP="002A212D">
      <w:pPr>
        <w:numPr>
          <w:ilvl w:val="0"/>
          <w:numId w:val="12"/>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 xml:space="preserve">riscul de a fi inactivat de diferite substanţe sau condiţii de mediu, aşa cum este prevăzut în fişa tehnică produsului; </w:t>
      </w:r>
    </w:p>
    <w:p w:rsidR="00DB49FE" w:rsidRPr="003C05A6" w:rsidRDefault="00DB49FE" w:rsidP="002A212D">
      <w:pPr>
        <w:numPr>
          <w:ilvl w:val="0"/>
          <w:numId w:val="12"/>
        </w:numPr>
        <w:spacing w:line="256" w:lineRule="auto"/>
        <w:ind w:left="1080" w:firstLine="0"/>
        <w:jc w:val="both"/>
        <w:rPr>
          <w:rFonts w:ascii="Arial" w:eastAsia="Cambria" w:hAnsi="Arial" w:cs="Arial"/>
          <w:sz w:val="24"/>
          <w:szCs w:val="24"/>
        </w:rPr>
      </w:pPr>
      <w:r w:rsidRPr="003C05A6">
        <w:rPr>
          <w:rFonts w:ascii="Arial" w:eastAsia="Cambria" w:hAnsi="Arial" w:cs="Arial"/>
          <w:sz w:val="24"/>
          <w:szCs w:val="24"/>
        </w:rPr>
        <w:t xml:space="preserve">să fie biodegradabile în acord cu cerinţele de mediu. </w:t>
      </w:r>
    </w:p>
    <w:p w:rsidR="00DB49FE" w:rsidRPr="003C05A6" w:rsidRDefault="00DB49FE" w:rsidP="00DB49FE">
      <w:pPr>
        <w:spacing w:after="0"/>
        <w:jc w:val="both"/>
        <w:rPr>
          <w:rFonts w:ascii="Arial" w:eastAsia="Cambria" w:hAnsi="Arial" w:cs="Arial"/>
          <w:sz w:val="24"/>
          <w:szCs w:val="24"/>
        </w:rPr>
      </w:pPr>
      <w:r>
        <w:rPr>
          <w:rFonts w:ascii="Arial" w:eastAsia="Cambria" w:hAnsi="Arial" w:cs="Arial"/>
          <w:b/>
          <w:sz w:val="24"/>
          <w:szCs w:val="24"/>
        </w:rPr>
        <w:t xml:space="preserve">Art. 19 </w:t>
      </w:r>
      <w:r w:rsidRPr="001A507F">
        <w:rPr>
          <w:rFonts w:ascii="Arial" w:eastAsia="Cambria" w:hAnsi="Arial" w:cs="Arial"/>
          <w:sz w:val="24"/>
          <w:szCs w:val="24"/>
        </w:rPr>
        <w:t xml:space="preserve">(1) </w:t>
      </w:r>
      <w:r w:rsidRPr="003C05A6">
        <w:rPr>
          <w:rFonts w:ascii="Arial" w:eastAsia="Cambria" w:hAnsi="Arial" w:cs="Arial"/>
          <w:sz w:val="24"/>
          <w:szCs w:val="24"/>
        </w:rPr>
        <w:t xml:space="preserve">Reguli generale de practică ale dezinfecţiei: </w:t>
      </w:r>
    </w:p>
    <w:p w:rsidR="00DB49FE" w:rsidRPr="003C05A6" w:rsidRDefault="00DB49FE" w:rsidP="002A212D">
      <w:pPr>
        <w:numPr>
          <w:ilvl w:val="1"/>
          <w:numId w:val="13"/>
        </w:numPr>
        <w:spacing w:after="0" w:line="256" w:lineRule="auto"/>
        <w:jc w:val="both"/>
        <w:rPr>
          <w:rFonts w:ascii="Arial" w:eastAsia="Cambria" w:hAnsi="Arial" w:cs="Arial"/>
          <w:sz w:val="24"/>
          <w:szCs w:val="24"/>
        </w:rPr>
      </w:pPr>
      <w:r w:rsidRPr="003C05A6">
        <w:rPr>
          <w:rFonts w:ascii="Arial" w:eastAsia="Cambria" w:hAnsi="Arial" w:cs="Arial"/>
          <w:sz w:val="24"/>
          <w:szCs w:val="24"/>
        </w:rPr>
        <w:t>dezinfecţia completează curăţarea, dar nu o suplineşte şi nu poate înlocui sterilizarea;</w:t>
      </w:r>
    </w:p>
    <w:p w:rsidR="00DB49FE" w:rsidRPr="003C05A6" w:rsidRDefault="00DB49FE" w:rsidP="002A212D">
      <w:pPr>
        <w:numPr>
          <w:ilvl w:val="1"/>
          <w:numId w:val="13"/>
        </w:numPr>
        <w:spacing w:after="0" w:line="256" w:lineRule="auto"/>
        <w:jc w:val="both"/>
        <w:rPr>
          <w:rFonts w:ascii="Arial" w:eastAsia="Cambria" w:hAnsi="Arial" w:cs="Arial"/>
          <w:sz w:val="24"/>
          <w:szCs w:val="24"/>
        </w:rPr>
      </w:pPr>
      <w:r w:rsidRPr="003C05A6">
        <w:rPr>
          <w:rFonts w:ascii="Arial" w:eastAsia="Cambria" w:hAnsi="Arial" w:cs="Arial"/>
          <w:sz w:val="24"/>
          <w:szCs w:val="24"/>
        </w:rPr>
        <w:t xml:space="preserve">pentru dezinfecţia în focar se utilizează dezinfectante cu acţiune </w:t>
      </w:r>
      <w:r>
        <w:rPr>
          <w:rFonts w:ascii="Arial" w:eastAsia="Cambria" w:hAnsi="Arial" w:cs="Arial"/>
          <w:sz w:val="24"/>
          <w:szCs w:val="24"/>
        </w:rPr>
        <w:t xml:space="preserve">documentată </w:t>
      </w:r>
      <w:r w:rsidRPr="003C05A6">
        <w:rPr>
          <w:rFonts w:ascii="Arial" w:eastAsia="Cambria" w:hAnsi="Arial" w:cs="Arial"/>
          <w:sz w:val="24"/>
          <w:szCs w:val="24"/>
        </w:rPr>
        <w:t xml:space="preserve">asupra agentului patogen incriminat sau presupus; </w:t>
      </w:r>
    </w:p>
    <w:p w:rsidR="00DB49FE" w:rsidRPr="003C05A6" w:rsidRDefault="00DB49FE" w:rsidP="002A212D">
      <w:pPr>
        <w:numPr>
          <w:ilvl w:val="1"/>
          <w:numId w:val="13"/>
        </w:numPr>
        <w:spacing w:after="0" w:line="256" w:lineRule="auto"/>
        <w:jc w:val="both"/>
        <w:rPr>
          <w:rFonts w:ascii="Arial" w:eastAsia="Cambria" w:hAnsi="Arial" w:cs="Arial"/>
          <w:sz w:val="24"/>
          <w:szCs w:val="24"/>
        </w:rPr>
      </w:pPr>
      <w:r w:rsidRPr="003C05A6">
        <w:rPr>
          <w:rFonts w:ascii="Arial" w:eastAsia="Cambria" w:hAnsi="Arial" w:cs="Arial"/>
          <w:sz w:val="24"/>
          <w:szCs w:val="24"/>
        </w:rPr>
        <w:t xml:space="preserve">utilizarea dezinfectantelor se face respectându-se normele de protecţie a muncii, care să prevină accidentele şi intoxicaţiile; </w:t>
      </w:r>
    </w:p>
    <w:p w:rsidR="00DB49FE" w:rsidRPr="003C05A6" w:rsidRDefault="00DB49FE" w:rsidP="002A212D">
      <w:pPr>
        <w:numPr>
          <w:ilvl w:val="1"/>
          <w:numId w:val="13"/>
        </w:numPr>
        <w:spacing w:after="0" w:line="256" w:lineRule="auto"/>
        <w:jc w:val="both"/>
        <w:rPr>
          <w:rFonts w:ascii="Arial" w:eastAsia="Cambria" w:hAnsi="Arial" w:cs="Arial"/>
          <w:sz w:val="24"/>
          <w:szCs w:val="24"/>
        </w:rPr>
      </w:pPr>
      <w:r w:rsidRPr="003C05A6">
        <w:rPr>
          <w:rFonts w:ascii="Arial" w:eastAsia="Cambria" w:hAnsi="Arial" w:cs="Arial"/>
          <w:sz w:val="24"/>
          <w:szCs w:val="24"/>
        </w:rPr>
        <w:t xml:space="preserve">personalul care utilizează în mod curent dezinfectantele trebuie instruit cu privire la noile proceduri sau la noile produse dezinfectante; </w:t>
      </w:r>
    </w:p>
    <w:p w:rsidR="00DB49FE" w:rsidRPr="003C05A6" w:rsidRDefault="00DB49FE" w:rsidP="002A212D">
      <w:pPr>
        <w:numPr>
          <w:ilvl w:val="1"/>
          <w:numId w:val="13"/>
        </w:numPr>
        <w:spacing w:after="0" w:line="256" w:lineRule="auto"/>
        <w:jc w:val="both"/>
        <w:rPr>
          <w:rFonts w:ascii="Arial" w:eastAsia="Cambria" w:hAnsi="Arial" w:cs="Arial"/>
          <w:sz w:val="24"/>
          <w:szCs w:val="24"/>
        </w:rPr>
      </w:pPr>
      <w:r w:rsidRPr="003C05A6">
        <w:rPr>
          <w:rFonts w:ascii="Arial" w:eastAsia="Cambria" w:hAnsi="Arial" w:cs="Arial"/>
          <w:sz w:val="24"/>
          <w:szCs w:val="24"/>
        </w:rPr>
        <w:t xml:space="preserve">în fiecare încăpere în care se efectuează operaţiuni de curăţare şi dezinfecţie trebuie să existe în mod obligatoriu un grafic zilnic orar, în care personalul responsabil va înregistra tipul operaţiunii, ora de efectuare şi semnătura; aceste persoane trebuie să cunoască în orice moment denumirea dezinfectantului utilizat, data preparării soluţiei de lucru şi timpul de acţiune, precum şi concentraţia de lucru. </w:t>
      </w:r>
    </w:p>
    <w:p w:rsidR="00DB49FE" w:rsidRPr="003C05A6" w:rsidRDefault="00DB49FE" w:rsidP="002A212D">
      <w:pPr>
        <w:numPr>
          <w:ilvl w:val="0"/>
          <w:numId w:val="13"/>
        </w:numPr>
        <w:spacing w:after="0" w:line="256" w:lineRule="auto"/>
        <w:ind w:firstLine="90"/>
        <w:jc w:val="both"/>
        <w:rPr>
          <w:rFonts w:ascii="Arial" w:eastAsia="Cambria" w:hAnsi="Arial" w:cs="Arial"/>
          <w:sz w:val="24"/>
          <w:szCs w:val="24"/>
        </w:rPr>
      </w:pPr>
      <w:r w:rsidRPr="003C05A6">
        <w:rPr>
          <w:rFonts w:ascii="Arial" w:eastAsia="Cambria" w:hAnsi="Arial" w:cs="Arial"/>
          <w:sz w:val="24"/>
          <w:szCs w:val="24"/>
        </w:rPr>
        <w:t>La prepararea şi utilizarea soluţiilor dezinfectante sunt necesare:</w:t>
      </w:r>
    </w:p>
    <w:p w:rsidR="00DB49FE" w:rsidRPr="003C05A6" w:rsidRDefault="00DB49FE" w:rsidP="002A212D">
      <w:pPr>
        <w:numPr>
          <w:ilvl w:val="1"/>
          <w:numId w:val="13"/>
        </w:numPr>
        <w:spacing w:after="0" w:line="256" w:lineRule="auto"/>
        <w:jc w:val="both"/>
        <w:rPr>
          <w:rFonts w:ascii="Arial" w:eastAsia="Cambria" w:hAnsi="Arial" w:cs="Arial"/>
          <w:sz w:val="24"/>
          <w:szCs w:val="24"/>
        </w:rPr>
      </w:pPr>
      <w:r w:rsidRPr="003C05A6">
        <w:rPr>
          <w:rFonts w:ascii="Arial" w:eastAsia="Cambria" w:hAnsi="Arial" w:cs="Arial"/>
          <w:sz w:val="24"/>
          <w:szCs w:val="24"/>
        </w:rPr>
        <w:t xml:space="preserve">cunoaşterea  și respectarea exactă a concentraţiei de lucru în funcţie de suportul supus dezinfecţiei; </w:t>
      </w:r>
    </w:p>
    <w:p w:rsidR="00DB49FE" w:rsidRPr="003C05A6" w:rsidRDefault="00DB49FE" w:rsidP="002A212D">
      <w:pPr>
        <w:numPr>
          <w:ilvl w:val="1"/>
          <w:numId w:val="13"/>
        </w:numPr>
        <w:spacing w:after="0" w:line="257" w:lineRule="auto"/>
        <w:jc w:val="both"/>
        <w:rPr>
          <w:rFonts w:ascii="Arial" w:eastAsia="Cambria" w:hAnsi="Arial" w:cs="Arial"/>
          <w:sz w:val="24"/>
          <w:szCs w:val="24"/>
        </w:rPr>
      </w:pPr>
      <w:r w:rsidRPr="003C05A6">
        <w:rPr>
          <w:rFonts w:ascii="Arial" w:eastAsia="Cambria" w:hAnsi="Arial" w:cs="Arial"/>
          <w:sz w:val="24"/>
          <w:szCs w:val="24"/>
        </w:rPr>
        <w:t xml:space="preserve">folosirea de recipiente curate; </w:t>
      </w:r>
    </w:p>
    <w:p w:rsidR="00DB49FE" w:rsidRPr="003C05A6" w:rsidRDefault="00DB49FE" w:rsidP="002A212D">
      <w:pPr>
        <w:numPr>
          <w:ilvl w:val="1"/>
          <w:numId w:val="13"/>
        </w:numPr>
        <w:spacing w:after="0" w:line="240" w:lineRule="auto"/>
        <w:jc w:val="both"/>
        <w:rPr>
          <w:rFonts w:ascii="Arial" w:eastAsia="Cambria" w:hAnsi="Arial" w:cs="Arial"/>
          <w:sz w:val="24"/>
          <w:szCs w:val="24"/>
        </w:rPr>
      </w:pPr>
      <w:r w:rsidRPr="003C05A6">
        <w:rPr>
          <w:rFonts w:ascii="Arial" w:eastAsia="Cambria" w:hAnsi="Arial" w:cs="Arial"/>
          <w:sz w:val="24"/>
          <w:szCs w:val="24"/>
        </w:rPr>
        <w:t>utilizarea soluţiilor de lucru în cadrul perioadei de stabilitate şi eficacitate, conform unei corecte practici medicale, pentru a se evita contaminarea şi</w:t>
      </w:r>
      <w:r>
        <w:rPr>
          <w:rFonts w:ascii="Arial" w:eastAsia="Cambria" w:hAnsi="Arial" w:cs="Arial"/>
          <w:sz w:val="24"/>
          <w:szCs w:val="24"/>
        </w:rPr>
        <w:t xml:space="preserve"> degradarea sau inactivarea lor;</w:t>
      </w:r>
    </w:p>
    <w:p w:rsidR="00DB49FE" w:rsidRPr="003C05A6" w:rsidRDefault="00DB49FE" w:rsidP="002A212D">
      <w:pPr>
        <w:numPr>
          <w:ilvl w:val="1"/>
          <w:numId w:val="13"/>
        </w:numPr>
        <w:spacing w:after="0" w:line="240" w:lineRule="auto"/>
        <w:jc w:val="both"/>
        <w:rPr>
          <w:rFonts w:ascii="Arial" w:eastAsia="Cambria" w:hAnsi="Arial" w:cs="Arial"/>
          <w:sz w:val="24"/>
          <w:szCs w:val="24"/>
        </w:rPr>
      </w:pPr>
      <w:r w:rsidRPr="003C05A6">
        <w:rPr>
          <w:rFonts w:ascii="Arial" w:eastAsia="Cambria" w:hAnsi="Arial" w:cs="Arial"/>
          <w:sz w:val="24"/>
          <w:szCs w:val="24"/>
        </w:rPr>
        <w:t xml:space="preserve">este obligatoriu respectarea timpului de contact specificat în avizul produsului. </w:t>
      </w:r>
    </w:p>
    <w:p w:rsidR="00DB49FE" w:rsidRDefault="00DB49FE" w:rsidP="002A212D">
      <w:pPr>
        <w:numPr>
          <w:ilvl w:val="1"/>
          <w:numId w:val="13"/>
        </w:numPr>
        <w:spacing w:after="0" w:line="240" w:lineRule="auto"/>
        <w:jc w:val="both"/>
        <w:rPr>
          <w:rFonts w:ascii="Arial" w:eastAsia="Cambria" w:hAnsi="Arial" w:cs="Arial"/>
          <w:sz w:val="24"/>
          <w:szCs w:val="24"/>
        </w:rPr>
      </w:pPr>
      <w:r w:rsidRPr="003C05A6">
        <w:rPr>
          <w:rFonts w:ascii="Arial" w:eastAsia="Cambria" w:hAnsi="Arial" w:cs="Arial"/>
          <w:sz w:val="24"/>
          <w:szCs w:val="24"/>
        </w:rPr>
        <w:t xml:space="preserve">este interzisă amestecarea diferitelor tipuri de dezinfectanți. </w:t>
      </w:r>
    </w:p>
    <w:p w:rsidR="00DB49FE" w:rsidRPr="003C05A6" w:rsidRDefault="00DB49FE" w:rsidP="00DB49FE">
      <w:pPr>
        <w:spacing w:after="0" w:line="240" w:lineRule="auto"/>
        <w:ind w:left="1440"/>
        <w:jc w:val="both"/>
        <w:rPr>
          <w:rFonts w:ascii="Arial" w:eastAsia="Cambria" w:hAnsi="Arial" w:cs="Arial"/>
          <w:sz w:val="24"/>
          <w:szCs w:val="24"/>
        </w:rPr>
      </w:pPr>
    </w:p>
    <w:p w:rsidR="00DB49FE" w:rsidRPr="003C05A6" w:rsidRDefault="00DB49FE" w:rsidP="00DB49FE">
      <w:pPr>
        <w:spacing w:after="0"/>
        <w:jc w:val="both"/>
        <w:rPr>
          <w:rFonts w:ascii="Arial" w:eastAsia="Cambria" w:hAnsi="Arial" w:cs="Arial"/>
          <w:sz w:val="24"/>
          <w:szCs w:val="24"/>
        </w:rPr>
      </w:pPr>
      <w:r>
        <w:rPr>
          <w:rFonts w:ascii="Arial" w:eastAsia="Cambria" w:hAnsi="Arial" w:cs="Arial"/>
          <w:b/>
          <w:sz w:val="24"/>
          <w:szCs w:val="24"/>
        </w:rPr>
        <w:t>Art. 20</w:t>
      </w:r>
      <w:r w:rsidRPr="003C05A6">
        <w:rPr>
          <w:rFonts w:ascii="Arial" w:eastAsia="Cambria" w:hAnsi="Arial" w:cs="Arial"/>
          <w:sz w:val="24"/>
          <w:szCs w:val="24"/>
        </w:rPr>
        <w:t xml:space="preserve">  În cazul dezinfecției de tip înal</w:t>
      </w:r>
      <w:r>
        <w:rPr>
          <w:rFonts w:ascii="Arial" w:eastAsia="Cambria" w:hAnsi="Arial" w:cs="Arial"/>
          <w:sz w:val="24"/>
          <w:szCs w:val="24"/>
        </w:rPr>
        <w:t xml:space="preserve">t pentru </w:t>
      </w:r>
      <w:r w:rsidR="00844AD4" w:rsidRPr="00E85298">
        <w:rPr>
          <w:rFonts w:ascii="Arial" w:eastAsia="Cambria" w:hAnsi="Arial" w:cs="Arial"/>
          <w:sz w:val="24"/>
          <w:szCs w:val="24"/>
        </w:rPr>
        <w:t>instrumentarul, dispozitivele ș</w:t>
      </w:r>
      <w:r w:rsidR="00844AD4">
        <w:rPr>
          <w:rFonts w:ascii="Arial" w:eastAsia="Cambria" w:hAnsi="Arial" w:cs="Arial"/>
          <w:sz w:val="24"/>
          <w:szCs w:val="24"/>
        </w:rPr>
        <w:t xml:space="preserve">i echipamentele </w:t>
      </w:r>
      <w:r>
        <w:rPr>
          <w:rFonts w:ascii="Arial" w:eastAsia="Cambria" w:hAnsi="Arial" w:cs="Arial"/>
          <w:sz w:val="24"/>
          <w:szCs w:val="24"/>
        </w:rPr>
        <w:t>care nu suportă autoclavarea</w:t>
      </w:r>
      <w:r w:rsidRPr="003C05A6">
        <w:rPr>
          <w:rFonts w:ascii="Arial" w:eastAsia="Cambria" w:hAnsi="Arial" w:cs="Arial"/>
          <w:sz w:val="24"/>
          <w:szCs w:val="24"/>
        </w:rPr>
        <w:t>, se vor respecta următoarele etape</w:t>
      </w:r>
      <w:r>
        <w:rPr>
          <w:rFonts w:ascii="Arial" w:eastAsia="Cambria" w:hAnsi="Arial" w:cs="Arial"/>
          <w:sz w:val="24"/>
          <w:szCs w:val="24"/>
        </w:rPr>
        <w:t xml:space="preserve"> în procesarea manuală</w:t>
      </w:r>
      <w:r w:rsidRPr="003C05A6">
        <w:rPr>
          <w:rFonts w:ascii="Arial" w:eastAsia="Cambria" w:hAnsi="Arial" w:cs="Arial"/>
          <w:sz w:val="24"/>
          <w:szCs w:val="24"/>
        </w:rPr>
        <w:t xml:space="preserve">: </w:t>
      </w:r>
    </w:p>
    <w:p w:rsidR="00DB49FE" w:rsidRPr="003C05A6" w:rsidRDefault="00DB49FE" w:rsidP="002A212D">
      <w:pPr>
        <w:numPr>
          <w:ilvl w:val="0"/>
          <w:numId w:val="14"/>
        </w:numPr>
        <w:spacing w:after="0" w:line="256" w:lineRule="auto"/>
        <w:jc w:val="both"/>
        <w:rPr>
          <w:rFonts w:ascii="Arial" w:eastAsia="Cambria" w:hAnsi="Arial" w:cs="Arial"/>
          <w:sz w:val="24"/>
          <w:szCs w:val="24"/>
        </w:rPr>
      </w:pPr>
      <w:r>
        <w:rPr>
          <w:rFonts w:ascii="Arial" w:eastAsia="Cambria" w:hAnsi="Arial" w:cs="Arial"/>
          <w:sz w:val="24"/>
          <w:szCs w:val="24"/>
        </w:rPr>
        <w:t>curățare cu</w:t>
      </w:r>
      <w:r w:rsidRPr="003C05A6">
        <w:rPr>
          <w:rFonts w:ascii="Arial" w:eastAsia="Cambria" w:hAnsi="Arial" w:cs="Arial"/>
          <w:sz w:val="24"/>
          <w:szCs w:val="24"/>
        </w:rPr>
        <w:t xml:space="preserve"> detergent enzimatic </w:t>
      </w:r>
      <w:r>
        <w:rPr>
          <w:rFonts w:ascii="Arial" w:eastAsia="Cambria" w:hAnsi="Arial" w:cs="Arial"/>
          <w:sz w:val="24"/>
          <w:szCs w:val="24"/>
        </w:rPr>
        <w:t>;</w:t>
      </w:r>
    </w:p>
    <w:p w:rsidR="00DB49FE" w:rsidRPr="003C05A6" w:rsidRDefault="00DB49FE" w:rsidP="002A212D">
      <w:pPr>
        <w:numPr>
          <w:ilvl w:val="0"/>
          <w:numId w:val="14"/>
        </w:numPr>
        <w:spacing w:after="0" w:line="256" w:lineRule="auto"/>
        <w:jc w:val="both"/>
        <w:rPr>
          <w:rFonts w:ascii="Arial" w:eastAsia="Cambria" w:hAnsi="Arial" w:cs="Arial"/>
          <w:sz w:val="24"/>
          <w:szCs w:val="24"/>
        </w:rPr>
      </w:pPr>
      <w:r w:rsidRPr="003C05A6">
        <w:rPr>
          <w:rFonts w:ascii="Arial" w:eastAsia="Cambria" w:hAnsi="Arial" w:cs="Arial"/>
          <w:sz w:val="24"/>
          <w:szCs w:val="24"/>
        </w:rPr>
        <w:t>curăţare prin acțiune mecanică;</w:t>
      </w:r>
    </w:p>
    <w:p w:rsidR="00DB49FE" w:rsidRPr="003C05A6" w:rsidRDefault="00DB49FE" w:rsidP="002A212D">
      <w:pPr>
        <w:numPr>
          <w:ilvl w:val="0"/>
          <w:numId w:val="14"/>
        </w:numPr>
        <w:spacing w:after="0" w:line="256" w:lineRule="auto"/>
        <w:jc w:val="both"/>
        <w:rPr>
          <w:rFonts w:ascii="Arial" w:eastAsia="Cambria" w:hAnsi="Arial" w:cs="Arial"/>
          <w:sz w:val="24"/>
          <w:szCs w:val="24"/>
        </w:rPr>
      </w:pPr>
      <w:r>
        <w:rPr>
          <w:rFonts w:ascii="Arial" w:eastAsia="Cambria" w:hAnsi="Arial" w:cs="Arial"/>
          <w:sz w:val="24"/>
          <w:szCs w:val="24"/>
        </w:rPr>
        <w:t>clătire cu apă filtrată;</w:t>
      </w:r>
    </w:p>
    <w:p w:rsidR="00DB49FE" w:rsidRPr="003C05A6" w:rsidRDefault="00DB49FE" w:rsidP="002A212D">
      <w:pPr>
        <w:numPr>
          <w:ilvl w:val="0"/>
          <w:numId w:val="14"/>
        </w:numPr>
        <w:spacing w:after="0" w:line="256" w:lineRule="auto"/>
        <w:jc w:val="both"/>
        <w:rPr>
          <w:rFonts w:ascii="Arial" w:eastAsia="Cambria" w:hAnsi="Arial" w:cs="Arial"/>
          <w:sz w:val="24"/>
          <w:szCs w:val="24"/>
        </w:rPr>
      </w:pPr>
      <w:r w:rsidRPr="003C05A6">
        <w:rPr>
          <w:rFonts w:ascii="Arial" w:eastAsia="Cambria" w:hAnsi="Arial" w:cs="Arial"/>
          <w:sz w:val="24"/>
          <w:szCs w:val="24"/>
        </w:rPr>
        <w:t>dezinfecţie de tip înalt</w:t>
      </w:r>
      <w:r>
        <w:rPr>
          <w:rFonts w:ascii="Arial" w:eastAsia="Cambria" w:hAnsi="Arial" w:cs="Arial"/>
          <w:sz w:val="24"/>
          <w:szCs w:val="24"/>
        </w:rPr>
        <w:t>,</w:t>
      </w:r>
      <w:r w:rsidRPr="003C05A6">
        <w:rPr>
          <w:rFonts w:ascii="Arial" w:eastAsia="Cambria" w:hAnsi="Arial" w:cs="Arial"/>
          <w:sz w:val="24"/>
          <w:szCs w:val="24"/>
        </w:rPr>
        <w:t xml:space="preserve"> prin imersie;</w:t>
      </w:r>
    </w:p>
    <w:p w:rsidR="00DB49FE" w:rsidRPr="003C05A6" w:rsidRDefault="00DB49FE" w:rsidP="002A212D">
      <w:pPr>
        <w:numPr>
          <w:ilvl w:val="0"/>
          <w:numId w:val="14"/>
        </w:numPr>
        <w:spacing w:after="0" w:line="240" w:lineRule="auto"/>
        <w:jc w:val="both"/>
        <w:rPr>
          <w:rFonts w:ascii="Arial" w:eastAsia="Cambria" w:hAnsi="Arial" w:cs="Arial"/>
          <w:sz w:val="24"/>
          <w:szCs w:val="24"/>
        </w:rPr>
      </w:pPr>
      <w:r w:rsidRPr="003C05A6">
        <w:rPr>
          <w:rFonts w:ascii="Arial" w:eastAsia="Cambria" w:hAnsi="Arial" w:cs="Arial"/>
          <w:sz w:val="24"/>
          <w:szCs w:val="24"/>
        </w:rPr>
        <w:t>clătire cu apă filtrată</w:t>
      </w:r>
      <w:r>
        <w:rPr>
          <w:rFonts w:ascii="Arial" w:eastAsia="Cambria" w:hAnsi="Arial" w:cs="Arial"/>
          <w:sz w:val="24"/>
          <w:szCs w:val="24"/>
        </w:rPr>
        <w:t>;</w:t>
      </w:r>
      <w:r w:rsidRPr="003C05A6">
        <w:rPr>
          <w:rFonts w:ascii="Arial" w:eastAsia="Cambria" w:hAnsi="Arial" w:cs="Arial"/>
          <w:sz w:val="24"/>
          <w:szCs w:val="24"/>
        </w:rPr>
        <w:t xml:space="preserve"> </w:t>
      </w:r>
    </w:p>
    <w:p w:rsidR="00DB49FE" w:rsidRPr="003C05A6" w:rsidRDefault="00DB49FE" w:rsidP="002A212D">
      <w:pPr>
        <w:numPr>
          <w:ilvl w:val="0"/>
          <w:numId w:val="14"/>
        </w:numPr>
        <w:spacing w:line="256" w:lineRule="auto"/>
        <w:jc w:val="both"/>
        <w:rPr>
          <w:rFonts w:ascii="Arial" w:eastAsia="Cambria" w:hAnsi="Arial" w:cs="Arial"/>
          <w:sz w:val="24"/>
          <w:szCs w:val="24"/>
        </w:rPr>
      </w:pPr>
      <w:r w:rsidRPr="003C05A6">
        <w:rPr>
          <w:rFonts w:ascii="Arial" w:eastAsia="Cambria" w:hAnsi="Arial" w:cs="Arial"/>
          <w:sz w:val="24"/>
          <w:szCs w:val="24"/>
        </w:rPr>
        <w:t xml:space="preserve">uscare </w:t>
      </w:r>
      <w:r>
        <w:rPr>
          <w:rFonts w:ascii="Arial" w:eastAsia="Cambria" w:hAnsi="Arial" w:cs="Arial"/>
          <w:sz w:val="24"/>
          <w:szCs w:val="24"/>
        </w:rPr>
        <w:t>.</w:t>
      </w:r>
    </w:p>
    <w:p w:rsidR="00DB49FE" w:rsidRDefault="00DB49FE" w:rsidP="00DB49FE">
      <w:pPr>
        <w:spacing w:after="0"/>
        <w:jc w:val="both"/>
        <w:rPr>
          <w:rFonts w:ascii="Arial" w:eastAsia="Cambria" w:hAnsi="Arial" w:cs="Arial"/>
          <w:sz w:val="24"/>
          <w:szCs w:val="24"/>
        </w:rPr>
      </w:pPr>
      <w:r>
        <w:rPr>
          <w:rFonts w:ascii="Arial" w:eastAsia="Cambria" w:hAnsi="Arial" w:cs="Arial"/>
          <w:b/>
          <w:sz w:val="24"/>
          <w:szCs w:val="24"/>
        </w:rPr>
        <w:lastRenderedPageBreak/>
        <w:t xml:space="preserve">Art. 21 </w:t>
      </w:r>
      <w:r w:rsidRPr="00DB619B">
        <w:rPr>
          <w:rFonts w:ascii="Arial" w:eastAsia="Cambria" w:hAnsi="Arial" w:cs="Arial"/>
          <w:sz w:val="24"/>
          <w:szCs w:val="24"/>
        </w:rPr>
        <w:t xml:space="preserve">(1) </w:t>
      </w:r>
      <w:r w:rsidRPr="003C05A6">
        <w:rPr>
          <w:rFonts w:ascii="Arial" w:eastAsia="Cambria" w:hAnsi="Arial" w:cs="Arial"/>
          <w:sz w:val="24"/>
          <w:szCs w:val="24"/>
        </w:rPr>
        <w:t xml:space="preserve">Soluţia chimică utilizată pentru dezinfecţia de nivel înalt se va folosi maximum  24  de ore sau 30 de cicluri, cu condiţia menţinerii în cuve cu capac și a păstrării </w:t>
      </w:r>
      <w:r>
        <w:rPr>
          <w:rFonts w:ascii="Arial" w:eastAsia="Cambria" w:hAnsi="Arial" w:cs="Arial"/>
          <w:sz w:val="24"/>
          <w:szCs w:val="24"/>
        </w:rPr>
        <w:t xml:space="preserve">proprietăților fizice (absența </w:t>
      </w:r>
      <w:r w:rsidRPr="003C05A6">
        <w:rPr>
          <w:rFonts w:ascii="Arial" w:eastAsia="Cambria" w:hAnsi="Arial" w:cs="Arial"/>
          <w:sz w:val="24"/>
          <w:szCs w:val="24"/>
        </w:rPr>
        <w:t>flocoanelor, a</w:t>
      </w:r>
      <w:r>
        <w:rPr>
          <w:rFonts w:ascii="Arial" w:eastAsia="Cambria" w:hAnsi="Arial" w:cs="Arial"/>
          <w:sz w:val="24"/>
          <w:szCs w:val="24"/>
        </w:rPr>
        <w:t xml:space="preserve"> depunerilor, a încărcăturii), calitatea soluției preparate și utilizate se va controla cu indicatori chimici (ex: teste specifice);</w:t>
      </w:r>
    </w:p>
    <w:p w:rsidR="00DB49FE" w:rsidRDefault="00DB49FE" w:rsidP="00DB49FE">
      <w:pPr>
        <w:spacing w:after="0"/>
        <w:ind w:firstLine="708"/>
        <w:jc w:val="both"/>
        <w:rPr>
          <w:rFonts w:ascii="Arial" w:eastAsia="Cambria" w:hAnsi="Arial" w:cs="Arial"/>
          <w:sz w:val="24"/>
          <w:szCs w:val="24"/>
        </w:rPr>
      </w:pPr>
      <w:r>
        <w:rPr>
          <w:rFonts w:ascii="Arial" w:eastAsia="Cambria" w:hAnsi="Arial" w:cs="Arial"/>
          <w:sz w:val="24"/>
          <w:szCs w:val="24"/>
        </w:rPr>
        <w:t xml:space="preserve">(2) </w:t>
      </w:r>
      <w:r w:rsidRPr="003C05A6">
        <w:rPr>
          <w:rFonts w:ascii="Arial" w:eastAsia="Cambria" w:hAnsi="Arial" w:cs="Arial"/>
          <w:sz w:val="24"/>
          <w:szCs w:val="24"/>
        </w:rPr>
        <w:t>Se va menționa p</w:t>
      </w:r>
      <w:r>
        <w:rPr>
          <w:rFonts w:ascii="Arial" w:eastAsia="Cambria" w:hAnsi="Arial" w:cs="Arial"/>
          <w:sz w:val="24"/>
          <w:szCs w:val="24"/>
        </w:rPr>
        <w:t>e capacul cuvei cu dezinfectant</w:t>
      </w:r>
      <w:r w:rsidRPr="003C05A6">
        <w:rPr>
          <w:rFonts w:ascii="Arial" w:eastAsia="Cambria" w:hAnsi="Arial" w:cs="Arial"/>
          <w:sz w:val="24"/>
          <w:szCs w:val="24"/>
        </w:rPr>
        <w:t xml:space="preserve"> denumirea soluției de lucru, data și ora preparării soluției.</w:t>
      </w:r>
    </w:p>
    <w:p w:rsidR="00DB49FE" w:rsidRPr="003C05A6" w:rsidRDefault="00DB49FE" w:rsidP="00DB49FE">
      <w:pPr>
        <w:spacing w:after="0"/>
        <w:ind w:firstLine="708"/>
        <w:jc w:val="both"/>
        <w:rPr>
          <w:rFonts w:ascii="Arial" w:eastAsia="Cambria" w:hAnsi="Arial" w:cs="Arial"/>
          <w:sz w:val="24"/>
          <w:szCs w:val="24"/>
        </w:rPr>
      </w:pPr>
    </w:p>
    <w:p w:rsidR="00DB49FE" w:rsidRDefault="00DB49FE" w:rsidP="00DB49FE">
      <w:pPr>
        <w:spacing w:after="0"/>
        <w:jc w:val="both"/>
        <w:rPr>
          <w:rFonts w:ascii="Arial" w:eastAsia="Cambria" w:hAnsi="Arial" w:cs="Arial"/>
          <w:b/>
          <w:sz w:val="24"/>
          <w:szCs w:val="24"/>
        </w:rPr>
      </w:pPr>
      <w:r>
        <w:rPr>
          <w:rFonts w:ascii="Arial" w:eastAsia="Cambria" w:hAnsi="Arial" w:cs="Arial"/>
          <w:b/>
          <w:sz w:val="24"/>
          <w:szCs w:val="24"/>
        </w:rPr>
        <w:t>Art. 22</w:t>
      </w:r>
      <w:r w:rsidRPr="00EA71D5">
        <w:rPr>
          <w:rFonts w:ascii="Arial" w:eastAsia="Cambria" w:hAnsi="Arial" w:cs="Arial"/>
          <w:sz w:val="24"/>
          <w:szCs w:val="24"/>
        </w:rPr>
        <w:t xml:space="preserve"> Metoda de </w:t>
      </w:r>
      <w:r>
        <w:rPr>
          <w:rFonts w:ascii="Arial" w:eastAsia="Cambria" w:hAnsi="Arial" w:cs="Arial"/>
          <w:sz w:val="24"/>
          <w:szCs w:val="24"/>
        </w:rPr>
        <w:t xml:space="preserve">elecție </w:t>
      </w:r>
      <w:r w:rsidR="00C96EFF" w:rsidRPr="00844AD4">
        <w:rPr>
          <w:rFonts w:ascii="Arial" w:eastAsia="Cambria" w:hAnsi="Arial" w:cs="Arial"/>
          <w:sz w:val="24"/>
          <w:szCs w:val="24"/>
        </w:rPr>
        <w:t>prevazuta  la art.16</w:t>
      </w:r>
      <w:r w:rsidR="00C96EFF">
        <w:rPr>
          <w:rFonts w:ascii="Arial" w:eastAsia="Cambria" w:hAnsi="Arial" w:cs="Arial"/>
          <w:sz w:val="24"/>
          <w:szCs w:val="24"/>
        </w:rPr>
        <w:t xml:space="preserve"> </w:t>
      </w:r>
      <w:r>
        <w:rPr>
          <w:rFonts w:ascii="Arial" w:eastAsia="Cambria" w:hAnsi="Arial" w:cs="Arial"/>
          <w:sz w:val="24"/>
          <w:szCs w:val="24"/>
        </w:rPr>
        <w:t xml:space="preserve">pentru curățarea și dezinfecția </w:t>
      </w:r>
      <w:r w:rsidR="00844AD4" w:rsidRPr="00E85298">
        <w:rPr>
          <w:rFonts w:ascii="Arial" w:eastAsia="Cambria" w:hAnsi="Arial" w:cs="Arial"/>
          <w:sz w:val="24"/>
          <w:szCs w:val="24"/>
        </w:rPr>
        <w:t>instrumentarul</w:t>
      </w:r>
      <w:r w:rsidR="0092431F">
        <w:rPr>
          <w:rFonts w:ascii="Arial" w:eastAsia="Cambria" w:hAnsi="Arial" w:cs="Arial"/>
          <w:sz w:val="24"/>
          <w:szCs w:val="24"/>
        </w:rPr>
        <w:t>ui, dispozitivelor</w:t>
      </w:r>
      <w:r w:rsidR="00844AD4" w:rsidRPr="00E85298">
        <w:rPr>
          <w:rFonts w:ascii="Arial" w:eastAsia="Cambria" w:hAnsi="Arial" w:cs="Arial"/>
          <w:sz w:val="24"/>
          <w:szCs w:val="24"/>
        </w:rPr>
        <w:t xml:space="preserve"> ș</w:t>
      </w:r>
      <w:r w:rsidR="0092431F">
        <w:rPr>
          <w:rFonts w:ascii="Arial" w:eastAsia="Cambria" w:hAnsi="Arial" w:cs="Arial"/>
          <w:sz w:val="24"/>
          <w:szCs w:val="24"/>
        </w:rPr>
        <w:t>i echipamentelor</w:t>
      </w:r>
      <w:r w:rsidR="00844AD4">
        <w:rPr>
          <w:rFonts w:ascii="Arial" w:eastAsia="Cambria" w:hAnsi="Arial" w:cs="Arial"/>
          <w:sz w:val="24"/>
          <w:szCs w:val="24"/>
        </w:rPr>
        <w:t xml:space="preserve"> </w:t>
      </w:r>
      <w:r>
        <w:rPr>
          <w:rFonts w:ascii="Arial" w:eastAsia="Cambria" w:hAnsi="Arial" w:cs="Arial"/>
          <w:sz w:val="24"/>
          <w:szCs w:val="24"/>
        </w:rPr>
        <w:t>medicale este cea automată, în mașini special destinate acestui proces.</w:t>
      </w:r>
    </w:p>
    <w:p w:rsidR="00DB49FE" w:rsidRDefault="00DB49FE" w:rsidP="00DB49FE">
      <w:pPr>
        <w:spacing w:after="0"/>
        <w:jc w:val="both"/>
        <w:rPr>
          <w:rFonts w:ascii="Arial" w:eastAsia="Cambria" w:hAnsi="Arial" w:cs="Arial"/>
          <w:b/>
          <w:sz w:val="24"/>
          <w:szCs w:val="24"/>
        </w:rPr>
      </w:pPr>
    </w:p>
    <w:p w:rsidR="00DB49FE" w:rsidRPr="003C05A6" w:rsidRDefault="00DB49FE" w:rsidP="00DB49FE">
      <w:pPr>
        <w:spacing w:after="0"/>
        <w:jc w:val="both"/>
        <w:rPr>
          <w:rFonts w:ascii="Arial" w:eastAsia="Cambria" w:hAnsi="Arial" w:cs="Arial"/>
          <w:sz w:val="24"/>
          <w:szCs w:val="24"/>
        </w:rPr>
      </w:pPr>
      <w:r>
        <w:rPr>
          <w:rFonts w:ascii="Arial" w:eastAsia="Cambria" w:hAnsi="Arial" w:cs="Arial"/>
          <w:b/>
          <w:sz w:val="24"/>
          <w:szCs w:val="24"/>
        </w:rPr>
        <w:t>Art. 23</w:t>
      </w:r>
      <w:r w:rsidRPr="003C05A6">
        <w:rPr>
          <w:rFonts w:ascii="Arial" w:eastAsia="Cambria" w:hAnsi="Arial" w:cs="Arial"/>
          <w:sz w:val="24"/>
          <w:szCs w:val="24"/>
        </w:rPr>
        <w:t xml:space="preserve"> Procedurile de dezinfecţie înaltă a dispozitivelor medicale termosensibile sunt înregistrate într-un registru special, denumit Registrul de dezinfecţie înaltă a instrumentarului, în care se completează următoarele date:</w:t>
      </w:r>
    </w:p>
    <w:p w:rsidR="00DB49FE" w:rsidRPr="003C05A6" w:rsidRDefault="00DB49FE" w:rsidP="002A212D">
      <w:pPr>
        <w:numPr>
          <w:ilvl w:val="0"/>
          <w:numId w:val="15"/>
        </w:numPr>
        <w:spacing w:after="0" w:line="256" w:lineRule="auto"/>
        <w:jc w:val="both"/>
        <w:rPr>
          <w:rFonts w:ascii="Arial" w:eastAsia="Cambria" w:hAnsi="Arial" w:cs="Arial"/>
          <w:sz w:val="24"/>
          <w:szCs w:val="24"/>
        </w:rPr>
      </w:pPr>
      <w:r w:rsidRPr="003C05A6">
        <w:rPr>
          <w:rFonts w:ascii="Arial" w:eastAsia="Cambria" w:hAnsi="Arial" w:cs="Arial"/>
          <w:sz w:val="24"/>
          <w:szCs w:val="24"/>
        </w:rPr>
        <w:t>produsul utilizat şi concentraţia de lucru;</w:t>
      </w:r>
    </w:p>
    <w:p w:rsidR="00DB49FE" w:rsidRPr="003C05A6" w:rsidRDefault="00DB49FE" w:rsidP="002A212D">
      <w:pPr>
        <w:numPr>
          <w:ilvl w:val="0"/>
          <w:numId w:val="15"/>
        </w:numPr>
        <w:spacing w:after="0" w:line="256" w:lineRule="auto"/>
        <w:jc w:val="both"/>
        <w:rPr>
          <w:rFonts w:ascii="Arial" w:eastAsia="Cambria" w:hAnsi="Arial" w:cs="Arial"/>
          <w:sz w:val="24"/>
          <w:szCs w:val="24"/>
        </w:rPr>
      </w:pPr>
      <w:r w:rsidRPr="003C05A6">
        <w:rPr>
          <w:rFonts w:ascii="Arial" w:eastAsia="Cambria" w:hAnsi="Arial" w:cs="Arial"/>
          <w:sz w:val="24"/>
          <w:szCs w:val="24"/>
        </w:rPr>
        <w:t>data şi ora preparării soluţiei de lucru;</w:t>
      </w:r>
    </w:p>
    <w:p w:rsidR="00DB49FE" w:rsidRPr="003C05A6" w:rsidRDefault="00DB49FE" w:rsidP="002A212D">
      <w:pPr>
        <w:numPr>
          <w:ilvl w:val="0"/>
          <w:numId w:val="15"/>
        </w:numPr>
        <w:spacing w:after="0" w:line="256" w:lineRule="auto"/>
        <w:jc w:val="both"/>
        <w:rPr>
          <w:rFonts w:ascii="Arial" w:eastAsia="Cambria" w:hAnsi="Arial" w:cs="Arial"/>
          <w:sz w:val="24"/>
          <w:szCs w:val="24"/>
        </w:rPr>
      </w:pPr>
      <w:r w:rsidRPr="003C05A6">
        <w:rPr>
          <w:rFonts w:ascii="Arial" w:eastAsia="Cambria" w:hAnsi="Arial" w:cs="Arial"/>
          <w:sz w:val="24"/>
          <w:szCs w:val="24"/>
        </w:rPr>
        <w:t>ora începerii fiecărei proceduri (ciclu) de dezinfecţie;</w:t>
      </w:r>
    </w:p>
    <w:p w:rsidR="00DB49FE" w:rsidRPr="003C05A6" w:rsidRDefault="00DB49FE" w:rsidP="002A212D">
      <w:pPr>
        <w:numPr>
          <w:ilvl w:val="0"/>
          <w:numId w:val="15"/>
        </w:numPr>
        <w:spacing w:after="0" w:line="256" w:lineRule="auto"/>
        <w:jc w:val="both"/>
        <w:rPr>
          <w:rFonts w:ascii="Arial" w:eastAsia="Cambria" w:hAnsi="Arial" w:cs="Arial"/>
          <w:sz w:val="24"/>
          <w:szCs w:val="24"/>
        </w:rPr>
      </w:pPr>
      <w:r w:rsidRPr="003C05A6">
        <w:rPr>
          <w:rFonts w:ascii="Arial" w:eastAsia="Cambria" w:hAnsi="Arial" w:cs="Arial"/>
          <w:sz w:val="24"/>
          <w:szCs w:val="24"/>
        </w:rPr>
        <w:t>lista dispozitivelor medicale imersate la fiecare procedură;</w:t>
      </w:r>
    </w:p>
    <w:p w:rsidR="00DB49FE" w:rsidRPr="003C05A6" w:rsidRDefault="00DB49FE" w:rsidP="002A212D">
      <w:pPr>
        <w:numPr>
          <w:ilvl w:val="0"/>
          <w:numId w:val="15"/>
        </w:numPr>
        <w:spacing w:after="0" w:line="256" w:lineRule="auto"/>
        <w:jc w:val="both"/>
        <w:rPr>
          <w:rFonts w:ascii="Arial" w:eastAsia="Cambria" w:hAnsi="Arial" w:cs="Arial"/>
          <w:sz w:val="24"/>
          <w:szCs w:val="24"/>
        </w:rPr>
      </w:pPr>
      <w:r w:rsidRPr="003C05A6">
        <w:rPr>
          <w:rFonts w:ascii="Arial" w:eastAsia="Cambria" w:hAnsi="Arial" w:cs="Arial"/>
          <w:sz w:val="24"/>
          <w:szCs w:val="24"/>
        </w:rPr>
        <w:t>ora încheierii fiecărei proceduri;</w:t>
      </w:r>
    </w:p>
    <w:p w:rsidR="00DB49FE" w:rsidRPr="003C05A6" w:rsidRDefault="00DB49FE" w:rsidP="002A212D">
      <w:pPr>
        <w:numPr>
          <w:ilvl w:val="0"/>
          <w:numId w:val="15"/>
        </w:numPr>
        <w:spacing w:line="256" w:lineRule="auto"/>
        <w:jc w:val="both"/>
        <w:rPr>
          <w:rFonts w:ascii="Arial" w:eastAsia="Cambria" w:hAnsi="Arial" w:cs="Arial"/>
          <w:sz w:val="24"/>
          <w:szCs w:val="24"/>
        </w:rPr>
      </w:pPr>
      <w:r w:rsidRPr="003C05A6">
        <w:rPr>
          <w:rFonts w:ascii="Arial" w:eastAsia="Cambria" w:hAnsi="Arial" w:cs="Arial"/>
          <w:sz w:val="24"/>
          <w:szCs w:val="24"/>
        </w:rPr>
        <w:t xml:space="preserve">numele şi semnătura persoanei responsabile de efectuarea procedurii. </w:t>
      </w:r>
    </w:p>
    <w:p w:rsidR="00DB49FE" w:rsidRDefault="00DB49FE" w:rsidP="00DB49FE">
      <w:pPr>
        <w:jc w:val="both"/>
        <w:rPr>
          <w:rFonts w:ascii="Arial" w:eastAsia="Cambria" w:hAnsi="Arial" w:cs="Arial"/>
          <w:b/>
          <w:sz w:val="24"/>
          <w:szCs w:val="24"/>
        </w:rPr>
      </w:pP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CAPITOLUL IV: Sterilizarea</w:t>
      </w:r>
      <w:r w:rsidRPr="003C05A6">
        <w:rPr>
          <w:rFonts w:ascii="Arial" w:eastAsia="Cambria" w:hAnsi="Arial" w:cs="Arial"/>
          <w:sz w:val="24"/>
          <w:szCs w:val="24"/>
        </w:rPr>
        <w:t xml:space="preserve">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24</w:t>
      </w:r>
      <w:r w:rsidRPr="003C05A6">
        <w:rPr>
          <w:rFonts w:ascii="Arial" w:eastAsia="Cambria" w:hAnsi="Arial" w:cs="Arial"/>
          <w:sz w:val="24"/>
          <w:szCs w:val="24"/>
        </w:rPr>
        <w:t xml:space="preserve"> Sterilizarea face parte din categoria procedurilor speciale ale cărei rezultate depind de buna funcţionare a aparaturii utilizate, a păstrării corespunzătoare a materialelor sterilizate și </w:t>
      </w:r>
      <w:r>
        <w:rPr>
          <w:rFonts w:ascii="Arial" w:eastAsia="Cambria" w:hAnsi="Arial" w:cs="Arial"/>
          <w:sz w:val="24"/>
          <w:szCs w:val="24"/>
        </w:rPr>
        <w:t xml:space="preserve">a </w:t>
      </w:r>
      <w:r w:rsidRPr="003C05A6">
        <w:rPr>
          <w:rFonts w:ascii="Arial" w:eastAsia="Cambria" w:hAnsi="Arial" w:cs="Arial"/>
          <w:sz w:val="24"/>
          <w:szCs w:val="24"/>
        </w:rPr>
        <w:t>aplicării corect</w:t>
      </w:r>
      <w:r>
        <w:rPr>
          <w:rFonts w:ascii="Arial" w:eastAsia="Cambria" w:hAnsi="Arial" w:cs="Arial"/>
          <w:sz w:val="24"/>
          <w:szCs w:val="24"/>
        </w:rPr>
        <w:t>e a procedurilor de sterilizare.</w:t>
      </w:r>
      <w:r w:rsidRPr="003C05A6">
        <w:rPr>
          <w:rFonts w:ascii="Arial" w:eastAsia="Cambria" w:hAnsi="Arial" w:cs="Arial"/>
          <w:sz w:val="24"/>
          <w:szCs w:val="24"/>
        </w:rPr>
        <w:t xml:space="preserve">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25</w:t>
      </w:r>
      <w:r w:rsidRPr="003C05A6">
        <w:rPr>
          <w:rFonts w:ascii="Arial" w:eastAsia="Cambria" w:hAnsi="Arial" w:cs="Arial"/>
          <w:sz w:val="24"/>
          <w:szCs w:val="24"/>
        </w:rPr>
        <w:t xml:space="preserve"> Sunt obligatorii controlul operaţiunilor, respectarea procedurilor, precum şi asigurarea cerinţelor specificate și </w:t>
      </w:r>
      <w:r>
        <w:rPr>
          <w:rFonts w:ascii="Arial" w:eastAsia="Cambria" w:hAnsi="Arial" w:cs="Arial"/>
          <w:sz w:val="24"/>
          <w:szCs w:val="24"/>
        </w:rPr>
        <w:t xml:space="preserve">a </w:t>
      </w:r>
      <w:r w:rsidRPr="003C05A6">
        <w:rPr>
          <w:rFonts w:ascii="Arial" w:eastAsia="Cambria" w:hAnsi="Arial" w:cs="Arial"/>
          <w:sz w:val="24"/>
          <w:szCs w:val="24"/>
        </w:rPr>
        <w:t>standardelor specifice.</w:t>
      </w:r>
      <w:r w:rsidRPr="003C05A6">
        <w:rPr>
          <w:rFonts w:ascii="Arial" w:eastAsia="Cambria" w:hAnsi="Arial" w:cs="Arial"/>
          <w:sz w:val="24"/>
          <w:szCs w:val="24"/>
          <w:highlight w:val="yellow"/>
        </w:rPr>
        <w:t xml:space="preserve">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26</w:t>
      </w:r>
      <w:r w:rsidRPr="003C05A6">
        <w:rPr>
          <w:rFonts w:ascii="Arial" w:eastAsia="Cambria" w:hAnsi="Arial" w:cs="Arial"/>
          <w:sz w:val="24"/>
          <w:szCs w:val="24"/>
        </w:rPr>
        <w:t xml:space="preserve"> Unităţile sanitare trebuie să garanteze acelaşi nivel de siguranţă a pacienţilor, atât în cazul utilizării de dispozitive medicale achiziţionate de pe piaţă, cât şi al utilizării celor sterilizate în unitatea sanitară. </w:t>
      </w:r>
    </w:p>
    <w:p w:rsidR="00DB49FE" w:rsidRPr="003C05A6" w:rsidRDefault="00DB49FE" w:rsidP="00DB49FE">
      <w:pPr>
        <w:jc w:val="both"/>
        <w:rPr>
          <w:rFonts w:ascii="Arial" w:eastAsia="Cambria" w:hAnsi="Arial" w:cs="Arial"/>
          <w:b/>
          <w:sz w:val="24"/>
          <w:szCs w:val="24"/>
        </w:rPr>
      </w:pPr>
      <w:r>
        <w:rPr>
          <w:rFonts w:ascii="Arial" w:eastAsia="Cambria" w:hAnsi="Arial" w:cs="Arial"/>
          <w:b/>
          <w:sz w:val="24"/>
          <w:szCs w:val="24"/>
        </w:rPr>
        <w:t>Art. 27</w:t>
      </w:r>
      <w:r>
        <w:rPr>
          <w:rFonts w:ascii="Arial" w:eastAsia="Cambria" w:hAnsi="Arial" w:cs="Arial"/>
          <w:sz w:val="24"/>
          <w:szCs w:val="24"/>
        </w:rPr>
        <w:t xml:space="preserve"> Este interzisă reprocesarea, </w:t>
      </w:r>
      <w:r w:rsidRPr="003C05A6">
        <w:rPr>
          <w:rFonts w:ascii="Arial" w:eastAsia="Cambria" w:hAnsi="Arial" w:cs="Arial"/>
          <w:sz w:val="24"/>
          <w:szCs w:val="24"/>
        </w:rPr>
        <w:t>în vederea reutilizării</w:t>
      </w:r>
      <w:r>
        <w:rPr>
          <w:rFonts w:ascii="Arial" w:eastAsia="Cambria" w:hAnsi="Arial" w:cs="Arial"/>
          <w:sz w:val="24"/>
          <w:szCs w:val="24"/>
        </w:rPr>
        <w:t>,</w:t>
      </w:r>
      <w:r w:rsidRPr="003C05A6">
        <w:rPr>
          <w:rFonts w:ascii="Arial" w:eastAsia="Cambria" w:hAnsi="Arial" w:cs="Arial"/>
          <w:sz w:val="24"/>
          <w:szCs w:val="24"/>
        </w:rPr>
        <w:t xml:space="preserve"> a dispozitivelor şi materialelor de unică folosinţă. </w:t>
      </w:r>
    </w:p>
    <w:p w:rsidR="00DB49FE" w:rsidRPr="003C05A6" w:rsidRDefault="00DB49FE" w:rsidP="00DB49FE">
      <w:pPr>
        <w:jc w:val="both"/>
        <w:rPr>
          <w:rFonts w:ascii="Arial" w:eastAsia="Cambria" w:hAnsi="Arial" w:cs="Arial"/>
          <w:b/>
          <w:sz w:val="24"/>
          <w:szCs w:val="24"/>
        </w:rPr>
      </w:pPr>
      <w:r>
        <w:rPr>
          <w:rFonts w:ascii="Arial" w:eastAsia="Cambria" w:hAnsi="Arial" w:cs="Arial"/>
          <w:b/>
          <w:sz w:val="24"/>
          <w:szCs w:val="24"/>
        </w:rPr>
        <w:t>Art. 28</w:t>
      </w:r>
      <w:r w:rsidRPr="003C05A6">
        <w:rPr>
          <w:rFonts w:ascii="Arial" w:eastAsia="Cambria" w:hAnsi="Arial" w:cs="Arial"/>
          <w:sz w:val="24"/>
          <w:szCs w:val="24"/>
        </w:rPr>
        <w:t xml:space="preserve"> Serviciul de sterilizare din unităţile sanitare de orice tip trebuie să fie amenajat într-un spaţiu special destinat, în vederea desfăşurării activităţilor de reprocesare.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29</w:t>
      </w:r>
      <w:r w:rsidRPr="003C05A6">
        <w:rPr>
          <w:rFonts w:ascii="Arial" w:eastAsia="Cambria" w:hAnsi="Arial" w:cs="Arial"/>
          <w:sz w:val="24"/>
          <w:szCs w:val="24"/>
        </w:rPr>
        <w:t xml:space="preserve"> Organizarea activităţilor propriu-zise de sterilizare, precum şi a activităţilor conexe, respectiv curăţarea, dezinfecţia şi împachetarea, stocarea şi livrarea, va ţine cont de necesitatea respectării circuitelor funcţionale. Este interzisă realizarea acestor activităţi (decontaminare, ambalare și sterilizare) în alte spaţii decât cele desemnate.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30</w:t>
      </w:r>
      <w:r w:rsidRPr="003C05A6">
        <w:rPr>
          <w:rFonts w:ascii="Arial" w:eastAsia="Cambria" w:hAnsi="Arial" w:cs="Arial"/>
          <w:sz w:val="24"/>
          <w:szCs w:val="24"/>
        </w:rPr>
        <w:t xml:space="preserve"> Organizarea activităţii serviciilor de sterilizare cuprinde: </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asigurarea spaţiilor derulării activităţii, în conformitate cu legislaţia în vigoare;</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circuitele funcţionale, recipientele şi mijloacele de transport;</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asigurarea condiţiilor de calitate a mediului în care se desfăşoară procesul de sterilizare;</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verificarea stării de funcţionare a aparaturii;</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sistemul de control al procesului;</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lastRenderedPageBreak/>
        <w:t>procedurile de marca</w:t>
      </w:r>
      <w:r>
        <w:rPr>
          <w:rFonts w:ascii="Arial" w:eastAsia="Cambria" w:hAnsi="Arial" w:cs="Arial"/>
          <w:sz w:val="24"/>
          <w:szCs w:val="24"/>
        </w:rPr>
        <w:t xml:space="preserve">re şi asigurarea trasabilităţii </w:t>
      </w:r>
      <w:r w:rsidRPr="003C05A6">
        <w:rPr>
          <w:rFonts w:ascii="Arial" w:eastAsia="Cambria" w:hAnsi="Arial" w:cs="Arial"/>
          <w:sz w:val="24"/>
          <w:szCs w:val="24"/>
        </w:rPr>
        <w:t>produselor finite - cu menţionarea datei primirii produsului de sterilizat, secţia de provenienţă, numărul șarjei de sterilizare, data trimiterii pe secţie a produsului sterilizat, numele persoanei care a efectuat sterilizarea și înregistrarea datelor produsului finit în fișa pacientului;</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tratarea neconformităţilor procesului de sterilizare;</w:t>
      </w:r>
    </w:p>
    <w:p w:rsidR="00DB49FE" w:rsidRPr="003C05A6" w:rsidRDefault="00DB49FE" w:rsidP="002A212D">
      <w:pPr>
        <w:numPr>
          <w:ilvl w:val="0"/>
          <w:numId w:val="16"/>
        </w:numPr>
        <w:spacing w:after="0" w:line="256" w:lineRule="auto"/>
        <w:ind w:left="1350" w:hanging="270"/>
        <w:jc w:val="both"/>
        <w:rPr>
          <w:rFonts w:ascii="Arial" w:eastAsia="Cambria" w:hAnsi="Arial" w:cs="Arial"/>
          <w:sz w:val="24"/>
          <w:szCs w:val="24"/>
        </w:rPr>
      </w:pPr>
      <w:r w:rsidRPr="003C05A6">
        <w:rPr>
          <w:rFonts w:ascii="Arial" w:eastAsia="Cambria" w:hAnsi="Arial" w:cs="Arial"/>
          <w:sz w:val="24"/>
          <w:szCs w:val="24"/>
        </w:rPr>
        <w:t>instruirea personalului;</w:t>
      </w:r>
    </w:p>
    <w:p w:rsidR="00DB49FE" w:rsidRPr="003C05A6" w:rsidRDefault="00DB49FE" w:rsidP="002A212D">
      <w:pPr>
        <w:numPr>
          <w:ilvl w:val="0"/>
          <w:numId w:val="16"/>
        </w:numPr>
        <w:spacing w:line="256" w:lineRule="auto"/>
        <w:ind w:left="1350" w:hanging="270"/>
        <w:jc w:val="both"/>
        <w:rPr>
          <w:rFonts w:ascii="Arial" w:eastAsia="Cambria" w:hAnsi="Arial" w:cs="Arial"/>
          <w:sz w:val="24"/>
          <w:szCs w:val="24"/>
        </w:rPr>
      </w:pPr>
      <w:r w:rsidRPr="003C05A6">
        <w:rPr>
          <w:rFonts w:ascii="Arial" w:eastAsia="Cambria" w:hAnsi="Arial" w:cs="Arial"/>
          <w:sz w:val="24"/>
          <w:szCs w:val="24"/>
        </w:rPr>
        <w:t xml:space="preserve">asigurarea echipamentului de protecţie al personalului.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31</w:t>
      </w:r>
      <w:r w:rsidRPr="003C05A6">
        <w:rPr>
          <w:rFonts w:ascii="Arial" w:eastAsia="Cambria" w:hAnsi="Arial" w:cs="Arial"/>
          <w:sz w:val="24"/>
          <w:szCs w:val="24"/>
        </w:rPr>
        <w:t xml:space="preserve"> Circuitele se stabilesc astfel încât să asigure securitatea personalului, a mediului şi integritatea dispozitivelor medicale.</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32</w:t>
      </w:r>
      <w:r w:rsidRPr="003C05A6">
        <w:rPr>
          <w:rFonts w:ascii="Arial" w:eastAsia="Cambria" w:hAnsi="Arial" w:cs="Arial"/>
          <w:sz w:val="24"/>
          <w:szCs w:val="24"/>
        </w:rPr>
        <w:t xml:space="preserve"> Dispozitivele medicale reutilizabile care urmează procesul de sterilizare trebuie să respecte următorul ciclu: curățare, dezinfecție, inspecție, împachetare/ambalare,  sterilizare, depozitare, în transport către beneficiari, depozitare,  utilizare, transport către serviciul central de sterilizare. Toate aceste etape sunt obligatorii. </w:t>
      </w:r>
    </w:p>
    <w:p w:rsidR="00DB49FE" w:rsidRPr="003C05A6" w:rsidRDefault="00DB49FE" w:rsidP="00DB49FE">
      <w:pPr>
        <w:jc w:val="both"/>
        <w:rPr>
          <w:rFonts w:ascii="Arial" w:eastAsia="Cambria" w:hAnsi="Arial" w:cs="Arial"/>
          <w:sz w:val="24"/>
          <w:szCs w:val="24"/>
          <w:highlight w:val="yellow"/>
        </w:rPr>
      </w:pPr>
      <w:r>
        <w:rPr>
          <w:rFonts w:ascii="Arial" w:eastAsia="Cambria" w:hAnsi="Arial" w:cs="Arial"/>
          <w:b/>
          <w:sz w:val="24"/>
          <w:szCs w:val="24"/>
        </w:rPr>
        <w:t xml:space="preserve">Art. 33 </w:t>
      </w:r>
      <w:r w:rsidRPr="003C05A6">
        <w:rPr>
          <w:rFonts w:ascii="Arial" w:eastAsia="Cambria" w:hAnsi="Arial" w:cs="Arial"/>
          <w:sz w:val="24"/>
          <w:szCs w:val="24"/>
        </w:rPr>
        <w:t>Toate dispozitivele medicale şi materialele care urmează a fi sterilizate trebuie curăţate şi dezinfectate chimic sau termic</w:t>
      </w:r>
      <w:r>
        <w:rPr>
          <w:rFonts w:ascii="Arial" w:eastAsia="Cambria" w:hAnsi="Arial" w:cs="Arial"/>
          <w:sz w:val="24"/>
          <w:szCs w:val="24"/>
        </w:rPr>
        <w:t>,</w:t>
      </w:r>
      <w:r w:rsidRPr="003C05A6">
        <w:rPr>
          <w:rFonts w:ascii="Arial" w:eastAsia="Cambria" w:hAnsi="Arial" w:cs="Arial"/>
          <w:sz w:val="24"/>
          <w:szCs w:val="24"/>
        </w:rPr>
        <w:t xml:space="preserve"> înainte de a fi supuse unui proces standardizat de sterilizare. </w:t>
      </w:r>
      <w:r>
        <w:rPr>
          <w:rFonts w:ascii="Arial" w:eastAsia="Cambria" w:hAnsi="Arial" w:cs="Arial"/>
          <w:sz w:val="24"/>
          <w:szCs w:val="24"/>
        </w:rPr>
        <w:t xml:space="preserve">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34</w:t>
      </w:r>
      <w:r w:rsidRPr="00C70811">
        <w:rPr>
          <w:rFonts w:ascii="Arial" w:eastAsia="Cambria" w:hAnsi="Arial" w:cs="Arial"/>
          <w:sz w:val="24"/>
          <w:szCs w:val="24"/>
        </w:rPr>
        <w:t xml:space="preserve"> Curățarea</w:t>
      </w:r>
      <w:r w:rsidRPr="003C05A6">
        <w:rPr>
          <w:rFonts w:ascii="Arial" w:eastAsia="Cambria" w:hAnsi="Arial" w:cs="Arial"/>
          <w:sz w:val="24"/>
          <w:szCs w:val="24"/>
        </w:rPr>
        <w:t xml:space="preserve"> se realizează manual sau pri</w:t>
      </w:r>
      <w:r>
        <w:rPr>
          <w:rFonts w:ascii="Arial" w:eastAsia="Cambria" w:hAnsi="Arial" w:cs="Arial"/>
          <w:sz w:val="24"/>
          <w:szCs w:val="24"/>
        </w:rPr>
        <w:t xml:space="preserve">ntr-un proces automat validat. </w:t>
      </w:r>
      <w:r w:rsidRPr="003C05A6">
        <w:rPr>
          <w:rFonts w:ascii="Arial" w:eastAsia="Cambria" w:hAnsi="Arial" w:cs="Arial"/>
          <w:sz w:val="24"/>
          <w:szCs w:val="24"/>
        </w:rPr>
        <w:t>În cazul curățării manuale sunt necesare proceduri standard de operare</w:t>
      </w:r>
      <w:r>
        <w:rPr>
          <w:rFonts w:ascii="Arial" w:eastAsia="Cambria" w:hAnsi="Arial" w:cs="Arial"/>
          <w:sz w:val="24"/>
          <w:szCs w:val="24"/>
        </w:rPr>
        <w:t>,</w:t>
      </w:r>
      <w:r w:rsidRPr="003C05A6">
        <w:rPr>
          <w:rFonts w:ascii="Arial" w:eastAsia="Cambria" w:hAnsi="Arial" w:cs="Arial"/>
          <w:sz w:val="24"/>
          <w:szCs w:val="24"/>
        </w:rPr>
        <w:t xml:space="preserve"> care să reglementeze foarte clar acest proces.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35</w:t>
      </w:r>
      <w:r w:rsidRPr="003C05A6">
        <w:rPr>
          <w:rFonts w:ascii="Arial" w:eastAsia="Cambria" w:hAnsi="Arial" w:cs="Arial"/>
          <w:b/>
          <w:sz w:val="24"/>
          <w:szCs w:val="24"/>
        </w:rPr>
        <w:t xml:space="preserve"> </w:t>
      </w:r>
      <w:r w:rsidRPr="002439E7">
        <w:rPr>
          <w:rFonts w:ascii="Arial" w:eastAsia="Cambria" w:hAnsi="Arial" w:cs="Arial"/>
          <w:sz w:val="24"/>
          <w:szCs w:val="24"/>
        </w:rPr>
        <w:t>Mașina cu ultrasunete</w:t>
      </w:r>
      <w:r w:rsidRPr="003C05A6">
        <w:rPr>
          <w:rFonts w:ascii="Arial" w:eastAsia="Cambria" w:hAnsi="Arial" w:cs="Arial"/>
          <w:sz w:val="24"/>
          <w:szCs w:val="24"/>
        </w:rPr>
        <w:t xml:space="preserve"> efectuează doar o curățarea preliminară ce trebuie urmată de curățarea mecanică și dezinfecție.</w:t>
      </w:r>
    </w:p>
    <w:p w:rsidR="00DB49FE" w:rsidRDefault="00DB49FE" w:rsidP="00DB49FE">
      <w:pPr>
        <w:jc w:val="both"/>
        <w:rPr>
          <w:rFonts w:ascii="Arial" w:eastAsia="Cambria" w:hAnsi="Arial" w:cs="Arial"/>
          <w:sz w:val="24"/>
          <w:szCs w:val="24"/>
        </w:rPr>
      </w:pPr>
      <w:r>
        <w:rPr>
          <w:rFonts w:ascii="Arial" w:eastAsia="Cambria" w:hAnsi="Arial" w:cs="Arial"/>
          <w:b/>
          <w:sz w:val="24"/>
          <w:szCs w:val="24"/>
        </w:rPr>
        <w:t>Art. 36</w:t>
      </w:r>
      <w:r w:rsidRPr="003C05A6">
        <w:rPr>
          <w:rFonts w:ascii="Arial" w:eastAsia="Cambria" w:hAnsi="Arial" w:cs="Arial"/>
          <w:sz w:val="24"/>
          <w:szCs w:val="24"/>
        </w:rPr>
        <w:t xml:space="preserve"> Se recomandă testarea periodică a eficienței procesului de curățare și dezinfecție prin verificarea încărcăturii organice de pe </w:t>
      </w:r>
      <w:r>
        <w:rPr>
          <w:rFonts w:ascii="Arial" w:eastAsia="Cambria" w:hAnsi="Arial" w:cs="Arial"/>
          <w:sz w:val="24"/>
          <w:szCs w:val="24"/>
        </w:rPr>
        <w:t>instrumente/dispozitive medicale cu</w:t>
      </w:r>
      <w:r w:rsidRPr="003C05A6">
        <w:rPr>
          <w:rFonts w:ascii="Arial" w:eastAsia="Cambria" w:hAnsi="Arial" w:cs="Arial"/>
          <w:sz w:val="24"/>
          <w:szCs w:val="24"/>
        </w:rPr>
        <w:t xml:space="preserve"> înregistrarea rezultatelor. </w:t>
      </w:r>
    </w:p>
    <w:p w:rsidR="00DB49FE" w:rsidRDefault="00DB49FE" w:rsidP="00DB49FE">
      <w:pPr>
        <w:jc w:val="both"/>
        <w:rPr>
          <w:rFonts w:ascii="Arial" w:eastAsia="Cambria" w:hAnsi="Arial" w:cs="Arial"/>
          <w:sz w:val="24"/>
          <w:szCs w:val="24"/>
        </w:rPr>
      </w:pPr>
      <w:r>
        <w:rPr>
          <w:rFonts w:ascii="Arial" w:eastAsia="Cambria" w:hAnsi="Arial" w:cs="Arial"/>
          <w:b/>
          <w:sz w:val="24"/>
          <w:szCs w:val="24"/>
        </w:rPr>
        <w:t>Art. 37</w:t>
      </w:r>
      <w:r>
        <w:rPr>
          <w:rFonts w:ascii="Arial" w:eastAsia="Cambria" w:hAnsi="Arial" w:cs="Arial"/>
          <w:sz w:val="24"/>
          <w:szCs w:val="24"/>
        </w:rPr>
        <w:t xml:space="preserve"> (1) </w:t>
      </w:r>
      <w:r w:rsidRPr="003C05A6">
        <w:rPr>
          <w:rFonts w:ascii="Arial" w:eastAsia="Cambria" w:hAnsi="Arial" w:cs="Arial"/>
          <w:sz w:val="24"/>
          <w:szCs w:val="24"/>
        </w:rPr>
        <w:t>Mijloacele de transport folosite pentru transportul dispozitivelor medicale trebuie să asigure protecția faţă de contaminări accidentale</w:t>
      </w:r>
      <w:r>
        <w:rPr>
          <w:rFonts w:ascii="Arial" w:eastAsia="Cambria" w:hAnsi="Arial" w:cs="Arial"/>
          <w:sz w:val="24"/>
          <w:szCs w:val="24"/>
        </w:rPr>
        <w:t>,</w:t>
      </w:r>
      <w:r w:rsidRPr="003C05A6">
        <w:rPr>
          <w:rFonts w:ascii="Arial" w:eastAsia="Cambria" w:hAnsi="Arial" w:cs="Arial"/>
          <w:sz w:val="24"/>
          <w:szCs w:val="24"/>
        </w:rPr>
        <w:t xml:space="preserve"> a</w:t>
      </w:r>
      <w:r>
        <w:rPr>
          <w:rFonts w:ascii="Arial" w:eastAsia="Cambria" w:hAnsi="Arial" w:cs="Arial"/>
          <w:sz w:val="24"/>
          <w:szCs w:val="24"/>
        </w:rPr>
        <w:t xml:space="preserve">tât a instrumentelor în tranzit, </w:t>
      </w:r>
      <w:r w:rsidRPr="003C05A6">
        <w:rPr>
          <w:rFonts w:ascii="Arial" w:eastAsia="Cambria" w:hAnsi="Arial" w:cs="Arial"/>
          <w:sz w:val="24"/>
          <w:szCs w:val="24"/>
        </w:rPr>
        <w:t xml:space="preserve">cât și a personalului care le transportă, de aceea trebuie să prezinte posibilitate de închidere cu capac, să fie rigide, ușor de curățat și să reziste la acțiunea substanțelor dezinfectante.  </w:t>
      </w:r>
    </w:p>
    <w:p w:rsidR="00DB49FE" w:rsidRDefault="00DB49FE" w:rsidP="00DB49FE">
      <w:pPr>
        <w:pStyle w:val="ListParagraph"/>
        <w:ind w:left="0" w:firstLine="720"/>
        <w:jc w:val="both"/>
        <w:rPr>
          <w:rFonts w:ascii="Arial" w:eastAsia="Cambria" w:hAnsi="Arial" w:cs="Arial"/>
          <w:sz w:val="24"/>
          <w:szCs w:val="24"/>
        </w:rPr>
      </w:pPr>
      <w:r>
        <w:rPr>
          <w:rFonts w:ascii="Arial" w:eastAsia="Cambria" w:hAnsi="Arial" w:cs="Arial"/>
          <w:sz w:val="24"/>
          <w:szCs w:val="24"/>
        </w:rPr>
        <w:t xml:space="preserve">   (2) </w:t>
      </w:r>
      <w:r w:rsidRPr="00FC5635">
        <w:rPr>
          <w:rFonts w:ascii="Arial" w:eastAsia="Cambria" w:hAnsi="Arial" w:cs="Arial"/>
          <w:sz w:val="24"/>
          <w:szCs w:val="24"/>
        </w:rPr>
        <w:t>În funcție de necesitate, dispozitivele medicale/instrumentele folosite pot fi acoperite cu un detergent enzimatic pentru evitarea formării biofilmului și transportate în serviciul de sterilizare în containere închise cu ambalaj dublu, conform cerințelor pentru transportul produselor cu risc biologic.</w:t>
      </w:r>
    </w:p>
    <w:p w:rsidR="00DB49FE" w:rsidRDefault="00DB49FE" w:rsidP="002A212D">
      <w:pPr>
        <w:pStyle w:val="ListParagraph"/>
        <w:numPr>
          <w:ilvl w:val="0"/>
          <w:numId w:val="13"/>
        </w:numPr>
        <w:spacing w:after="0" w:line="276" w:lineRule="auto"/>
        <w:ind w:left="0" w:firstLine="900"/>
        <w:rPr>
          <w:rFonts w:ascii="Arial" w:eastAsia="Cambria" w:hAnsi="Arial" w:cs="Arial"/>
          <w:sz w:val="24"/>
          <w:szCs w:val="24"/>
        </w:rPr>
      </w:pPr>
      <w:r w:rsidRPr="00FC5635">
        <w:rPr>
          <w:rFonts w:ascii="Arial" w:eastAsia="Cambria" w:hAnsi="Arial" w:cs="Arial"/>
          <w:sz w:val="24"/>
          <w:szCs w:val="24"/>
        </w:rPr>
        <w:t>Pre</w:t>
      </w:r>
      <w:r>
        <w:rPr>
          <w:rFonts w:ascii="Arial" w:eastAsia="Cambria" w:hAnsi="Arial" w:cs="Arial"/>
          <w:sz w:val="24"/>
          <w:szCs w:val="24"/>
        </w:rPr>
        <w:t>curățarea</w:t>
      </w:r>
      <w:r w:rsidRPr="00FC5635">
        <w:rPr>
          <w:rFonts w:ascii="Arial" w:eastAsia="Cambria" w:hAnsi="Arial" w:cs="Arial"/>
          <w:sz w:val="24"/>
          <w:szCs w:val="24"/>
        </w:rPr>
        <w:t xml:space="preserve"> dispozitivelor în punctul de utilizare nu în</w:t>
      </w:r>
      <w:r>
        <w:rPr>
          <w:rFonts w:ascii="Arial" w:eastAsia="Cambria" w:hAnsi="Arial" w:cs="Arial"/>
          <w:sz w:val="24"/>
          <w:szCs w:val="24"/>
        </w:rPr>
        <w:t>locuiește procedura de curatare nu înlocuiește procedura de curățare, ci are rolul de</w:t>
      </w:r>
      <w:r w:rsidRPr="00FC5635">
        <w:rPr>
          <w:rFonts w:ascii="Arial" w:eastAsia="Cambria" w:hAnsi="Arial" w:cs="Arial"/>
          <w:sz w:val="24"/>
          <w:szCs w:val="24"/>
        </w:rPr>
        <w:t xml:space="preserve"> a facilita efectu</w:t>
      </w:r>
      <w:r>
        <w:rPr>
          <w:rFonts w:ascii="Arial" w:eastAsia="Cambria" w:hAnsi="Arial" w:cs="Arial"/>
          <w:sz w:val="24"/>
          <w:szCs w:val="24"/>
        </w:rPr>
        <w:t xml:space="preserve">area corespunzătoare a procesului </w:t>
      </w:r>
      <w:r w:rsidRPr="00FC5635">
        <w:rPr>
          <w:rFonts w:ascii="Arial" w:eastAsia="Cambria" w:hAnsi="Arial" w:cs="Arial"/>
          <w:sz w:val="24"/>
          <w:szCs w:val="24"/>
        </w:rPr>
        <w:t xml:space="preserve">de </w:t>
      </w:r>
      <w:r>
        <w:rPr>
          <w:rFonts w:ascii="Arial" w:eastAsia="Cambria" w:hAnsi="Arial" w:cs="Arial"/>
          <w:sz w:val="24"/>
          <w:szCs w:val="24"/>
        </w:rPr>
        <w:t xml:space="preserve">decontaminare. </w:t>
      </w:r>
    </w:p>
    <w:p w:rsidR="00DB49FE" w:rsidRPr="00FC5635" w:rsidRDefault="00DB49FE" w:rsidP="002A212D">
      <w:pPr>
        <w:pStyle w:val="ListParagraph"/>
        <w:numPr>
          <w:ilvl w:val="0"/>
          <w:numId w:val="13"/>
        </w:numPr>
        <w:spacing w:after="200" w:line="276" w:lineRule="auto"/>
        <w:ind w:firstLine="180"/>
        <w:jc w:val="both"/>
        <w:rPr>
          <w:rFonts w:ascii="Arial" w:eastAsia="Cambria" w:hAnsi="Arial" w:cs="Arial"/>
          <w:sz w:val="24"/>
          <w:szCs w:val="24"/>
        </w:rPr>
      </w:pPr>
      <w:r>
        <w:rPr>
          <w:rFonts w:ascii="Arial" w:eastAsia="Cambria" w:hAnsi="Arial" w:cs="Arial"/>
          <w:sz w:val="24"/>
          <w:szCs w:val="24"/>
        </w:rPr>
        <w:t>Pentru aceasta procedura NU se folosesc</w:t>
      </w:r>
      <w:r w:rsidRPr="00FC5635">
        <w:rPr>
          <w:rFonts w:ascii="Arial" w:eastAsia="Cambria" w:hAnsi="Arial" w:cs="Arial"/>
          <w:sz w:val="24"/>
          <w:szCs w:val="24"/>
        </w:rPr>
        <w:t xml:space="preserve"> soluții saline sau soluții clorinate</w:t>
      </w:r>
      <w:r>
        <w:rPr>
          <w:rFonts w:ascii="Arial" w:eastAsia="Cambria" w:hAnsi="Arial" w:cs="Arial"/>
          <w:sz w:val="24"/>
          <w:szCs w:val="24"/>
        </w:rPr>
        <w:t>.</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38</w:t>
      </w:r>
      <w:r w:rsidRPr="003C05A6">
        <w:rPr>
          <w:rFonts w:ascii="Arial" w:eastAsia="Cambria" w:hAnsi="Arial" w:cs="Arial"/>
          <w:sz w:val="24"/>
          <w:szCs w:val="24"/>
        </w:rPr>
        <w:t xml:space="preserve"> Toate dispozitivele medicale care au trecut prin procesul de curăţare-dezinfecție, înaintea ambalării pentru sterilizare, trebuie supuse inspecției vizuale pentru validarea condiției igienico-tehnice a acestora.  Inspectarea vizuală a dispozitivelor medicale trebuie să se realizeze folosind o lampă cu lupă.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A</w:t>
      </w:r>
      <w:r>
        <w:rPr>
          <w:rFonts w:ascii="Arial" w:eastAsia="Cambria" w:hAnsi="Arial" w:cs="Arial"/>
          <w:b/>
          <w:sz w:val="24"/>
          <w:szCs w:val="24"/>
        </w:rPr>
        <w:t>rt. 39</w:t>
      </w:r>
      <w:r w:rsidRPr="003C05A6">
        <w:rPr>
          <w:rFonts w:ascii="Arial" w:eastAsia="Cambria" w:hAnsi="Arial" w:cs="Arial"/>
          <w:sz w:val="24"/>
          <w:szCs w:val="24"/>
        </w:rPr>
        <w:t xml:space="preserve"> Pentru împachetare/ambalare, dispozitivele medicale trebuie să fie curate și uscate .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lastRenderedPageBreak/>
        <w:t>Art. 40</w:t>
      </w:r>
      <w:r w:rsidRPr="003C05A6">
        <w:rPr>
          <w:rFonts w:ascii="Arial" w:eastAsia="Cambria" w:hAnsi="Arial" w:cs="Arial"/>
          <w:b/>
          <w:sz w:val="24"/>
          <w:szCs w:val="24"/>
        </w:rPr>
        <w:t xml:space="preserve">  </w:t>
      </w:r>
      <w:r w:rsidRPr="003C05A6">
        <w:rPr>
          <w:rFonts w:ascii="Arial" w:eastAsia="Cambria" w:hAnsi="Arial" w:cs="Arial"/>
          <w:sz w:val="24"/>
          <w:szCs w:val="24"/>
        </w:rPr>
        <w:t>Dispozitivele medicale trebuie sa fie împachetate într-un mod care să reducă la minim riscul de contaminare în timpul deschiderii și îndepărtării conținutului.</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41</w:t>
      </w:r>
      <w:r w:rsidRPr="003C05A6">
        <w:rPr>
          <w:rFonts w:ascii="Arial" w:eastAsia="Cambria" w:hAnsi="Arial" w:cs="Arial"/>
          <w:sz w:val="24"/>
          <w:szCs w:val="24"/>
        </w:rPr>
        <w:t xml:space="preserve"> Materialele pentru ambalare/împachetare trebuie să respecte standardele (EN 868 </w:t>
      </w:r>
      <w:r>
        <w:rPr>
          <w:rFonts w:ascii="Arial" w:eastAsia="Cambria" w:hAnsi="Arial" w:cs="Arial"/>
          <w:sz w:val="24"/>
          <w:szCs w:val="24"/>
        </w:rPr>
        <w:t>ș</w:t>
      </w:r>
      <w:r w:rsidRPr="003C05A6">
        <w:rPr>
          <w:rFonts w:ascii="Arial" w:eastAsia="Cambria" w:hAnsi="Arial" w:cs="Arial"/>
          <w:sz w:val="24"/>
          <w:szCs w:val="24"/>
        </w:rPr>
        <w:t>i EN 11</w:t>
      </w:r>
      <w:r>
        <w:rPr>
          <w:rFonts w:ascii="Arial" w:eastAsia="Cambria" w:hAnsi="Arial" w:cs="Arial"/>
          <w:sz w:val="24"/>
          <w:szCs w:val="24"/>
        </w:rPr>
        <w:t>.</w:t>
      </w:r>
      <w:r w:rsidRPr="003C05A6">
        <w:rPr>
          <w:rFonts w:ascii="Arial" w:eastAsia="Cambria" w:hAnsi="Arial" w:cs="Arial"/>
          <w:sz w:val="24"/>
          <w:szCs w:val="24"/>
        </w:rPr>
        <w:t>607) și pot</w:t>
      </w:r>
      <w:r>
        <w:rPr>
          <w:rFonts w:ascii="Arial" w:eastAsia="Cambria" w:hAnsi="Arial" w:cs="Arial"/>
          <w:sz w:val="24"/>
          <w:szCs w:val="24"/>
        </w:rPr>
        <w:t xml:space="preserve"> fi: hârtie</w:t>
      </w:r>
      <w:r w:rsidRPr="003C05A6">
        <w:rPr>
          <w:rFonts w:ascii="Arial" w:eastAsia="Cambria" w:hAnsi="Arial" w:cs="Arial"/>
          <w:sz w:val="24"/>
          <w:szCs w:val="24"/>
        </w:rPr>
        <w:t xml:space="preserve"> de împachetat, pungă sudată, hârtie/film transparent, pungă de hârtie și container reutilizabil rigid cu filtru.</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42</w:t>
      </w:r>
      <w:r w:rsidRPr="003C05A6">
        <w:rPr>
          <w:rFonts w:ascii="Arial" w:eastAsia="Cambria" w:hAnsi="Arial" w:cs="Arial"/>
          <w:sz w:val="24"/>
          <w:szCs w:val="24"/>
        </w:rPr>
        <w:t xml:space="preserve"> Se interzice folosirea </w:t>
      </w:r>
      <w:r>
        <w:rPr>
          <w:rFonts w:ascii="Arial" w:eastAsia="Cambria" w:hAnsi="Arial" w:cs="Arial"/>
          <w:sz w:val="24"/>
          <w:szCs w:val="24"/>
        </w:rPr>
        <w:t>recipientelor</w:t>
      </w:r>
      <w:r w:rsidRPr="003C05A6">
        <w:rPr>
          <w:rFonts w:ascii="Arial" w:eastAsia="Cambria" w:hAnsi="Arial" w:cs="Arial"/>
          <w:sz w:val="24"/>
          <w:szCs w:val="24"/>
        </w:rPr>
        <w:t xml:space="preserve"> d</w:t>
      </w:r>
      <w:r>
        <w:rPr>
          <w:rFonts w:ascii="Arial" w:eastAsia="Cambria" w:hAnsi="Arial" w:cs="Arial"/>
          <w:sz w:val="24"/>
          <w:szCs w:val="24"/>
        </w:rPr>
        <w:t>in</w:t>
      </w:r>
      <w:r w:rsidRPr="003C05A6">
        <w:rPr>
          <w:rFonts w:ascii="Arial" w:eastAsia="Cambria" w:hAnsi="Arial" w:cs="Arial"/>
          <w:sz w:val="24"/>
          <w:szCs w:val="24"/>
        </w:rPr>
        <w:t xml:space="preserve"> metal cu colier</w:t>
      </w:r>
      <w:r>
        <w:rPr>
          <w:rFonts w:ascii="Arial" w:eastAsia="Cambria" w:hAnsi="Arial" w:cs="Arial"/>
          <w:sz w:val="24"/>
          <w:szCs w:val="24"/>
        </w:rPr>
        <w:t>,</w:t>
      </w:r>
      <w:r w:rsidRPr="003C05A6">
        <w:rPr>
          <w:rFonts w:ascii="Arial" w:eastAsia="Cambria" w:hAnsi="Arial" w:cs="Arial"/>
          <w:sz w:val="24"/>
          <w:szCs w:val="24"/>
        </w:rPr>
        <w:t xml:space="preserve">  a căror orificii sunt deschise și închise manual, deoarece acestea nu garantează sterilitatea conținutului.</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43</w:t>
      </w:r>
      <w:r w:rsidRPr="003C05A6">
        <w:rPr>
          <w:rFonts w:ascii="Arial" w:eastAsia="Cambria" w:hAnsi="Arial" w:cs="Arial"/>
          <w:b/>
          <w:sz w:val="24"/>
          <w:szCs w:val="24"/>
        </w:rPr>
        <w:t xml:space="preserve"> </w:t>
      </w:r>
      <w:r w:rsidRPr="003C05A6">
        <w:rPr>
          <w:rFonts w:ascii="Arial" w:eastAsia="Cambria" w:hAnsi="Arial" w:cs="Arial"/>
          <w:sz w:val="24"/>
          <w:szCs w:val="24"/>
        </w:rPr>
        <w:t>În cazul containerelor reutilizabile</w:t>
      </w:r>
      <w:r>
        <w:rPr>
          <w:rFonts w:ascii="Arial" w:eastAsia="Cambria" w:hAnsi="Arial" w:cs="Arial"/>
          <w:sz w:val="24"/>
          <w:szCs w:val="24"/>
        </w:rPr>
        <w:t>,</w:t>
      </w:r>
      <w:r w:rsidRPr="003C05A6">
        <w:rPr>
          <w:rFonts w:ascii="Arial" w:eastAsia="Cambria" w:hAnsi="Arial" w:cs="Arial"/>
          <w:sz w:val="24"/>
          <w:szCs w:val="24"/>
        </w:rPr>
        <w:t xml:space="preserve"> se vor respecta recomandările producătorului cu privire la înlocuirea filtrelor și a garniturii capacului. Se va monitoriza numărul de utilizari pentru filtre, excepție </w:t>
      </w:r>
      <w:r>
        <w:rPr>
          <w:rFonts w:ascii="Arial" w:eastAsia="Cambria" w:hAnsi="Arial" w:cs="Arial"/>
          <w:sz w:val="24"/>
          <w:szCs w:val="24"/>
        </w:rPr>
        <w:t xml:space="preserve">facând </w:t>
      </w:r>
      <w:r w:rsidRPr="003C05A6">
        <w:rPr>
          <w:rFonts w:ascii="Arial" w:eastAsia="Cambria" w:hAnsi="Arial" w:cs="Arial"/>
          <w:sz w:val="24"/>
          <w:szCs w:val="24"/>
        </w:rPr>
        <w:t>cele de unică folosinta și cele permanente.</w:t>
      </w:r>
      <w:r>
        <w:rPr>
          <w:rFonts w:ascii="Arial" w:eastAsia="Cambria" w:hAnsi="Arial" w:cs="Arial"/>
          <w:sz w:val="24"/>
          <w:szCs w:val="24"/>
        </w:rPr>
        <w:t xml:space="preserve"> Mentenanța containerelor va fi asigurată de un tehnician avizat.</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 xml:space="preserve">Art. 44 </w:t>
      </w:r>
      <w:r w:rsidRPr="00232786">
        <w:rPr>
          <w:rFonts w:ascii="Arial" w:eastAsia="Cambria" w:hAnsi="Arial" w:cs="Arial"/>
          <w:sz w:val="24"/>
          <w:szCs w:val="24"/>
        </w:rPr>
        <w:t>(</w:t>
      </w:r>
      <w:r>
        <w:rPr>
          <w:rFonts w:ascii="Arial" w:eastAsia="Cambria" w:hAnsi="Arial" w:cs="Arial"/>
          <w:sz w:val="24"/>
          <w:szCs w:val="24"/>
        </w:rPr>
        <w:t xml:space="preserve">1) </w:t>
      </w:r>
      <w:r w:rsidRPr="003C05A6">
        <w:rPr>
          <w:rFonts w:ascii="Arial" w:eastAsia="Cambria" w:hAnsi="Arial" w:cs="Arial"/>
          <w:sz w:val="24"/>
          <w:szCs w:val="24"/>
        </w:rPr>
        <w:t xml:space="preserve">În unităţile de asistenţă medicală, sterilizarea se realizează prin metode fizice (abur sub presiune), precum şi prin metoda combinată fizico-chimică (plasmă). </w:t>
      </w:r>
    </w:p>
    <w:p w:rsidR="00DB49FE" w:rsidRDefault="00DB49FE" w:rsidP="00DB49FE">
      <w:pPr>
        <w:pStyle w:val="ListParagraph"/>
        <w:spacing w:after="0" w:line="276" w:lineRule="auto"/>
        <w:ind w:left="0" w:firstLine="900"/>
        <w:jc w:val="both"/>
        <w:rPr>
          <w:rFonts w:ascii="Arial" w:eastAsia="Cambria" w:hAnsi="Arial" w:cs="Arial"/>
          <w:sz w:val="24"/>
          <w:szCs w:val="24"/>
        </w:rPr>
      </w:pPr>
      <w:r>
        <w:rPr>
          <w:rFonts w:ascii="Arial" w:eastAsia="Cambria" w:hAnsi="Arial" w:cs="Arial"/>
          <w:sz w:val="24"/>
          <w:szCs w:val="24"/>
        </w:rPr>
        <w:t xml:space="preserve">(2) </w:t>
      </w:r>
      <w:r w:rsidRPr="00232786">
        <w:rPr>
          <w:rFonts w:ascii="Arial" w:eastAsia="Cambria" w:hAnsi="Arial" w:cs="Arial"/>
          <w:sz w:val="24"/>
          <w:szCs w:val="24"/>
        </w:rPr>
        <w:t>Sterilizarea la temperatură uscată (et</w:t>
      </w:r>
      <w:r>
        <w:rPr>
          <w:rFonts w:ascii="Arial" w:eastAsia="Cambria" w:hAnsi="Arial" w:cs="Arial"/>
          <w:sz w:val="24"/>
          <w:szCs w:val="24"/>
        </w:rPr>
        <w:t xml:space="preserve">uvă/pupinel) este permisă numai </w:t>
      </w:r>
      <w:r w:rsidRPr="00232786">
        <w:rPr>
          <w:rFonts w:ascii="Arial" w:eastAsia="Cambria" w:hAnsi="Arial" w:cs="Arial"/>
          <w:sz w:val="24"/>
          <w:szCs w:val="24"/>
        </w:rPr>
        <w:t>în laboratoarele de microbiologie</w:t>
      </w:r>
      <w:r>
        <w:rPr>
          <w:rFonts w:ascii="Arial" w:eastAsia="Cambria" w:hAnsi="Arial" w:cs="Arial"/>
          <w:sz w:val="24"/>
          <w:szCs w:val="24"/>
        </w:rPr>
        <w:t>.</w:t>
      </w:r>
    </w:p>
    <w:p w:rsidR="00DB49FE" w:rsidRDefault="00DB49FE" w:rsidP="00DB49FE">
      <w:pPr>
        <w:pStyle w:val="ListParagraph"/>
        <w:spacing w:after="0" w:line="276" w:lineRule="auto"/>
        <w:ind w:left="0" w:firstLine="900"/>
        <w:jc w:val="both"/>
        <w:rPr>
          <w:rFonts w:ascii="Arial" w:eastAsia="Cambria" w:hAnsi="Arial" w:cs="Arial"/>
          <w:sz w:val="24"/>
          <w:szCs w:val="24"/>
        </w:rPr>
      </w:pPr>
      <w:r>
        <w:rPr>
          <w:rFonts w:ascii="Arial" w:eastAsia="Cambria" w:hAnsi="Arial" w:cs="Arial"/>
          <w:sz w:val="24"/>
          <w:szCs w:val="24"/>
        </w:rPr>
        <w:t xml:space="preserve">(3) </w:t>
      </w:r>
      <w:r w:rsidRPr="003C05A6">
        <w:rPr>
          <w:rFonts w:ascii="Arial" w:eastAsia="Cambria" w:hAnsi="Arial" w:cs="Arial"/>
          <w:sz w:val="24"/>
          <w:szCs w:val="24"/>
        </w:rPr>
        <w:t xml:space="preserve">Orice alt tip de aparatura de sterilizare poate fi utilizata </w:t>
      </w:r>
      <w:r>
        <w:rPr>
          <w:rFonts w:ascii="Arial" w:eastAsia="Cambria" w:hAnsi="Arial" w:cs="Arial"/>
          <w:sz w:val="24"/>
          <w:szCs w:val="24"/>
        </w:rPr>
        <w:t>î</w:t>
      </w:r>
      <w:r w:rsidRPr="003C05A6">
        <w:rPr>
          <w:rFonts w:ascii="Arial" w:eastAsia="Cambria" w:hAnsi="Arial" w:cs="Arial"/>
          <w:sz w:val="24"/>
          <w:szCs w:val="24"/>
        </w:rPr>
        <w:t>n unitatile sanitare p</w:t>
      </w:r>
      <w:r>
        <w:rPr>
          <w:rFonts w:ascii="Arial" w:eastAsia="Cambria" w:hAnsi="Arial" w:cs="Arial"/>
          <w:sz w:val="24"/>
          <w:szCs w:val="24"/>
        </w:rPr>
        <w:t>ână</w:t>
      </w:r>
      <w:r w:rsidRPr="003C05A6">
        <w:rPr>
          <w:rFonts w:ascii="Arial" w:eastAsia="Cambria" w:hAnsi="Arial" w:cs="Arial"/>
          <w:sz w:val="24"/>
          <w:szCs w:val="24"/>
        </w:rPr>
        <w:t xml:space="preserve"> la termenul de conformare la prevederea de la alin. (1)</w:t>
      </w:r>
      <w:r>
        <w:rPr>
          <w:rFonts w:ascii="Arial" w:eastAsia="Cambria" w:hAnsi="Arial" w:cs="Arial"/>
          <w:sz w:val="24"/>
          <w:szCs w:val="24"/>
        </w:rPr>
        <w:t>,</w:t>
      </w:r>
      <w:r w:rsidRPr="003C05A6">
        <w:rPr>
          <w:rFonts w:ascii="Arial" w:eastAsia="Cambria" w:hAnsi="Arial" w:cs="Arial"/>
          <w:sz w:val="24"/>
          <w:szCs w:val="24"/>
        </w:rPr>
        <w:t xml:space="preserve"> care este de 3 ani  de la data intrării în vigoare a prezentului ordin.</w:t>
      </w:r>
    </w:p>
    <w:p w:rsidR="00DB49FE" w:rsidRPr="003C05A6" w:rsidRDefault="00DB49FE" w:rsidP="00DB49FE">
      <w:pPr>
        <w:pStyle w:val="ListParagraph"/>
        <w:spacing w:after="0" w:line="276" w:lineRule="auto"/>
        <w:ind w:left="0" w:firstLine="900"/>
        <w:jc w:val="both"/>
        <w:rPr>
          <w:rFonts w:ascii="Arial" w:eastAsia="Cambria" w:hAnsi="Arial" w:cs="Arial"/>
          <w:sz w:val="24"/>
          <w:szCs w:val="24"/>
        </w:rPr>
      </w:pP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45</w:t>
      </w:r>
      <w:r w:rsidRPr="003C05A6">
        <w:rPr>
          <w:rFonts w:ascii="Arial" w:eastAsia="Cambria" w:hAnsi="Arial" w:cs="Arial"/>
          <w:sz w:val="24"/>
          <w:szCs w:val="24"/>
        </w:rPr>
        <w:t xml:space="preserve"> Sterilizarea cu abur sub presiune trebuie să fie metoda de elecţie, dacă dispozitivul medical suportă această procedură.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46</w:t>
      </w:r>
      <w:r w:rsidRPr="003C05A6">
        <w:rPr>
          <w:rFonts w:ascii="Arial" w:eastAsia="Cambria" w:hAnsi="Arial" w:cs="Arial"/>
          <w:sz w:val="24"/>
          <w:szCs w:val="24"/>
        </w:rPr>
        <w:t xml:space="preserve"> Metoda combinată fizico-chimică se utilizează în cazul sterilizarii dispozitivelor sensibile la căldură înaltă, prin acțiunea peroxidul de hidrogen ca agent de sterilizare. </w:t>
      </w:r>
    </w:p>
    <w:p w:rsidR="00DB49FE" w:rsidRPr="003C05A6" w:rsidRDefault="00DB49FE" w:rsidP="00DB49FE">
      <w:pPr>
        <w:jc w:val="both"/>
        <w:rPr>
          <w:rFonts w:ascii="Arial" w:eastAsia="Cambria" w:hAnsi="Arial" w:cs="Arial"/>
          <w:i/>
          <w:sz w:val="24"/>
          <w:szCs w:val="24"/>
        </w:rPr>
      </w:pPr>
      <w:r>
        <w:rPr>
          <w:rFonts w:ascii="Arial" w:eastAsia="Cambria" w:hAnsi="Arial" w:cs="Arial"/>
          <w:b/>
          <w:sz w:val="24"/>
          <w:szCs w:val="24"/>
        </w:rPr>
        <w:t>Art. 47</w:t>
      </w:r>
      <w:r w:rsidRPr="003C05A6">
        <w:rPr>
          <w:rFonts w:ascii="Arial" w:eastAsia="Cambria" w:hAnsi="Arial" w:cs="Arial"/>
          <w:sz w:val="24"/>
          <w:szCs w:val="24"/>
        </w:rPr>
        <w:t xml:space="preserve"> Sterilizarea se realizează numai cu aparate autorizate şi avizate</w:t>
      </w:r>
      <w:r>
        <w:rPr>
          <w:rFonts w:ascii="Arial" w:eastAsia="Cambria" w:hAnsi="Arial" w:cs="Arial"/>
          <w:sz w:val="24"/>
          <w:szCs w:val="24"/>
        </w:rPr>
        <w:t>,</w:t>
      </w:r>
      <w:r w:rsidRPr="003C05A6">
        <w:rPr>
          <w:rFonts w:ascii="Arial" w:eastAsia="Cambria" w:hAnsi="Arial" w:cs="Arial"/>
          <w:sz w:val="24"/>
          <w:szCs w:val="24"/>
        </w:rPr>
        <w:t xml:space="preserve"> conform prevederilor legale în vigoare și care respectă standarul EN 13</w:t>
      </w:r>
      <w:r>
        <w:rPr>
          <w:rFonts w:ascii="Arial" w:eastAsia="Cambria" w:hAnsi="Arial" w:cs="Arial"/>
          <w:sz w:val="24"/>
          <w:szCs w:val="24"/>
        </w:rPr>
        <w:t>.</w:t>
      </w:r>
      <w:r w:rsidRPr="003C05A6">
        <w:rPr>
          <w:rFonts w:ascii="Arial" w:eastAsia="Cambria" w:hAnsi="Arial" w:cs="Arial"/>
          <w:sz w:val="24"/>
          <w:szCs w:val="24"/>
        </w:rPr>
        <w:t>060 pentru autoclavele de capacitate mică (cu prevacuum și postvacuum), respectiv standardul EN 285 pentru autoclavele de capacitate mare.</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48</w:t>
      </w:r>
      <w:r w:rsidRPr="003C05A6">
        <w:rPr>
          <w:rFonts w:ascii="Arial" w:eastAsia="Cambria" w:hAnsi="Arial" w:cs="Arial"/>
          <w:sz w:val="24"/>
          <w:szCs w:val="24"/>
        </w:rPr>
        <w:t xml:space="preserve"> Presiunea, temperatura şi timpul de sterilizare reprezintă valori de siguranţă pentru eficacitatea sterilizării în funcţie de aparat.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49</w:t>
      </w:r>
      <w:r w:rsidRPr="003C05A6">
        <w:rPr>
          <w:rFonts w:ascii="Arial" w:eastAsia="Cambria" w:hAnsi="Arial" w:cs="Arial"/>
          <w:sz w:val="24"/>
          <w:szCs w:val="24"/>
        </w:rPr>
        <w:t xml:space="preserve"> Trebuie respectate instrucţiunile de utilizare din cartea tehnică a aparatului cu privire la temperatura, presiunea şi timpul de sterilizare recomandate de producător, în funcţie de tipurile de materiale de sterilizat ambalate. </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50</w:t>
      </w:r>
      <w:r w:rsidRPr="003C05A6">
        <w:rPr>
          <w:rFonts w:ascii="Arial" w:eastAsia="Cambria" w:hAnsi="Arial" w:cs="Arial"/>
          <w:sz w:val="24"/>
          <w:szCs w:val="24"/>
        </w:rPr>
        <w:t xml:space="preserve"> Sterilizarea necesită contactul direct al unui element cu aburul pentru o anumită perioadă de timp, la o temperatură și presiune dorită. </w:t>
      </w:r>
      <w:r>
        <w:rPr>
          <w:rFonts w:ascii="Arial" w:eastAsia="Cambria" w:hAnsi="Arial" w:cs="Arial"/>
          <w:sz w:val="24"/>
          <w:szCs w:val="24"/>
        </w:rPr>
        <w:t>Urmare a</w:t>
      </w:r>
      <w:r w:rsidRPr="003C05A6">
        <w:rPr>
          <w:rFonts w:ascii="Arial" w:eastAsia="Cambria" w:hAnsi="Arial" w:cs="Arial"/>
          <w:sz w:val="24"/>
          <w:szCs w:val="24"/>
        </w:rPr>
        <w:t xml:space="preserve"> acestui fapt</w:t>
      </w:r>
      <w:r>
        <w:rPr>
          <w:rFonts w:ascii="Arial" w:eastAsia="Cambria" w:hAnsi="Arial" w:cs="Arial"/>
          <w:sz w:val="24"/>
          <w:szCs w:val="24"/>
        </w:rPr>
        <w:t>,</w:t>
      </w:r>
      <w:r w:rsidRPr="003C05A6">
        <w:rPr>
          <w:rFonts w:ascii="Arial" w:eastAsia="Cambria" w:hAnsi="Arial" w:cs="Arial"/>
          <w:sz w:val="24"/>
          <w:szCs w:val="24"/>
        </w:rPr>
        <w:t xml:space="preserve"> </w:t>
      </w:r>
      <w:r>
        <w:rPr>
          <w:rFonts w:ascii="Arial" w:eastAsia="Cambria" w:hAnsi="Arial" w:cs="Arial"/>
          <w:sz w:val="24"/>
          <w:szCs w:val="24"/>
        </w:rPr>
        <w:t xml:space="preserve">trebuie evitată supraîncărcarea </w:t>
      </w:r>
      <w:r w:rsidRPr="003C05A6">
        <w:rPr>
          <w:rFonts w:ascii="Arial" w:eastAsia="Cambria" w:hAnsi="Arial" w:cs="Arial"/>
          <w:sz w:val="24"/>
          <w:szCs w:val="24"/>
        </w:rPr>
        <w:t>autoclavului, pentru a permite accesul aburului la toate elementele încărcăturii.</w:t>
      </w:r>
    </w:p>
    <w:p w:rsidR="00DB49FE" w:rsidRPr="003C05A6" w:rsidRDefault="00DB49FE" w:rsidP="00DB49FE">
      <w:pPr>
        <w:jc w:val="both"/>
        <w:rPr>
          <w:rFonts w:ascii="Arial" w:eastAsia="Cambria" w:hAnsi="Arial" w:cs="Arial"/>
          <w:b/>
          <w:sz w:val="24"/>
          <w:szCs w:val="24"/>
        </w:rPr>
      </w:pPr>
      <w:r>
        <w:rPr>
          <w:rFonts w:ascii="Arial" w:eastAsia="Cambria" w:hAnsi="Arial" w:cs="Arial"/>
          <w:b/>
          <w:sz w:val="24"/>
          <w:szCs w:val="24"/>
        </w:rPr>
        <w:t>Art. 51</w:t>
      </w:r>
      <w:r w:rsidRPr="003C05A6">
        <w:rPr>
          <w:rFonts w:ascii="Arial" w:eastAsia="Cambria" w:hAnsi="Arial" w:cs="Arial"/>
          <w:sz w:val="24"/>
          <w:szCs w:val="24"/>
        </w:rPr>
        <w:t xml:space="preserve"> Depozitul de sterile din sterilizare trebuie să fie o zonă restricționată</w:t>
      </w:r>
      <w:r>
        <w:rPr>
          <w:rFonts w:ascii="Arial" w:eastAsia="Cambria" w:hAnsi="Arial" w:cs="Arial"/>
          <w:sz w:val="24"/>
          <w:szCs w:val="24"/>
        </w:rPr>
        <w:t>,</w:t>
      </w:r>
      <w:r w:rsidRPr="003C05A6">
        <w:rPr>
          <w:rFonts w:ascii="Arial" w:eastAsia="Cambria" w:hAnsi="Arial" w:cs="Arial"/>
          <w:sz w:val="24"/>
          <w:szCs w:val="24"/>
        </w:rPr>
        <w:t xml:space="preserve"> ferită de insecte și de acțiunea directă a razelor solare, </w:t>
      </w:r>
      <w:r>
        <w:rPr>
          <w:rFonts w:ascii="Arial" w:eastAsia="Cambria" w:hAnsi="Arial" w:cs="Arial"/>
          <w:sz w:val="24"/>
          <w:szCs w:val="24"/>
        </w:rPr>
        <w:t>cu o temperatură a</w:t>
      </w:r>
      <w:r w:rsidRPr="003C05A6">
        <w:rPr>
          <w:rFonts w:ascii="Arial" w:eastAsia="Cambria" w:hAnsi="Arial" w:cs="Arial"/>
          <w:sz w:val="24"/>
          <w:szCs w:val="24"/>
        </w:rPr>
        <w:t xml:space="preserve"> camerei </w:t>
      </w:r>
      <w:r>
        <w:rPr>
          <w:rFonts w:ascii="Arial" w:eastAsia="Cambria" w:hAnsi="Arial" w:cs="Arial"/>
          <w:sz w:val="24"/>
          <w:szCs w:val="24"/>
        </w:rPr>
        <w:t xml:space="preserve">cuprinsă între </w:t>
      </w:r>
      <w:r w:rsidRPr="003C05A6">
        <w:rPr>
          <w:rFonts w:ascii="Arial" w:eastAsia="Cambria" w:hAnsi="Arial" w:cs="Arial"/>
          <w:sz w:val="24"/>
          <w:szCs w:val="24"/>
        </w:rPr>
        <w:t>18</w:t>
      </w:r>
      <w:r w:rsidRPr="003C05A6">
        <w:rPr>
          <w:rFonts w:ascii="Arial" w:eastAsia="Cambria" w:hAnsi="Arial" w:cs="Arial"/>
          <w:sz w:val="24"/>
          <w:szCs w:val="24"/>
          <w:vertAlign w:val="superscript"/>
        </w:rPr>
        <w:t>0</w:t>
      </w:r>
      <w:r w:rsidRPr="003C05A6">
        <w:rPr>
          <w:rFonts w:ascii="Arial" w:eastAsia="Cambria" w:hAnsi="Arial" w:cs="Arial"/>
          <w:sz w:val="24"/>
          <w:szCs w:val="24"/>
        </w:rPr>
        <w:t xml:space="preserve"> - 22</w:t>
      </w:r>
      <w:r w:rsidRPr="003C05A6">
        <w:rPr>
          <w:rFonts w:ascii="Arial" w:eastAsia="Cambria" w:hAnsi="Arial" w:cs="Arial"/>
          <w:sz w:val="24"/>
          <w:szCs w:val="24"/>
          <w:vertAlign w:val="superscript"/>
        </w:rPr>
        <w:t>0</w:t>
      </w:r>
      <w:r w:rsidRPr="003C05A6">
        <w:rPr>
          <w:rFonts w:ascii="Arial" w:eastAsia="Cambria" w:hAnsi="Arial" w:cs="Arial"/>
          <w:sz w:val="24"/>
          <w:szCs w:val="24"/>
        </w:rPr>
        <w:t xml:space="preserve"> C</w:t>
      </w:r>
      <w:r>
        <w:rPr>
          <w:rFonts w:ascii="Arial" w:eastAsia="Cambria" w:hAnsi="Arial" w:cs="Arial"/>
          <w:sz w:val="24"/>
          <w:szCs w:val="24"/>
        </w:rPr>
        <w:t xml:space="preserve">  și umiditate</w:t>
      </w:r>
      <w:r w:rsidRPr="003C05A6">
        <w:rPr>
          <w:rFonts w:ascii="Arial" w:eastAsia="Cambria" w:hAnsi="Arial" w:cs="Arial"/>
          <w:sz w:val="24"/>
          <w:szCs w:val="24"/>
        </w:rPr>
        <w:t xml:space="preserve"> relativă de 35% - 70%. Zona de depozitare trebuie să fie dedicată acestui scop și să nu fie folosită pentru alte activităţi.</w:t>
      </w:r>
    </w:p>
    <w:p w:rsidR="00DB49FE" w:rsidRPr="003C05A6" w:rsidRDefault="00DB49FE" w:rsidP="00DB49FE">
      <w:pPr>
        <w:jc w:val="both"/>
        <w:rPr>
          <w:rFonts w:ascii="Arial" w:eastAsia="Cambria" w:hAnsi="Arial" w:cs="Arial"/>
          <w:sz w:val="24"/>
          <w:szCs w:val="24"/>
        </w:rPr>
      </w:pPr>
      <w:r>
        <w:rPr>
          <w:rFonts w:ascii="Arial" w:eastAsia="Cambria" w:hAnsi="Arial" w:cs="Arial"/>
          <w:b/>
          <w:sz w:val="24"/>
          <w:szCs w:val="24"/>
        </w:rPr>
        <w:t>Art. 52</w:t>
      </w:r>
      <w:r w:rsidRPr="003C05A6">
        <w:rPr>
          <w:rFonts w:ascii="Arial" w:eastAsia="Cambria" w:hAnsi="Arial" w:cs="Arial"/>
          <w:sz w:val="24"/>
          <w:szCs w:val="24"/>
        </w:rPr>
        <w:t xml:space="preserve"> </w:t>
      </w:r>
      <w:r>
        <w:rPr>
          <w:rFonts w:ascii="Arial" w:eastAsia="Cambria" w:hAnsi="Arial" w:cs="Arial"/>
          <w:sz w:val="24"/>
          <w:szCs w:val="24"/>
        </w:rPr>
        <w:t xml:space="preserve">(1) </w:t>
      </w:r>
      <w:r w:rsidRPr="003C05A6">
        <w:rPr>
          <w:rFonts w:ascii="Arial" w:eastAsia="Cambria" w:hAnsi="Arial" w:cs="Arial"/>
          <w:sz w:val="24"/>
          <w:szCs w:val="24"/>
        </w:rPr>
        <w:t>Pachetele sterile trebuie manipulate cât mai puțin posibil, fiind necesară o procedură pentru  verificarea datei de expirare a truselor sterile și de aplicare a regul</w:t>
      </w:r>
      <w:r>
        <w:rPr>
          <w:rFonts w:ascii="Arial" w:eastAsia="Cambria" w:hAnsi="Arial" w:cs="Arial"/>
          <w:sz w:val="24"/>
          <w:szCs w:val="24"/>
        </w:rPr>
        <w:t>i</w:t>
      </w:r>
      <w:r w:rsidRPr="003C05A6">
        <w:rPr>
          <w:rFonts w:ascii="Arial" w:eastAsia="Cambria" w:hAnsi="Arial" w:cs="Arial"/>
          <w:sz w:val="24"/>
          <w:szCs w:val="24"/>
        </w:rPr>
        <w:t>i ”primul intrat - primul ieșit”, astfel încât stocul să fie rulat în mod adecvat.</w:t>
      </w:r>
    </w:p>
    <w:p w:rsidR="00DB49FE" w:rsidRPr="006C5D14" w:rsidRDefault="00DB49FE" w:rsidP="002A212D">
      <w:pPr>
        <w:pStyle w:val="ListParagraph"/>
        <w:numPr>
          <w:ilvl w:val="0"/>
          <w:numId w:val="6"/>
        </w:numPr>
        <w:spacing w:after="200" w:line="276" w:lineRule="auto"/>
        <w:ind w:firstLine="270"/>
        <w:jc w:val="both"/>
        <w:rPr>
          <w:rFonts w:ascii="Arial" w:eastAsia="Cambria" w:hAnsi="Arial" w:cs="Arial"/>
          <w:sz w:val="24"/>
          <w:szCs w:val="24"/>
        </w:rPr>
      </w:pPr>
      <w:r w:rsidRPr="006C5D14">
        <w:rPr>
          <w:rFonts w:ascii="Arial" w:eastAsia="Cambria" w:hAnsi="Arial" w:cs="Arial"/>
          <w:sz w:val="24"/>
          <w:szCs w:val="24"/>
        </w:rPr>
        <w:lastRenderedPageBreak/>
        <w:t xml:space="preserve">În cazul în care ambalajul truselor este deteriorat, acestea nu vor fi utilizate și vor relua procesul de decontaminare: curățare, dezinfecție, împachetare și sterilizare. </w:t>
      </w:r>
    </w:p>
    <w:p w:rsidR="00DB49FE" w:rsidRDefault="00DB49FE" w:rsidP="00DB49FE">
      <w:pPr>
        <w:jc w:val="both"/>
        <w:rPr>
          <w:rFonts w:ascii="Arial" w:eastAsia="Cambria" w:hAnsi="Arial" w:cs="Arial"/>
          <w:sz w:val="24"/>
          <w:szCs w:val="24"/>
        </w:rPr>
      </w:pPr>
      <w:r>
        <w:rPr>
          <w:rFonts w:ascii="Arial" w:eastAsia="Cambria" w:hAnsi="Arial" w:cs="Arial"/>
          <w:b/>
          <w:sz w:val="24"/>
          <w:szCs w:val="24"/>
        </w:rPr>
        <w:t>Art. 53</w:t>
      </w:r>
      <w:r w:rsidRPr="003C05A6">
        <w:rPr>
          <w:rFonts w:ascii="Arial" w:eastAsia="Cambria" w:hAnsi="Arial" w:cs="Arial"/>
          <w:sz w:val="24"/>
          <w:szCs w:val="24"/>
        </w:rPr>
        <w:t xml:space="preserve"> </w:t>
      </w:r>
      <w:r>
        <w:rPr>
          <w:rFonts w:ascii="Arial" w:eastAsia="Cambria" w:hAnsi="Arial" w:cs="Arial"/>
          <w:sz w:val="24"/>
          <w:szCs w:val="24"/>
        </w:rPr>
        <w:t xml:space="preserve"> (1) </w:t>
      </w:r>
      <w:r w:rsidRPr="003C05A6">
        <w:rPr>
          <w:rFonts w:ascii="Arial" w:eastAsia="Cambria" w:hAnsi="Arial" w:cs="Arial"/>
          <w:sz w:val="24"/>
          <w:szCs w:val="24"/>
        </w:rPr>
        <w:t>Unitatea sanitară tr</w:t>
      </w:r>
      <w:r>
        <w:rPr>
          <w:rFonts w:ascii="Arial" w:eastAsia="Cambria" w:hAnsi="Arial" w:cs="Arial"/>
          <w:sz w:val="24"/>
          <w:szCs w:val="24"/>
        </w:rPr>
        <w:t>ebuie să asigure, prin înregistrări elec</w:t>
      </w:r>
      <w:r w:rsidR="00A82CA0">
        <w:rPr>
          <w:rFonts w:ascii="Arial" w:eastAsia="Cambria" w:hAnsi="Arial" w:cs="Arial"/>
          <w:sz w:val="24"/>
          <w:szCs w:val="24"/>
        </w:rPr>
        <w:t>t</w:t>
      </w:r>
      <w:r>
        <w:rPr>
          <w:rFonts w:ascii="Arial" w:eastAsia="Cambria" w:hAnsi="Arial" w:cs="Arial"/>
          <w:sz w:val="24"/>
          <w:szCs w:val="24"/>
        </w:rPr>
        <w:t>ronice sau manuale, trasabilitatea tuturor instrumentelor medicale</w:t>
      </w:r>
      <w:r w:rsidR="00A82CA0">
        <w:rPr>
          <w:rFonts w:ascii="Arial" w:eastAsia="Cambria" w:hAnsi="Arial" w:cs="Arial"/>
          <w:sz w:val="24"/>
          <w:szCs w:val="24"/>
        </w:rPr>
        <w:t xml:space="preserve">, </w:t>
      </w:r>
      <w:r w:rsidR="00BF1BAC">
        <w:rPr>
          <w:rFonts w:ascii="Arial" w:eastAsia="Cambria" w:hAnsi="Arial" w:cs="Arial"/>
          <w:sz w:val="24"/>
          <w:szCs w:val="24"/>
        </w:rPr>
        <w:t>aceasta fiind stabilită</w:t>
      </w:r>
      <w:r w:rsidR="00A82CA0">
        <w:rPr>
          <w:rFonts w:ascii="Arial" w:eastAsia="Cambria" w:hAnsi="Arial" w:cs="Arial"/>
          <w:sz w:val="24"/>
          <w:szCs w:val="24"/>
        </w:rPr>
        <w:t xml:space="preserve"> </w:t>
      </w:r>
      <w:r>
        <w:rPr>
          <w:rFonts w:ascii="Arial" w:eastAsia="Cambria" w:hAnsi="Arial" w:cs="Arial"/>
          <w:sz w:val="24"/>
          <w:szCs w:val="24"/>
        </w:rPr>
        <w:t xml:space="preserve"> în procedura de sterilizare a unității sanitare respective.</w:t>
      </w:r>
    </w:p>
    <w:p w:rsidR="00DB49FE" w:rsidRDefault="00DB49FE" w:rsidP="002A212D">
      <w:pPr>
        <w:pStyle w:val="ListParagraph"/>
        <w:numPr>
          <w:ilvl w:val="0"/>
          <w:numId w:val="6"/>
        </w:numPr>
        <w:ind w:left="0" w:firstLine="900"/>
        <w:jc w:val="both"/>
        <w:rPr>
          <w:rFonts w:ascii="Arial" w:eastAsia="Cambria" w:hAnsi="Arial" w:cs="Arial"/>
          <w:sz w:val="24"/>
          <w:szCs w:val="24"/>
        </w:rPr>
      </w:pPr>
      <w:r>
        <w:rPr>
          <w:rFonts w:ascii="Arial" w:eastAsia="Cambria" w:hAnsi="Arial" w:cs="Arial"/>
          <w:sz w:val="24"/>
          <w:szCs w:val="24"/>
        </w:rPr>
        <w:t>Sterilizarea la temperatură uscată (etuvă/pupinel) este permisă numai în laboratoarele de microbiologie.</w:t>
      </w:r>
    </w:p>
    <w:p w:rsidR="00DB49FE" w:rsidRDefault="00DB49FE" w:rsidP="002A212D">
      <w:pPr>
        <w:pStyle w:val="ListParagraph"/>
        <w:numPr>
          <w:ilvl w:val="0"/>
          <w:numId w:val="6"/>
        </w:numPr>
        <w:ind w:left="0" w:firstLine="900"/>
        <w:jc w:val="both"/>
        <w:rPr>
          <w:rFonts w:ascii="Arial" w:eastAsia="Cambria" w:hAnsi="Arial" w:cs="Arial"/>
          <w:sz w:val="24"/>
          <w:szCs w:val="24"/>
        </w:rPr>
      </w:pPr>
      <w:r>
        <w:rPr>
          <w:rFonts w:ascii="Arial" w:eastAsia="Cambria" w:hAnsi="Arial" w:cs="Arial"/>
          <w:sz w:val="24"/>
          <w:szCs w:val="24"/>
        </w:rPr>
        <w:t xml:space="preserve">Orice alt tip de aparatură de sterilizare poate fi utilizată în unitățile sanitare până la termenul de conformare la prevederea de la alin.(1), </w:t>
      </w:r>
      <w:r w:rsidRPr="00254D9B">
        <w:rPr>
          <w:rFonts w:ascii="Arial" w:eastAsia="Cambria" w:hAnsi="Arial" w:cs="Arial"/>
          <w:sz w:val="24"/>
          <w:szCs w:val="24"/>
        </w:rPr>
        <w:t xml:space="preserve">care este de 3 ani </w:t>
      </w:r>
      <w:r>
        <w:rPr>
          <w:rFonts w:ascii="Arial" w:eastAsia="Cambria" w:hAnsi="Arial" w:cs="Arial"/>
          <w:sz w:val="24"/>
          <w:szCs w:val="24"/>
        </w:rPr>
        <w:t xml:space="preserve">de la data intrării în vigoare a prezentului Ordin. </w:t>
      </w:r>
    </w:p>
    <w:p w:rsidR="00DB49FE" w:rsidRDefault="00DB49FE" w:rsidP="00DB49FE">
      <w:pPr>
        <w:jc w:val="both"/>
        <w:rPr>
          <w:rFonts w:ascii="Arial" w:eastAsia="Cambria" w:hAnsi="Arial" w:cs="Arial"/>
          <w:sz w:val="24"/>
          <w:szCs w:val="24"/>
        </w:rPr>
      </w:pPr>
      <w:r>
        <w:rPr>
          <w:rFonts w:ascii="Arial" w:eastAsia="Cambria" w:hAnsi="Arial" w:cs="Arial"/>
          <w:b/>
          <w:sz w:val="24"/>
          <w:szCs w:val="24"/>
        </w:rPr>
        <w:t>Art. 54</w:t>
      </w:r>
      <w:r w:rsidRPr="003C05A6">
        <w:rPr>
          <w:rFonts w:ascii="Arial" w:eastAsia="Cambria" w:hAnsi="Arial" w:cs="Arial"/>
          <w:sz w:val="24"/>
          <w:szCs w:val="24"/>
        </w:rPr>
        <w:t xml:space="preserve"> În cazul preluării de truse de instrumentar chirurgical din alte unități sanitare</w:t>
      </w:r>
      <w:r>
        <w:rPr>
          <w:rFonts w:ascii="Arial" w:eastAsia="Cambria" w:hAnsi="Arial" w:cs="Arial"/>
          <w:sz w:val="24"/>
          <w:szCs w:val="24"/>
        </w:rPr>
        <w:t xml:space="preserve">, </w:t>
      </w:r>
      <w:r w:rsidRPr="003C05A6">
        <w:rPr>
          <w:rFonts w:ascii="Arial" w:eastAsia="Cambria" w:hAnsi="Arial" w:cs="Arial"/>
          <w:sz w:val="24"/>
          <w:szCs w:val="24"/>
        </w:rPr>
        <w:t xml:space="preserve"> acest</w:t>
      </w:r>
      <w:r>
        <w:rPr>
          <w:rFonts w:ascii="Arial" w:eastAsia="Cambria" w:hAnsi="Arial" w:cs="Arial"/>
          <w:sz w:val="24"/>
          <w:szCs w:val="24"/>
        </w:rPr>
        <w:t>ea</w:t>
      </w:r>
      <w:r w:rsidRPr="003C05A6">
        <w:rPr>
          <w:rFonts w:ascii="Arial" w:eastAsia="Cambria" w:hAnsi="Arial" w:cs="Arial"/>
          <w:sz w:val="24"/>
          <w:szCs w:val="24"/>
        </w:rPr>
        <w:t xml:space="preserve"> v</w:t>
      </w:r>
      <w:r>
        <w:rPr>
          <w:rFonts w:ascii="Arial" w:eastAsia="Cambria" w:hAnsi="Arial" w:cs="Arial"/>
          <w:sz w:val="24"/>
          <w:szCs w:val="24"/>
        </w:rPr>
        <w:t>or</w:t>
      </w:r>
      <w:r w:rsidRPr="003C05A6">
        <w:rPr>
          <w:rFonts w:ascii="Arial" w:eastAsia="Cambria" w:hAnsi="Arial" w:cs="Arial"/>
          <w:sz w:val="24"/>
          <w:szCs w:val="24"/>
        </w:rPr>
        <w:t xml:space="preserve"> fi  însoțit</w:t>
      </w:r>
      <w:r>
        <w:rPr>
          <w:rFonts w:ascii="Arial" w:eastAsia="Cambria" w:hAnsi="Arial" w:cs="Arial"/>
          <w:sz w:val="24"/>
          <w:szCs w:val="24"/>
        </w:rPr>
        <w:t>e</w:t>
      </w:r>
      <w:r w:rsidRPr="003C05A6">
        <w:rPr>
          <w:rFonts w:ascii="Arial" w:eastAsia="Cambria" w:hAnsi="Arial" w:cs="Arial"/>
          <w:sz w:val="24"/>
          <w:szCs w:val="24"/>
        </w:rPr>
        <w:t xml:space="preserve"> de document</w:t>
      </w:r>
      <w:r>
        <w:rPr>
          <w:rFonts w:ascii="Arial" w:eastAsia="Cambria" w:hAnsi="Arial" w:cs="Arial"/>
          <w:sz w:val="24"/>
          <w:szCs w:val="24"/>
        </w:rPr>
        <w:t>e relevante</w:t>
      </w:r>
      <w:r w:rsidRPr="003C05A6">
        <w:rPr>
          <w:rFonts w:ascii="Arial" w:eastAsia="Cambria" w:hAnsi="Arial" w:cs="Arial"/>
          <w:sz w:val="24"/>
          <w:szCs w:val="24"/>
        </w:rPr>
        <w:t xml:space="preserve"> </w:t>
      </w:r>
      <w:r>
        <w:rPr>
          <w:rFonts w:ascii="Arial" w:eastAsia="Cambria" w:hAnsi="Arial" w:cs="Arial"/>
          <w:sz w:val="24"/>
          <w:szCs w:val="24"/>
        </w:rPr>
        <w:t xml:space="preserve">privind metoda de </w:t>
      </w:r>
      <w:r w:rsidRPr="003C05A6">
        <w:rPr>
          <w:rFonts w:ascii="Arial" w:eastAsia="Cambria" w:hAnsi="Arial" w:cs="Arial"/>
          <w:sz w:val="24"/>
          <w:szCs w:val="24"/>
        </w:rPr>
        <w:t xml:space="preserve">decontaminare </w:t>
      </w:r>
      <w:r>
        <w:rPr>
          <w:rFonts w:ascii="Arial" w:eastAsia="Cambria" w:hAnsi="Arial" w:cs="Arial"/>
          <w:sz w:val="24"/>
          <w:szCs w:val="24"/>
        </w:rPr>
        <w:t>a acestora.</w:t>
      </w:r>
    </w:p>
    <w:p w:rsidR="00DB49FE" w:rsidRDefault="00DB49FE" w:rsidP="00DB49FE">
      <w:pPr>
        <w:jc w:val="both"/>
        <w:rPr>
          <w:rFonts w:ascii="Arial" w:eastAsia="Cambria" w:hAnsi="Arial" w:cs="Arial"/>
          <w:sz w:val="24"/>
          <w:szCs w:val="24"/>
        </w:rPr>
      </w:pPr>
      <w:r>
        <w:rPr>
          <w:rFonts w:ascii="Arial" w:eastAsia="Cambria" w:hAnsi="Arial" w:cs="Arial"/>
          <w:b/>
          <w:sz w:val="24"/>
          <w:szCs w:val="24"/>
        </w:rPr>
        <w:t xml:space="preserve">Art. 55 </w:t>
      </w:r>
      <w:r w:rsidRPr="00486AE8">
        <w:rPr>
          <w:rFonts w:ascii="Arial" w:eastAsia="Cambria" w:hAnsi="Arial" w:cs="Arial"/>
          <w:sz w:val="24"/>
          <w:szCs w:val="24"/>
        </w:rPr>
        <w:t xml:space="preserve">(1) </w:t>
      </w:r>
      <w:r w:rsidRPr="003C05A6">
        <w:rPr>
          <w:rFonts w:ascii="Arial" w:eastAsia="Cambria" w:hAnsi="Arial" w:cs="Arial"/>
          <w:sz w:val="24"/>
          <w:szCs w:val="24"/>
        </w:rPr>
        <w:t>Personalul medical responsabil cu sterilizarea va fi instruit şi calificat periodic şi va face dovada de</w:t>
      </w:r>
      <w:r>
        <w:rPr>
          <w:rFonts w:ascii="Arial" w:eastAsia="Cambria" w:hAnsi="Arial" w:cs="Arial"/>
          <w:sz w:val="24"/>
          <w:szCs w:val="24"/>
        </w:rPr>
        <w:t xml:space="preserve"> certificare a acestui lucru.  </w:t>
      </w:r>
    </w:p>
    <w:p w:rsidR="00DB49FE" w:rsidRDefault="00DB49FE" w:rsidP="00DB49FE">
      <w:pPr>
        <w:ind w:firstLine="360"/>
        <w:jc w:val="both"/>
        <w:rPr>
          <w:rFonts w:ascii="Arial" w:eastAsia="Cambria" w:hAnsi="Arial" w:cs="Arial"/>
          <w:sz w:val="24"/>
          <w:szCs w:val="24"/>
        </w:rPr>
      </w:pPr>
      <w:r>
        <w:rPr>
          <w:rFonts w:ascii="Arial" w:eastAsia="Cambria" w:hAnsi="Arial" w:cs="Arial"/>
          <w:sz w:val="24"/>
          <w:szCs w:val="24"/>
        </w:rPr>
        <w:t xml:space="preserve">         (2) </w:t>
      </w:r>
      <w:r w:rsidRPr="003C05A6">
        <w:rPr>
          <w:rFonts w:ascii="Arial" w:eastAsia="Cambria" w:hAnsi="Arial" w:cs="Arial"/>
          <w:sz w:val="24"/>
          <w:szCs w:val="24"/>
        </w:rPr>
        <w:t>Personalul medical responsabil cu sterilizarea va fi instruit şi acreditat să lucreze cu aparate sub presiune de către persoana angajată a unității sanitare responsabilă cu monitorizarea tuturor instala</w:t>
      </w:r>
      <w:r>
        <w:rPr>
          <w:rFonts w:ascii="Arial" w:eastAsia="Cambria" w:hAnsi="Arial" w:cs="Arial"/>
          <w:sz w:val="24"/>
          <w:szCs w:val="24"/>
        </w:rPr>
        <w:t>ț</w:t>
      </w:r>
      <w:r w:rsidRPr="003C05A6">
        <w:rPr>
          <w:rFonts w:ascii="Arial" w:eastAsia="Cambria" w:hAnsi="Arial" w:cs="Arial"/>
          <w:sz w:val="24"/>
          <w:szCs w:val="24"/>
        </w:rPr>
        <w:t>iilor care funcționează sub inciden</w:t>
      </w:r>
      <w:r>
        <w:rPr>
          <w:rFonts w:ascii="Arial" w:eastAsia="Cambria" w:hAnsi="Arial" w:cs="Arial"/>
          <w:sz w:val="24"/>
          <w:szCs w:val="24"/>
        </w:rPr>
        <w:t>ț</w:t>
      </w:r>
      <w:r w:rsidRPr="003C05A6">
        <w:rPr>
          <w:rFonts w:ascii="Arial" w:eastAsia="Cambria" w:hAnsi="Arial" w:cs="Arial"/>
          <w:sz w:val="24"/>
          <w:szCs w:val="24"/>
        </w:rPr>
        <w:t xml:space="preserve">a </w:t>
      </w:r>
      <w:r>
        <w:rPr>
          <w:rFonts w:ascii="Arial" w:eastAsia="Cambria" w:hAnsi="Arial" w:cs="Arial"/>
          <w:sz w:val="24"/>
          <w:szCs w:val="24"/>
        </w:rPr>
        <w:t>Inspecției</w:t>
      </w:r>
      <w:r w:rsidRPr="00486AE8">
        <w:rPr>
          <w:rFonts w:ascii="Arial" w:eastAsia="Cambria" w:hAnsi="Arial" w:cs="Arial"/>
          <w:sz w:val="24"/>
          <w:szCs w:val="24"/>
        </w:rPr>
        <w:t xml:space="preserve"> de Stat pentru Controlul Cazanelor, Recipientelor sub Presiune și Instalațiilor de Ridicat</w:t>
      </w:r>
      <w:r>
        <w:rPr>
          <w:rFonts w:ascii="Arial" w:eastAsia="Cambria" w:hAnsi="Arial" w:cs="Arial"/>
          <w:sz w:val="24"/>
          <w:szCs w:val="24"/>
        </w:rPr>
        <w:t xml:space="preserve"> (</w:t>
      </w:r>
      <w:r w:rsidRPr="003C05A6">
        <w:rPr>
          <w:rFonts w:ascii="Arial" w:eastAsia="Cambria" w:hAnsi="Arial" w:cs="Arial"/>
          <w:sz w:val="24"/>
          <w:szCs w:val="24"/>
        </w:rPr>
        <w:t>ISCIR</w:t>
      </w:r>
      <w:r>
        <w:rPr>
          <w:rFonts w:ascii="Arial" w:eastAsia="Cambria" w:hAnsi="Arial" w:cs="Arial"/>
          <w:sz w:val="24"/>
          <w:szCs w:val="24"/>
        </w:rPr>
        <w:t>)</w:t>
      </w:r>
      <w:r w:rsidRPr="003C05A6">
        <w:rPr>
          <w:rFonts w:ascii="Arial" w:eastAsia="Cambria" w:hAnsi="Arial" w:cs="Arial"/>
          <w:sz w:val="24"/>
          <w:szCs w:val="24"/>
        </w:rPr>
        <w:t>.</w:t>
      </w:r>
    </w:p>
    <w:p w:rsidR="00DB49FE" w:rsidRPr="003C05A6" w:rsidRDefault="00DB49FE" w:rsidP="00DB49FE">
      <w:pPr>
        <w:ind w:firstLine="360"/>
        <w:jc w:val="both"/>
        <w:rPr>
          <w:rFonts w:ascii="Arial" w:eastAsia="Cambria" w:hAnsi="Arial" w:cs="Arial"/>
          <w:sz w:val="24"/>
          <w:szCs w:val="24"/>
        </w:rPr>
      </w:pPr>
      <w:r>
        <w:rPr>
          <w:rFonts w:ascii="Arial" w:eastAsia="Cambria" w:hAnsi="Arial" w:cs="Arial"/>
          <w:sz w:val="24"/>
          <w:szCs w:val="24"/>
        </w:rPr>
        <w:t xml:space="preserve">          (3) </w:t>
      </w:r>
      <w:r w:rsidRPr="003C05A6">
        <w:rPr>
          <w:rFonts w:ascii="Arial" w:eastAsia="Cambria" w:hAnsi="Arial" w:cs="Arial"/>
          <w:sz w:val="24"/>
          <w:szCs w:val="24"/>
        </w:rPr>
        <w:t xml:space="preserve">Instruirea </w:t>
      </w:r>
      <w:r w:rsidRPr="00A86230">
        <w:rPr>
          <w:rFonts w:ascii="Arial" w:eastAsia="Cambria" w:hAnsi="Arial" w:cs="Arial"/>
          <w:sz w:val="24"/>
          <w:szCs w:val="24"/>
        </w:rPr>
        <w:t xml:space="preserve">personalului medical </w:t>
      </w:r>
      <w:r w:rsidRPr="003C05A6">
        <w:rPr>
          <w:rFonts w:ascii="Arial" w:eastAsia="Cambria" w:hAnsi="Arial" w:cs="Arial"/>
          <w:sz w:val="24"/>
          <w:szCs w:val="24"/>
        </w:rPr>
        <w:t>la punerea în funcțiune a aparaturii din Serviciul de Sterilizare</w:t>
      </w:r>
      <w:r>
        <w:rPr>
          <w:rFonts w:ascii="Arial" w:eastAsia="Cambria" w:hAnsi="Arial" w:cs="Arial"/>
          <w:sz w:val="24"/>
          <w:szCs w:val="24"/>
        </w:rPr>
        <w:t xml:space="preserve"> din cadrul spitalului</w:t>
      </w:r>
      <w:r w:rsidRPr="00A86230">
        <w:rPr>
          <w:rFonts w:ascii="Arial" w:eastAsia="Cambria" w:hAnsi="Arial" w:cs="Arial"/>
          <w:sz w:val="24"/>
          <w:szCs w:val="24"/>
        </w:rPr>
        <w:t xml:space="preserve"> </w:t>
      </w:r>
      <w:r>
        <w:rPr>
          <w:rFonts w:ascii="Arial" w:eastAsia="Cambria" w:hAnsi="Arial" w:cs="Arial"/>
          <w:sz w:val="24"/>
          <w:szCs w:val="24"/>
        </w:rPr>
        <w:t>va fi facută</w:t>
      </w:r>
      <w:r w:rsidRPr="003C05A6">
        <w:rPr>
          <w:rFonts w:ascii="Arial" w:eastAsia="Cambria" w:hAnsi="Arial" w:cs="Arial"/>
          <w:sz w:val="24"/>
          <w:szCs w:val="24"/>
        </w:rPr>
        <w:t xml:space="preserve"> de către distribuitor.</w:t>
      </w:r>
    </w:p>
    <w:p w:rsidR="00DB49FE" w:rsidRPr="00AC246B" w:rsidRDefault="00DB49FE" w:rsidP="00DB49FE">
      <w:pPr>
        <w:jc w:val="both"/>
        <w:rPr>
          <w:rFonts w:ascii="Arial" w:eastAsia="Cambria" w:hAnsi="Arial" w:cs="Arial"/>
          <w:sz w:val="24"/>
          <w:szCs w:val="24"/>
        </w:rPr>
      </w:pPr>
      <w:r w:rsidRPr="00AC246B">
        <w:rPr>
          <w:rFonts w:ascii="Arial" w:eastAsia="Cambria" w:hAnsi="Arial" w:cs="Arial"/>
          <w:b/>
          <w:sz w:val="24"/>
          <w:szCs w:val="24"/>
        </w:rPr>
        <w:t>A</w:t>
      </w:r>
      <w:r w:rsidR="001804D7" w:rsidRPr="00AC246B">
        <w:rPr>
          <w:rFonts w:ascii="Arial" w:eastAsia="Cambria" w:hAnsi="Arial" w:cs="Arial"/>
          <w:b/>
          <w:sz w:val="24"/>
          <w:szCs w:val="24"/>
        </w:rPr>
        <w:t>rt. 56</w:t>
      </w:r>
      <w:r w:rsidRPr="00AC246B">
        <w:rPr>
          <w:rFonts w:ascii="Arial" w:eastAsia="Cambria" w:hAnsi="Arial" w:cs="Arial"/>
          <w:b/>
          <w:sz w:val="24"/>
          <w:szCs w:val="24"/>
        </w:rPr>
        <w:t xml:space="preserve"> </w:t>
      </w:r>
      <w:r w:rsidRPr="00AC246B">
        <w:rPr>
          <w:rFonts w:ascii="Arial" w:eastAsia="Cambria" w:hAnsi="Arial" w:cs="Arial"/>
          <w:sz w:val="24"/>
          <w:szCs w:val="24"/>
        </w:rPr>
        <w:t xml:space="preserve"> Instrucţiunile de utilizare pentru fiecare sterilizator se vor afişa la loc vizibil. </w:t>
      </w:r>
    </w:p>
    <w:p w:rsidR="00DB49FE" w:rsidRPr="00AC246B" w:rsidRDefault="001804D7" w:rsidP="00DB49FE">
      <w:pPr>
        <w:jc w:val="both"/>
        <w:rPr>
          <w:rFonts w:ascii="Arial" w:eastAsia="Cambria" w:hAnsi="Arial" w:cs="Arial"/>
          <w:sz w:val="24"/>
          <w:szCs w:val="24"/>
        </w:rPr>
      </w:pPr>
      <w:r w:rsidRPr="00AC246B">
        <w:rPr>
          <w:rFonts w:ascii="Arial" w:eastAsia="Cambria" w:hAnsi="Arial" w:cs="Arial"/>
          <w:b/>
          <w:sz w:val="24"/>
          <w:szCs w:val="24"/>
        </w:rPr>
        <w:t>Art. 57</w:t>
      </w:r>
      <w:r w:rsidR="00DB49FE" w:rsidRPr="00AC246B">
        <w:rPr>
          <w:rFonts w:ascii="Arial" w:eastAsia="Cambria" w:hAnsi="Arial" w:cs="Arial"/>
          <w:sz w:val="24"/>
          <w:szCs w:val="24"/>
        </w:rPr>
        <w:t xml:space="preserve"> Controlul sterilizării se efectuează în conformitate cu Anexa nr. 4. </w:t>
      </w:r>
    </w:p>
    <w:p w:rsidR="00DB49FE" w:rsidRDefault="001804D7" w:rsidP="00DB49FE">
      <w:pPr>
        <w:jc w:val="both"/>
        <w:rPr>
          <w:rFonts w:ascii="Arial" w:eastAsia="Cambria" w:hAnsi="Arial" w:cs="Arial"/>
          <w:sz w:val="24"/>
          <w:szCs w:val="24"/>
        </w:rPr>
      </w:pPr>
      <w:r w:rsidRPr="00AC246B">
        <w:rPr>
          <w:rFonts w:ascii="Arial" w:eastAsia="Cambria" w:hAnsi="Arial" w:cs="Arial"/>
          <w:b/>
          <w:sz w:val="24"/>
          <w:szCs w:val="24"/>
        </w:rPr>
        <w:t>Art.58</w:t>
      </w:r>
      <w:r w:rsidR="00DB49FE">
        <w:rPr>
          <w:rFonts w:ascii="Arial" w:eastAsia="Cambria" w:hAnsi="Arial" w:cs="Arial"/>
          <w:b/>
          <w:sz w:val="24"/>
          <w:szCs w:val="24"/>
        </w:rPr>
        <w:t xml:space="preserve"> </w:t>
      </w:r>
      <w:r w:rsidR="00DB49FE">
        <w:rPr>
          <w:rFonts w:ascii="Arial" w:eastAsia="Cambria" w:hAnsi="Arial" w:cs="Arial"/>
          <w:sz w:val="24"/>
          <w:szCs w:val="24"/>
        </w:rPr>
        <w:t>Tipurile de indicatori utilizați sunt:</w:t>
      </w:r>
    </w:p>
    <w:p w:rsidR="00DB49FE" w:rsidRDefault="00DB49FE" w:rsidP="002A212D">
      <w:pPr>
        <w:pStyle w:val="ListParagraph"/>
        <w:numPr>
          <w:ilvl w:val="5"/>
          <w:numId w:val="16"/>
        </w:numPr>
        <w:ind w:left="1170"/>
        <w:jc w:val="both"/>
        <w:rPr>
          <w:rFonts w:ascii="Arial" w:eastAsia="Cambria" w:hAnsi="Arial" w:cs="Arial"/>
          <w:sz w:val="24"/>
          <w:szCs w:val="24"/>
        </w:rPr>
      </w:pPr>
      <w:r>
        <w:rPr>
          <w:rFonts w:ascii="Arial" w:eastAsia="Cambria" w:hAnsi="Arial" w:cs="Arial"/>
          <w:sz w:val="24"/>
          <w:szCs w:val="24"/>
        </w:rPr>
        <w:t>indicatori fizici (presiune, timp, temperatură) cuprinși în diagrama sterilizatorului.</w:t>
      </w:r>
    </w:p>
    <w:p w:rsidR="00DB49FE" w:rsidRDefault="00DB49FE" w:rsidP="002A212D">
      <w:pPr>
        <w:pStyle w:val="ListParagraph"/>
        <w:numPr>
          <w:ilvl w:val="5"/>
          <w:numId w:val="16"/>
        </w:numPr>
        <w:ind w:left="1170"/>
        <w:jc w:val="both"/>
        <w:rPr>
          <w:rFonts w:ascii="Arial" w:eastAsia="Cambria" w:hAnsi="Arial" w:cs="Arial"/>
          <w:sz w:val="24"/>
          <w:szCs w:val="24"/>
        </w:rPr>
      </w:pPr>
      <w:r>
        <w:rPr>
          <w:rFonts w:ascii="Arial" w:eastAsia="Cambria" w:hAnsi="Arial" w:cs="Arial"/>
          <w:sz w:val="24"/>
          <w:szCs w:val="24"/>
        </w:rPr>
        <w:t xml:space="preserve">indicatori chimici (ISO 11140): </w:t>
      </w:r>
    </w:p>
    <w:p w:rsidR="00DB49FE" w:rsidRDefault="00DB49FE" w:rsidP="002A212D">
      <w:pPr>
        <w:pStyle w:val="ListParagraph"/>
        <w:numPr>
          <w:ilvl w:val="4"/>
          <w:numId w:val="6"/>
        </w:numPr>
        <w:ind w:left="1890" w:hanging="270"/>
        <w:jc w:val="both"/>
        <w:rPr>
          <w:rFonts w:ascii="Arial" w:eastAsia="Cambria" w:hAnsi="Arial" w:cs="Arial"/>
          <w:sz w:val="24"/>
          <w:szCs w:val="24"/>
        </w:rPr>
      </w:pPr>
      <w:r>
        <w:rPr>
          <w:rFonts w:ascii="Arial" w:eastAsia="Cambria" w:hAnsi="Arial" w:cs="Arial"/>
          <w:sz w:val="24"/>
          <w:szCs w:val="24"/>
        </w:rPr>
        <w:t>indicatori de clasa 1 (externi) – indică expunerea la procesul de sterilizare și fac diferența între materialele procesate și cele neprocesate.</w:t>
      </w:r>
    </w:p>
    <w:p w:rsidR="00DB49FE" w:rsidRPr="00B62625" w:rsidRDefault="00DB49FE" w:rsidP="002A212D">
      <w:pPr>
        <w:pStyle w:val="ListParagraph"/>
        <w:numPr>
          <w:ilvl w:val="4"/>
          <w:numId w:val="6"/>
        </w:numPr>
        <w:ind w:left="1890" w:hanging="270"/>
        <w:jc w:val="both"/>
        <w:rPr>
          <w:rFonts w:ascii="Arial" w:eastAsia="Cambria" w:hAnsi="Arial" w:cs="Arial"/>
          <w:sz w:val="24"/>
          <w:szCs w:val="24"/>
        </w:rPr>
      </w:pPr>
      <w:r>
        <w:rPr>
          <w:rFonts w:ascii="Arial" w:eastAsia="Cambria" w:hAnsi="Arial" w:cs="Arial"/>
          <w:sz w:val="24"/>
          <w:szCs w:val="24"/>
        </w:rPr>
        <w:t xml:space="preserve">Indicatori </w:t>
      </w:r>
      <w:r w:rsidRPr="00B62625">
        <w:rPr>
          <w:rFonts w:ascii="Arial" w:eastAsia="Cambria" w:hAnsi="Arial" w:cs="Arial"/>
          <w:sz w:val="24"/>
          <w:szCs w:val="24"/>
        </w:rPr>
        <w:t>de clasa 2 – pentru penetrarea aburului testul Bowie-Dick, respectiv testul Helix pentru dispozitivele cu lumen.</w:t>
      </w:r>
    </w:p>
    <w:p w:rsidR="00DB49FE" w:rsidRDefault="00DB49FE" w:rsidP="002A212D">
      <w:pPr>
        <w:pStyle w:val="ListParagraph"/>
        <w:numPr>
          <w:ilvl w:val="4"/>
          <w:numId w:val="6"/>
        </w:numPr>
        <w:ind w:left="1890" w:hanging="270"/>
        <w:jc w:val="both"/>
        <w:rPr>
          <w:rFonts w:ascii="Arial" w:eastAsia="Cambria" w:hAnsi="Arial" w:cs="Arial"/>
          <w:sz w:val="24"/>
          <w:szCs w:val="24"/>
        </w:rPr>
      </w:pPr>
      <w:r>
        <w:rPr>
          <w:rFonts w:ascii="Arial" w:eastAsia="Cambria" w:hAnsi="Arial" w:cs="Arial"/>
          <w:sz w:val="24"/>
          <w:szCs w:val="24"/>
        </w:rPr>
        <w:t xml:space="preserve">indicatori de clasa 5 (integratori) – care testează toți parametrii ciclului de sterilizare </w:t>
      </w:r>
      <w:r w:rsidRPr="006A3C81">
        <w:rPr>
          <w:rFonts w:ascii="Arial" w:eastAsia="Cambria" w:hAnsi="Arial" w:cs="Arial"/>
          <w:sz w:val="24"/>
          <w:szCs w:val="24"/>
        </w:rPr>
        <w:t>(presiune, timp, temperatură)</w:t>
      </w:r>
      <w:r>
        <w:rPr>
          <w:rFonts w:ascii="Arial" w:eastAsia="Cambria" w:hAnsi="Arial" w:cs="Arial"/>
          <w:sz w:val="24"/>
          <w:szCs w:val="24"/>
        </w:rPr>
        <w:t>, indicatori interni care se utilizează pentru fiecare ambalaj/container supus sterilizării</w:t>
      </w:r>
    </w:p>
    <w:p w:rsidR="00DB49FE" w:rsidRPr="006A3C81" w:rsidRDefault="00DB49FE" w:rsidP="002A212D">
      <w:pPr>
        <w:pStyle w:val="ListParagraph"/>
        <w:numPr>
          <w:ilvl w:val="5"/>
          <w:numId w:val="16"/>
        </w:numPr>
        <w:ind w:left="1170"/>
        <w:jc w:val="both"/>
        <w:rPr>
          <w:rFonts w:ascii="Arial" w:eastAsia="Cambria" w:hAnsi="Arial" w:cs="Arial"/>
          <w:sz w:val="24"/>
          <w:szCs w:val="24"/>
        </w:rPr>
      </w:pPr>
      <w:r>
        <w:rPr>
          <w:rFonts w:ascii="Arial" w:eastAsia="Cambria" w:hAnsi="Arial" w:cs="Arial"/>
          <w:sz w:val="24"/>
          <w:szCs w:val="24"/>
        </w:rPr>
        <w:t xml:space="preserve"> indicatori bilogici (ISO 11138-1-8).</w:t>
      </w:r>
    </w:p>
    <w:p w:rsidR="00DB49FE" w:rsidRPr="003C05A6" w:rsidRDefault="00DB49FE" w:rsidP="00DB49FE">
      <w:pPr>
        <w:spacing w:after="0"/>
        <w:jc w:val="both"/>
        <w:rPr>
          <w:rFonts w:ascii="Arial" w:eastAsia="Cambria" w:hAnsi="Arial" w:cs="Arial"/>
          <w:sz w:val="24"/>
          <w:szCs w:val="24"/>
        </w:rPr>
      </w:pPr>
      <w:r>
        <w:rPr>
          <w:rFonts w:ascii="Arial" w:eastAsia="Cambria" w:hAnsi="Arial" w:cs="Arial"/>
          <w:b/>
          <w:sz w:val="24"/>
          <w:szCs w:val="24"/>
        </w:rPr>
        <w:t xml:space="preserve">Art. </w:t>
      </w:r>
      <w:r w:rsidRPr="00AC246B">
        <w:rPr>
          <w:rFonts w:ascii="Arial" w:eastAsia="Cambria" w:hAnsi="Arial" w:cs="Arial"/>
          <w:b/>
          <w:sz w:val="24"/>
          <w:szCs w:val="24"/>
        </w:rPr>
        <w:t>5</w:t>
      </w:r>
      <w:r w:rsidR="001804D7" w:rsidRPr="00AC246B">
        <w:rPr>
          <w:rFonts w:ascii="Arial" w:eastAsia="Cambria" w:hAnsi="Arial" w:cs="Arial"/>
          <w:b/>
          <w:sz w:val="24"/>
          <w:szCs w:val="24"/>
        </w:rPr>
        <w:t>9</w:t>
      </w:r>
      <w:r w:rsidRPr="003C05A6">
        <w:rPr>
          <w:rFonts w:ascii="Arial" w:eastAsia="Cambria" w:hAnsi="Arial" w:cs="Arial"/>
          <w:sz w:val="24"/>
          <w:szCs w:val="24"/>
        </w:rPr>
        <w:t xml:space="preserve"> </w:t>
      </w:r>
      <w:r>
        <w:rPr>
          <w:rFonts w:ascii="Arial" w:eastAsia="Cambria" w:hAnsi="Arial" w:cs="Arial"/>
          <w:sz w:val="24"/>
          <w:szCs w:val="24"/>
        </w:rPr>
        <w:t xml:space="preserve">(1) </w:t>
      </w:r>
      <w:r w:rsidRPr="003C05A6">
        <w:rPr>
          <w:rFonts w:ascii="Arial" w:eastAsia="Cambria" w:hAnsi="Arial" w:cs="Arial"/>
          <w:sz w:val="24"/>
          <w:szCs w:val="24"/>
        </w:rPr>
        <w:t xml:space="preserve">Durata menţinerii sterilităţii materialelor ambalate </w:t>
      </w:r>
      <w:r>
        <w:rPr>
          <w:rFonts w:ascii="Arial" w:eastAsia="Cambria" w:hAnsi="Arial" w:cs="Arial"/>
          <w:sz w:val="24"/>
          <w:szCs w:val="24"/>
        </w:rPr>
        <w:t>î</w:t>
      </w:r>
      <w:r w:rsidRPr="003C05A6">
        <w:rPr>
          <w:rFonts w:ascii="Arial" w:eastAsia="Cambria" w:hAnsi="Arial" w:cs="Arial"/>
          <w:sz w:val="24"/>
          <w:szCs w:val="24"/>
        </w:rPr>
        <w:t>n containere reutilizabile rigide cu filtru este cea precizata de producător</w:t>
      </w:r>
      <w:r>
        <w:rPr>
          <w:rFonts w:ascii="Arial" w:eastAsia="Cambria" w:hAnsi="Arial" w:cs="Arial"/>
          <w:sz w:val="24"/>
          <w:szCs w:val="24"/>
        </w:rPr>
        <w:t>,</w:t>
      </w:r>
      <w:r w:rsidRPr="003C05A6">
        <w:rPr>
          <w:rFonts w:ascii="Arial" w:eastAsia="Cambria" w:hAnsi="Arial" w:cs="Arial"/>
          <w:sz w:val="24"/>
          <w:szCs w:val="24"/>
        </w:rPr>
        <w:t xml:space="preserve"> cu respectarea conditiilor de p</w:t>
      </w:r>
      <w:r>
        <w:rPr>
          <w:rFonts w:ascii="Arial" w:eastAsia="Cambria" w:hAnsi="Arial" w:cs="Arial"/>
          <w:sz w:val="24"/>
          <w:szCs w:val="24"/>
        </w:rPr>
        <w:t>ă</w:t>
      </w:r>
      <w:r w:rsidRPr="003C05A6">
        <w:rPr>
          <w:rFonts w:ascii="Arial" w:eastAsia="Cambria" w:hAnsi="Arial" w:cs="Arial"/>
          <w:sz w:val="24"/>
          <w:szCs w:val="24"/>
        </w:rPr>
        <w:t>strare specificate de acesta. După deschidere</w:t>
      </w:r>
      <w:r>
        <w:rPr>
          <w:rFonts w:ascii="Arial" w:eastAsia="Cambria" w:hAnsi="Arial" w:cs="Arial"/>
          <w:sz w:val="24"/>
          <w:szCs w:val="24"/>
        </w:rPr>
        <w:t>,</w:t>
      </w:r>
      <w:r w:rsidRPr="003C05A6">
        <w:rPr>
          <w:rFonts w:ascii="Arial" w:eastAsia="Cambria" w:hAnsi="Arial" w:cs="Arial"/>
          <w:sz w:val="24"/>
          <w:szCs w:val="24"/>
        </w:rPr>
        <w:t xml:space="preserve"> trusa se poate folosi doar o singură dată și la un singur pacient.</w:t>
      </w:r>
    </w:p>
    <w:p w:rsidR="00DB49FE" w:rsidRDefault="00DB49FE" w:rsidP="002A212D">
      <w:pPr>
        <w:pStyle w:val="ListParagraph"/>
        <w:numPr>
          <w:ilvl w:val="0"/>
          <w:numId w:val="26"/>
        </w:numPr>
        <w:spacing w:after="200" w:line="276" w:lineRule="auto"/>
        <w:ind w:left="0" w:firstLine="852"/>
        <w:jc w:val="both"/>
        <w:rPr>
          <w:rFonts w:ascii="Arial" w:eastAsia="Cambria" w:hAnsi="Arial" w:cs="Arial"/>
          <w:sz w:val="24"/>
          <w:szCs w:val="24"/>
        </w:rPr>
      </w:pPr>
      <w:r w:rsidRPr="00FF11D1">
        <w:rPr>
          <w:rFonts w:ascii="Arial" w:eastAsia="Cambria" w:hAnsi="Arial" w:cs="Arial"/>
          <w:sz w:val="24"/>
          <w:szCs w:val="24"/>
        </w:rPr>
        <w:t xml:space="preserve">Durata menţinerii sterilităţii materialelor ambalate în hârtie și pungi hârtie-plastic sudate este de două luni de la sterilizare, cu condiţia menţinerii integrităţii ambalajului, cu excepţia celor pentru care producătorul specifică o altă perioadă de valabilitate și cu obligația menţinerii condiţiilor specificate de acesta. </w:t>
      </w:r>
    </w:p>
    <w:p w:rsidR="00DB49FE" w:rsidRPr="00FF11D1" w:rsidRDefault="00DB49FE" w:rsidP="002A212D">
      <w:pPr>
        <w:pStyle w:val="ListParagraph"/>
        <w:numPr>
          <w:ilvl w:val="0"/>
          <w:numId w:val="26"/>
        </w:numPr>
        <w:spacing w:after="200" w:line="276" w:lineRule="auto"/>
        <w:ind w:left="0" w:firstLine="852"/>
        <w:jc w:val="both"/>
        <w:rPr>
          <w:rFonts w:ascii="Arial" w:eastAsia="Cambria" w:hAnsi="Arial" w:cs="Arial"/>
          <w:sz w:val="24"/>
          <w:szCs w:val="24"/>
        </w:rPr>
      </w:pPr>
      <w:r w:rsidRPr="00FF11D1">
        <w:rPr>
          <w:rFonts w:ascii="Arial" w:eastAsia="Cambria" w:hAnsi="Arial" w:cs="Arial"/>
          <w:sz w:val="24"/>
          <w:szCs w:val="24"/>
        </w:rPr>
        <w:lastRenderedPageBreak/>
        <w:t>După deschidere</w:t>
      </w:r>
      <w:r>
        <w:rPr>
          <w:rFonts w:ascii="Arial" w:eastAsia="Cambria" w:hAnsi="Arial" w:cs="Arial"/>
          <w:sz w:val="24"/>
          <w:szCs w:val="24"/>
        </w:rPr>
        <w:t>,</w:t>
      </w:r>
      <w:r w:rsidRPr="00FF11D1">
        <w:rPr>
          <w:rFonts w:ascii="Arial" w:eastAsia="Cambria" w:hAnsi="Arial" w:cs="Arial"/>
          <w:sz w:val="24"/>
          <w:szCs w:val="24"/>
        </w:rPr>
        <w:t xml:space="preserve"> trusa se poate folosi doar o singură dată și </w:t>
      </w:r>
      <w:r>
        <w:rPr>
          <w:rFonts w:ascii="Arial" w:eastAsia="Cambria" w:hAnsi="Arial" w:cs="Arial"/>
          <w:sz w:val="24"/>
          <w:szCs w:val="24"/>
        </w:rPr>
        <w:t>pentru un singur pacient. S</w:t>
      </w:r>
      <w:r w:rsidRPr="00FF11D1">
        <w:rPr>
          <w:rFonts w:ascii="Arial" w:eastAsia="Cambria" w:hAnsi="Arial" w:cs="Arial"/>
          <w:sz w:val="24"/>
          <w:szCs w:val="24"/>
        </w:rPr>
        <w:t>e interzice păst</w:t>
      </w:r>
      <w:r>
        <w:rPr>
          <w:rFonts w:ascii="Arial" w:eastAsia="Cambria" w:hAnsi="Arial" w:cs="Arial"/>
          <w:sz w:val="24"/>
          <w:szCs w:val="24"/>
        </w:rPr>
        <w:t xml:space="preserve">rarea truselor sterile deschise, precum </w:t>
      </w:r>
      <w:r w:rsidRPr="00FF11D1">
        <w:rPr>
          <w:rFonts w:ascii="Arial" w:eastAsia="Cambria" w:hAnsi="Arial" w:cs="Arial"/>
          <w:sz w:val="24"/>
          <w:szCs w:val="24"/>
        </w:rPr>
        <w:t>și folosirea instrumentelor din aceeași trus</w:t>
      </w:r>
      <w:r>
        <w:rPr>
          <w:rFonts w:ascii="Arial" w:eastAsia="Cambria" w:hAnsi="Arial" w:cs="Arial"/>
          <w:sz w:val="24"/>
          <w:szCs w:val="24"/>
        </w:rPr>
        <w:t>ă la mai mulți pacienți.</w:t>
      </w:r>
    </w:p>
    <w:p w:rsidR="00DB49FE" w:rsidRPr="003C05A6" w:rsidRDefault="00DB49FE" w:rsidP="00DB49FE">
      <w:pPr>
        <w:spacing w:line="256" w:lineRule="auto"/>
        <w:jc w:val="both"/>
        <w:rPr>
          <w:rFonts w:ascii="Arial" w:eastAsia="Times New Roman" w:hAnsi="Arial" w:cs="Arial"/>
          <w:sz w:val="24"/>
          <w:szCs w:val="24"/>
        </w:rPr>
      </w:pPr>
      <w:r>
        <w:rPr>
          <w:rFonts w:ascii="Arial" w:eastAsia="Cambria" w:hAnsi="Arial" w:cs="Arial"/>
          <w:b/>
          <w:sz w:val="24"/>
          <w:szCs w:val="24"/>
        </w:rPr>
        <w:t xml:space="preserve">Art. </w:t>
      </w:r>
      <w:r w:rsidR="001804D7" w:rsidRPr="00AC246B">
        <w:rPr>
          <w:rFonts w:ascii="Arial" w:eastAsia="Cambria" w:hAnsi="Arial" w:cs="Arial"/>
          <w:b/>
          <w:sz w:val="24"/>
          <w:szCs w:val="24"/>
        </w:rPr>
        <w:t>60</w:t>
      </w:r>
      <w:r w:rsidRPr="003C05A6">
        <w:rPr>
          <w:rFonts w:ascii="Arial" w:eastAsia="Cambria" w:hAnsi="Arial" w:cs="Arial"/>
          <w:sz w:val="24"/>
          <w:szCs w:val="24"/>
        </w:rPr>
        <w:t xml:space="preserve"> Întreţinerea (mentenanţa) autoclavelor se efectuează de </w:t>
      </w:r>
      <w:r>
        <w:rPr>
          <w:rFonts w:ascii="Arial" w:eastAsia="Cambria" w:hAnsi="Arial" w:cs="Arial"/>
          <w:sz w:val="24"/>
          <w:szCs w:val="24"/>
        </w:rPr>
        <w:t xml:space="preserve">către </w:t>
      </w:r>
      <w:r w:rsidRPr="003C05A6">
        <w:rPr>
          <w:rFonts w:ascii="Arial" w:eastAsia="Cambria" w:hAnsi="Arial" w:cs="Arial"/>
          <w:sz w:val="24"/>
          <w:szCs w:val="24"/>
        </w:rPr>
        <w:t xml:space="preserve">un tehnician autorizat pentru verificarea funcţionării acestora, </w:t>
      </w:r>
      <w:r>
        <w:rPr>
          <w:rFonts w:ascii="Arial" w:eastAsia="Cambria" w:hAnsi="Arial" w:cs="Arial"/>
          <w:sz w:val="24"/>
          <w:szCs w:val="24"/>
        </w:rPr>
        <w:t>conform intervalului de timp recomandat de producător</w:t>
      </w:r>
      <w:r w:rsidRPr="003C05A6">
        <w:rPr>
          <w:rFonts w:ascii="Arial" w:eastAsia="Cambria" w:hAnsi="Arial" w:cs="Arial"/>
          <w:sz w:val="24"/>
          <w:szCs w:val="24"/>
        </w:rPr>
        <w:t>ul, dar cel puţin o dată pe trimestru. Intervențiile privind întreținerea planificată preventivă se stabilesc în funcție de recomandările producătorului și cuprind intervențiile zilnice, săptămânale și lunare și se efectuează de către personalul</w:t>
      </w:r>
      <w:r>
        <w:rPr>
          <w:rFonts w:ascii="Arial" w:eastAsia="Cambria" w:hAnsi="Arial" w:cs="Arial"/>
          <w:sz w:val="24"/>
          <w:szCs w:val="24"/>
        </w:rPr>
        <w:t xml:space="preserve"> tehnic cu atributii specifice î</w:t>
      </w:r>
      <w:r w:rsidRPr="003C05A6">
        <w:rPr>
          <w:rFonts w:ascii="Arial" w:eastAsia="Cambria" w:hAnsi="Arial" w:cs="Arial"/>
          <w:sz w:val="24"/>
          <w:szCs w:val="24"/>
        </w:rPr>
        <w:t>n acest sens. Intervențiile trimestriale se realizeaza de către</w:t>
      </w:r>
      <w:r>
        <w:rPr>
          <w:rFonts w:ascii="Arial" w:eastAsia="Cambria" w:hAnsi="Arial" w:cs="Arial"/>
          <w:sz w:val="24"/>
          <w:szCs w:val="24"/>
        </w:rPr>
        <w:t xml:space="preserve"> un</w:t>
      </w:r>
      <w:r w:rsidRPr="003C05A6">
        <w:rPr>
          <w:rFonts w:ascii="Arial" w:eastAsia="Cambria" w:hAnsi="Arial" w:cs="Arial"/>
          <w:sz w:val="24"/>
          <w:szCs w:val="24"/>
        </w:rPr>
        <w:t xml:space="preserve"> tehnician autorizat.</w:t>
      </w:r>
      <w:r w:rsidRPr="003C05A6">
        <w:rPr>
          <w:rFonts w:ascii="Arial" w:eastAsia="Times New Roman" w:hAnsi="Arial" w:cs="Arial"/>
          <w:sz w:val="24"/>
          <w:szCs w:val="24"/>
        </w:rPr>
        <w:t xml:space="preserve">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Art</w:t>
      </w:r>
      <w:r w:rsidR="001804D7">
        <w:rPr>
          <w:rFonts w:ascii="Arial" w:eastAsia="Cambria" w:hAnsi="Arial" w:cs="Arial"/>
          <w:b/>
          <w:sz w:val="24"/>
          <w:szCs w:val="24"/>
        </w:rPr>
        <w:t xml:space="preserve">. </w:t>
      </w:r>
      <w:r w:rsidR="001804D7" w:rsidRPr="00AC246B">
        <w:rPr>
          <w:rFonts w:ascii="Arial" w:eastAsia="Cambria" w:hAnsi="Arial" w:cs="Arial"/>
          <w:b/>
          <w:sz w:val="24"/>
          <w:szCs w:val="24"/>
        </w:rPr>
        <w:t>61</w:t>
      </w:r>
      <w:r w:rsidRPr="003C05A6">
        <w:rPr>
          <w:rFonts w:ascii="Arial" w:eastAsia="Cambria" w:hAnsi="Arial" w:cs="Arial"/>
          <w:sz w:val="24"/>
          <w:szCs w:val="24"/>
        </w:rPr>
        <w:t xml:space="preserve"> Orice defecţiune apărută la autoclavă necesită intervenţia tehnicianului autorizat. </w:t>
      </w:r>
    </w:p>
    <w:p w:rsidR="00DB49FE" w:rsidRPr="003C05A6" w:rsidRDefault="00E07421" w:rsidP="00DB49FE">
      <w:pPr>
        <w:jc w:val="both"/>
        <w:rPr>
          <w:rFonts w:ascii="Arial" w:eastAsia="Cambria" w:hAnsi="Arial" w:cs="Arial"/>
          <w:sz w:val="24"/>
          <w:szCs w:val="24"/>
        </w:rPr>
      </w:pPr>
      <w:r>
        <w:rPr>
          <w:rFonts w:ascii="Arial" w:eastAsia="Cambria" w:hAnsi="Arial" w:cs="Arial"/>
          <w:b/>
          <w:sz w:val="24"/>
          <w:szCs w:val="24"/>
        </w:rPr>
        <w:t>Art. 62</w:t>
      </w:r>
      <w:r w:rsidR="00DB49FE" w:rsidRPr="003C05A6">
        <w:rPr>
          <w:rFonts w:ascii="Arial" w:eastAsia="Cambria" w:hAnsi="Arial" w:cs="Arial"/>
          <w:sz w:val="24"/>
          <w:szCs w:val="24"/>
        </w:rPr>
        <w:t xml:space="preserve"> După intervenţia pe aparat se efectuează:</w:t>
      </w:r>
    </w:p>
    <w:p w:rsidR="00DB49FE" w:rsidRPr="003C05A6" w:rsidRDefault="00DB49FE" w:rsidP="002A212D">
      <w:pPr>
        <w:numPr>
          <w:ilvl w:val="0"/>
          <w:numId w:val="17"/>
        </w:numPr>
        <w:spacing w:after="0" w:line="256" w:lineRule="auto"/>
        <w:ind w:left="900" w:firstLine="0"/>
        <w:jc w:val="both"/>
        <w:rPr>
          <w:rFonts w:ascii="Arial" w:eastAsia="Cambria" w:hAnsi="Arial" w:cs="Arial"/>
          <w:sz w:val="24"/>
          <w:szCs w:val="24"/>
        </w:rPr>
      </w:pPr>
      <w:r w:rsidRPr="003C05A6">
        <w:rPr>
          <w:rFonts w:ascii="Arial" w:eastAsia="Cambria" w:hAnsi="Arial" w:cs="Arial"/>
          <w:sz w:val="24"/>
          <w:szCs w:val="24"/>
        </w:rPr>
        <w:t>verificarea parametrilor aparatului, urmărind înregistrările de temperatură şi presiune (pe panoul frontal sau diagramă);</w:t>
      </w:r>
    </w:p>
    <w:p w:rsidR="00DB49FE" w:rsidRPr="003C05A6" w:rsidRDefault="00DB49FE" w:rsidP="002A212D">
      <w:pPr>
        <w:numPr>
          <w:ilvl w:val="0"/>
          <w:numId w:val="17"/>
        </w:numPr>
        <w:spacing w:after="0" w:line="256" w:lineRule="auto"/>
        <w:ind w:left="900" w:firstLine="0"/>
        <w:jc w:val="both"/>
        <w:rPr>
          <w:rFonts w:ascii="Arial" w:eastAsia="Cambria" w:hAnsi="Arial" w:cs="Arial"/>
          <w:sz w:val="24"/>
          <w:szCs w:val="24"/>
        </w:rPr>
      </w:pPr>
      <w:r w:rsidRPr="003C05A6">
        <w:rPr>
          <w:rFonts w:ascii="Arial" w:eastAsia="Cambria" w:hAnsi="Arial" w:cs="Arial"/>
          <w:sz w:val="24"/>
          <w:szCs w:val="24"/>
        </w:rPr>
        <w:t>testul Bowie &amp; Dick pentru verificarea calităţii penetrării aburului;</w:t>
      </w:r>
    </w:p>
    <w:p w:rsidR="00DB49FE" w:rsidRPr="003C05A6" w:rsidRDefault="00DB49FE" w:rsidP="002A212D">
      <w:pPr>
        <w:numPr>
          <w:ilvl w:val="0"/>
          <w:numId w:val="17"/>
        </w:numPr>
        <w:spacing w:line="256" w:lineRule="auto"/>
        <w:ind w:left="900" w:firstLine="0"/>
        <w:jc w:val="both"/>
        <w:rPr>
          <w:rFonts w:ascii="Arial" w:eastAsia="Cambria" w:hAnsi="Arial" w:cs="Arial"/>
          <w:sz w:val="24"/>
          <w:szCs w:val="24"/>
        </w:rPr>
      </w:pPr>
      <w:r>
        <w:rPr>
          <w:rFonts w:ascii="Arial" w:eastAsia="Cambria" w:hAnsi="Arial" w:cs="Arial"/>
          <w:sz w:val="24"/>
          <w:szCs w:val="24"/>
        </w:rPr>
        <w:t>testul vacuum.</w:t>
      </w:r>
    </w:p>
    <w:p w:rsidR="00DB49FE" w:rsidRPr="003C05A6" w:rsidRDefault="00E07421" w:rsidP="00DB49FE">
      <w:pPr>
        <w:jc w:val="both"/>
        <w:rPr>
          <w:rFonts w:ascii="Arial" w:eastAsia="Cambria" w:hAnsi="Arial" w:cs="Arial"/>
          <w:sz w:val="24"/>
          <w:szCs w:val="24"/>
        </w:rPr>
      </w:pPr>
      <w:r>
        <w:rPr>
          <w:rFonts w:ascii="Arial" w:eastAsia="Cambria" w:hAnsi="Arial" w:cs="Arial"/>
          <w:b/>
          <w:sz w:val="24"/>
          <w:szCs w:val="24"/>
        </w:rPr>
        <w:t>Art. 63</w:t>
      </w:r>
      <w:r w:rsidR="00DB49FE" w:rsidRPr="003C05A6">
        <w:rPr>
          <w:rFonts w:ascii="Arial" w:eastAsia="Cambria" w:hAnsi="Arial" w:cs="Arial"/>
          <w:sz w:val="24"/>
          <w:szCs w:val="24"/>
        </w:rPr>
        <w:t xml:space="preserve"> Amplasarea, dotarea, exploatarea, întreţinerea, verificarea şi repararea aparatelor , utilajelor şi instalaţiilor de sterilizare se fac conform prevederilor legale în vigoare</w:t>
      </w:r>
    </w:p>
    <w:p w:rsidR="00DB49FE" w:rsidRPr="003C05A6" w:rsidRDefault="00E07421" w:rsidP="00DB49FE">
      <w:pPr>
        <w:jc w:val="both"/>
        <w:rPr>
          <w:rFonts w:ascii="Arial" w:eastAsia="Cambria" w:hAnsi="Arial" w:cs="Arial"/>
          <w:sz w:val="24"/>
          <w:szCs w:val="24"/>
        </w:rPr>
      </w:pPr>
      <w:r>
        <w:rPr>
          <w:rFonts w:ascii="Arial" w:eastAsia="Cambria" w:hAnsi="Arial" w:cs="Arial"/>
          <w:b/>
          <w:sz w:val="24"/>
          <w:szCs w:val="24"/>
        </w:rPr>
        <w:t>Art. 64</w:t>
      </w:r>
      <w:r w:rsidR="00DB49FE" w:rsidRPr="003C05A6">
        <w:rPr>
          <w:rFonts w:ascii="Arial" w:eastAsia="Cambria" w:hAnsi="Arial" w:cs="Arial"/>
          <w:sz w:val="24"/>
          <w:szCs w:val="24"/>
        </w:rPr>
        <w:t xml:space="preserve"> Se vor elabora şi afişa instrucţiuni tehnice specifice privind exploatarea aparatelor , precum şi măsurile ce trebuie luate în caz de avarii, întreruperi sau dereglări la fiecare loc de muncă. </w:t>
      </w:r>
    </w:p>
    <w:p w:rsidR="00DB49FE" w:rsidRPr="003C05A6" w:rsidRDefault="00E07421" w:rsidP="00DB49FE">
      <w:pPr>
        <w:jc w:val="both"/>
        <w:rPr>
          <w:rFonts w:ascii="Arial" w:eastAsia="Cambria" w:hAnsi="Arial" w:cs="Arial"/>
          <w:sz w:val="24"/>
          <w:szCs w:val="24"/>
        </w:rPr>
      </w:pPr>
      <w:r>
        <w:rPr>
          <w:rFonts w:ascii="Arial" w:eastAsia="Cambria" w:hAnsi="Arial" w:cs="Arial"/>
          <w:b/>
          <w:sz w:val="24"/>
          <w:szCs w:val="24"/>
        </w:rPr>
        <w:t>Art. 65</w:t>
      </w:r>
      <w:r w:rsidR="00DB49FE" w:rsidRPr="003C05A6">
        <w:rPr>
          <w:rFonts w:ascii="Arial" w:eastAsia="Cambria" w:hAnsi="Arial" w:cs="Arial"/>
          <w:sz w:val="24"/>
          <w:szCs w:val="24"/>
        </w:rPr>
        <w:t xml:space="preserve"> Se notează pe fiecare ambalaj data, ora sterilizării, numărul ciclului de sterilizare și inițialele persoanei care a efectuat sterilizarea, se pot folosi etichete aplicate cu ajutorul unui marcator pentru a evita perforarea manual</w:t>
      </w:r>
      <w:r w:rsidR="00DB49FE">
        <w:rPr>
          <w:rFonts w:ascii="Arial" w:eastAsia="Cambria" w:hAnsi="Arial" w:cs="Arial"/>
          <w:sz w:val="24"/>
          <w:szCs w:val="24"/>
        </w:rPr>
        <w:t>ă</w:t>
      </w:r>
      <w:r w:rsidR="00DB49FE" w:rsidRPr="003C05A6">
        <w:rPr>
          <w:rFonts w:ascii="Arial" w:eastAsia="Cambria" w:hAnsi="Arial" w:cs="Arial"/>
          <w:sz w:val="24"/>
          <w:szCs w:val="24"/>
        </w:rPr>
        <w:t xml:space="preserve"> cu ajutorul instrumentelor de scris.</w:t>
      </w:r>
    </w:p>
    <w:p w:rsidR="00DB49FE" w:rsidRPr="003C05A6" w:rsidRDefault="00E07421" w:rsidP="00DB49FE">
      <w:pPr>
        <w:jc w:val="both"/>
        <w:rPr>
          <w:rFonts w:ascii="Arial" w:eastAsia="Cambria" w:hAnsi="Arial" w:cs="Arial"/>
          <w:sz w:val="24"/>
          <w:szCs w:val="24"/>
        </w:rPr>
      </w:pPr>
      <w:r>
        <w:rPr>
          <w:rFonts w:ascii="Arial" w:eastAsia="Cambria" w:hAnsi="Arial" w:cs="Arial"/>
          <w:b/>
          <w:sz w:val="24"/>
          <w:szCs w:val="24"/>
        </w:rPr>
        <w:t>Art. 66</w:t>
      </w:r>
      <w:r w:rsidR="00DB49FE" w:rsidRPr="003C05A6">
        <w:rPr>
          <w:rFonts w:ascii="Arial" w:eastAsia="Cambria" w:hAnsi="Arial" w:cs="Arial"/>
          <w:sz w:val="24"/>
          <w:szCs w:val="24"/>
        </w:rPr>
        <w:t xml:space="preserve"> Sterilizarea prin metode fizice şi fizico-chimice se înregistrează în Registrul de evidenţă a sterilizării, care conţine:</w:t>
      </w:r>
    </w:p>
    <w:p w:rsidR="00DB49FE" w:rsidRPr="003C05A6" w:rsidRDefault="00DB49FE" w:rsidP="002A212D">
      <w:pPr>
        <w:numPr>
          <w:ilvl w:val="0"/>
          <w:numId w:val="18"/>
        </w:numPr>
        <w:spacing w:after="0" w:line="256" w:lineRule="auto"/>
        <w:jc w:val="both"/>
        <w:rPr>
          <w:rFonts w:ascii="Arial" w:eastAsia="Cambria" w:hAnsi="Arial" w:cs="Arial"/>
          <w:sz w:val="24"/>
          <w:szCs w:val="24"/>
        </w:rPr>
      </w:pPr>
      <w:r w:rsidRPr="003C05A6">
        <w:rPr>
          <w:rFonts w:ascii="Arial" w:eastAsia="Cambria" w:hAnsi="Arial" w:cs="Arial"/>
          <w:sz w:val="24"/>
          <w:szCs w:val="24"/>
        </w:rPr>
        <w:t xml:space="preserve">data şi numărul aparatului, conţinutul </w:t>
      </w:r>
      <w:r>
        <w:rPr>
          <w:rFonts w:ascii="Arial" w:eastAsia="Cambria" w:hAnsi="Arial" w:cs="Arial"/>
          <w:sz w:val="24"/>
          <w:szCs w:val="24"/>
        </w:rPr>
        <w:t>şi numărul obiectelor din şarjă;</w:t>
      </w:r>
    </w:p>
    <w:p w:rsidR="00DB49FE" w:rsidRPr="003C05A6" w:rsidRDefault="00DB49FE" w:rsidP="002A212D">
      <w:pPr>
        <w:numPr>
          <w:ilvl w:val="0"/>
          <w:numId w:val="18"/>
        </w:numPr>
        <w:spacing w:after="0" w:line="256" w:lineRule="auto"/>
        <w:jc w:val="both"/>
        <w:rPr>
          <w:rFonts w:ascii="Arial" w:eastAsia="Cambria" w:hAnsi="Arial" w:cs="Arial"/>
          <w:sz w:val="24"/>
          <w:szCs w:val="24"/>
        </w:rPr>
      </w:pPr>
      <w:r>
        <w:rPr>
          <w:rFonts w:ascii="Arial" w:eastAsia="Cambria" w:hAnsi="Arial" w:cs="Arial"/>
          <w:sz w:val="24"/>
          <w:szCs w:val="24"/>
        </w:rPr>
        <w:t>numărul şarjei;</w:t>
      </w:r>
    </w:p>
    <w:p w:rsidR="00DB49FE" w:rsidRPr="003C05A6" w:rsidRDefault="00DB49FE" w:rsidP="002A212D">
      <w:pPr>
        <w:numPr>
          <w:ilvl w:val="0"/>
          <w:numId w:val="18"/>
        </w:numPr>
        <w:spacing w:after="0" w:line="256" w:lineRule="auto"/>
        <w:jc w:val="both"/>
        <w:rPr>
          <w:rFonts w:ascii="Arial" w:eastAsia="Cambria" w:hAnsi="Arial" w:cs="Arial"/>
          <w:sz w:val="24"/>
          <w:szCs w:val="24"/>
        </w:rPr>
      </w:pPr>
      <w:r w:rsidRPr="003C05A6">
        <w:rPr>
          <w:rFonts w:ascii="Arial" w:eastAsia="Cambria" w:hAnsi="Arial" w:cs="Arial"/>
          <w:sz w:val="24"/>
          <w:szCs w:val="24"/>
        </w:rPr>
        <w:t>temperatura şi, după caz, presiunea la care s-a efectua</w:t>
      </w:r>
      <w:r>
        <w:rPr>
          <w:rFonts w:ascii="Arial" w:eastAsia="Cambria" w:hAnsi="Arial" w:cs="Arial"/>
          <w:sz w:val="24"/>
          <w:szCs w:val="24"/>
        </w:rPr>
        <w:t>t sterilizarea;</w:t>
      </w:r>
    </w:p>
    <w:p w:rsidR="00DB49FE" w:rsidRPr="003C05A6" w:rsidRDefault="00DB49FE" w:rsidP="002A212D">
      <w:pPr>
        <w:numPr>
          <w:ilvl w:val="0"/>
          <w:numId w:val="18"/>
        </w:numPr>
        <w:spacing w:after="0" w:line="256" w:lineRule="auto"/>
        <w:jc w:val="both"/>
        <w:rPr>
          <w:rFonts w:ascii="Arial" w:eastAsia="Cambria" w:hAnsi="Arial" w:cs="Arial"/>
          <w:sz w:val="24"/>
          <w:szCs w:val="24"/>
        </w:rPr>
      </w:pPr>
      <w:r w:rsidRPr="003C05A6">
        <w:rPr>
          <w:rFonts w:ascii="Arial" w:eastAsia="Cambria" w:hAnsi="Arial" w:cs="Arial"/>
          <w:sz w:val="24"/>
          <w:szCs w:val="24"/>
        </w:rPr>
        <w:t>ora de începere şi de</w:t>
      </w:r>
      <w:r>
        <w:rPr>
          <w:rFonts w:ascii="Arial" w:eastAsia="Cambria" w:hAnsi="Arial" w:cs="Arial"/>
          <w:sz w:val="24"/>
          <w:szCs w:val="24"/>
        </w:rPr>
        <w:t xml:space="preserve"> încheiere a ciclului (durata);</w:t>
      </w:r>
    </w:p>
    <w:p w:rsidR="00DB49FE" w:rsidRPr="003C05A6" w:rsidRDefault="00DB49FE" w:rsidP="002A212D">
      <w:pPr>
        <w:numPr>
          <w:ilvl w:val="0"/>
          <w:numId w:val="18"/>
        </w:numPr>
        <w:spacing w:after="0" w:line="256" w:lineRule="auto"/>
        <w:jc w:val="both"/>
        <w:rPr>
          <w:rFonts w:ascii="Arial" w:eastAsia="Cambria" w:hAnsi="Arial" w:cs="Arial"/>
          <w:sz w:val="24"/>
          <w:szCs w:val="24"/>
        </w:rPr>
      </w:pPr>
      <w:r w:rsidRPr="003C05A6">
        <w:rPr>
          <w:rFonts w:ascii="Arial" w:eastAsia="Cambria" w:hAnsi="Arial" w:cs="Arial"/>
          <w:sz w:val="24"/>
          <w:szCs w:val="24"/>
        </w:rPr>
        <w:t>rezultatele indicatorilor fizico-chimici şi rezultatul testelor biologice</w:t>
      </w:r>
      <w:r>
        <w:rPr>
          <w:rFonts w:ascii="Arial" w:eastAsia="Cambria" w:hAnsi="Arial" w:cs="Arial"/>
          <w:sz w:val="24"/>
          <w:szCs w:val="24"/>
        </w:rPr>
        <w:t>;</w:t>
      </w:r>
    </w:p>
    <w:p w:rsidR="00DB49FE" w:rsidRPr="003C05A6" w:rsidRDefault="00DB49FE" w:rsidP="002A212D">
      <w:pPr>
        <w:numPr>
          <w:ilvl w:val="0"/>
          <w:numId w:val="18"/>
        </w:numPr>
        <w:spacing w:line="256" w:lineRule="auto"/>
        <w:jc w:val="both"/>
        <w:rPr>
          <w:rFonts w:ascii="Arial" w:eastAsia="Cambria" w:hAnsi="Arial" w:cs="Arial"/>
          <w:sz w:val="24"/>
          <w:szCs w:val="24"/>
        </w:rPr>
      </w:pPr>
      <w:r w:rsidRPr="003C05A6">
        <w:rPr>
          <w:rFonts w:ascii="Arial" w:eastAsia="Cambria" w:hAnsi="Arial" w:cs="Arial"/>
          <w:sz w:val="24"/>
          <w:szCs w:val="24"/>
        </w:rPr>
        <w:t xml:space="preserve">semnătura persoanei responsabile cu sterilizarea şi care eliberează materialul steril. </w:t>
      </w:r>
    </w:p>
    <w:p w:rsidR="00DB49FE" w:rsidRPr="003C05A6" w:rsidRDefault="00E07421" w:rsidP="00DB49FE">
      <w:pPr>
        <w:spacing w:line="256" w:lineRule="auto"/>
        <w:jc w:val="both"/>
        <w:rPr>
          <w:rFonts w:ascii="Arial" w:eastAsia="Cambria" w:hAnsi="Arial" w:cs="Arial"/>
          <w:b/>
          <w:sz w:val="24"/>
          <w:szCs w:val="24"/>
        </w:rPr>
      </w:pPr>
      <w:r>
        <w:rPr>
          <w:rFonts w:ascii="Arial" w:eastAsia="Cambria" w:hAnsi="Arial" w:cs="Arial"/>
          <w:b/>
          <w:sz w:val="24"/>
          <w:szCs w:val="24"/>
        </w:rPr>
        <w:t>Art.67</w:t>
      </w:r>
      <w:r w:rsidR="00DB49FE" w:rsidRPr="003C05A6">
        <w:rPr>
          <w:rFonts w:ascii="Arial" w:eastAsia="Cambria" w:hAnsi="Arial" w:cs="Arial"/>
          <w:sz w:val="24"/>
          <w:szCs w:val="24"/>
        </w:rPr>
        <w:t xml:space="preserve"> Registrul de evidenta a sterilizarii, testele Bowie-Dick, diagramele de flux ale autoclavului , rezultatele testelor biologice, precum și alte documente considerate relevante pentru procesul de sterilizare vor fi arhivate conform cu reglementările în vigoare. </w:t>
      </w:r>
    </w:p>
    <w:p w:rsidR="00DB49FE" w:rsidRPr="003C05A6" w:rsidRDefault="00DB49FE" w:rsidP="00DB49FE">
      <w:pPr>
        <w:spacing w:after="0"/>
        <w:jc w:val="both"/>
        <w:rPr>
          <w:rFonts w:ascii="Arial" w:eastAsia="Cambria" w:hAnsi="Arial" w:cs="Arial"/>
          <w:sz w:val="24"/>
          <w:szCs w:val="24"/>
        </w:rPr>
      </w:pPr>
      <w:r w:rsidRPr="003C05A6">
        <w:rPr>
          <w:rFonts w:ascii="Arial" w:eastAsia="Cambria" w:hAnsi="Arial" w:cs="Arial"/>
          <w:b/>
          <w:sz w:val="24"/>
          <w:szCs w:val="24"/>
        </w:rPr>
        <w:t>Art. 6</w:t>
      </w:r>
      <w:r w:rsidR="00E07421">
        <w:rPr>
          <w:rFonts w:ascii="Arial" w:eastAsia="Cambria" w:hAnsi="Arial" w:cs="Arial"/>
          <w:b/>
          <w:sz w:val="24"/>
          <w:szCs w:val="24"/>
        </w:rPr>
        <w:t>8</w:t>
      </w:r>
      <w:r>
        <w:rPr>
          <w:rFonts w:ascii="Arial" w:eastAsia="Cambria" w:hAnsi="Arial" w:cs="Arial"/>
          <w:b/>
          <w:sz w:val="24"/>
          <w:szCs w:val="24"/>
        </w:rPr>
        <w:t xml:space="preserve"> </w:t>
      </w:r>
      <w:r w:rsidRPr="004E4C43">
        <w:rPr>
          <w:rFonts w:ascii="Arial" w:eastAsia="Cambria" w:hAnsi="Arial" w:cs="Arial"/>
          <w:sz w:val="24"/>
          <w:szCs w:val="24"/>
        </w:rPr>
        <w:t xml:space="preserve">(1) </w:t>
      </w:r>
      <w:r w:rsidRPr="003C05A6">
        <w:rPr>
          <w:rFonts w:ascii="Arial" w:eastAsia="Cambria" w:hAnsi="Arial" w:cs="Arial"/>
          <w:sz w:val="24"/>
          <w:szCs w:val="24"/>
        </w:rPr>
        <w:t xml:space="preserve">Sterilizarea cu oxid de etilenă nu trebuie să reprezinte o metodă uzuală de sterilizare având în vedere riscul toxic pentru personalul staţiei de sterilizare, pentru cei care manipulează sau pentru pacienţii la care se utilizează obiectele sterilizate prin această metodă, motiv pentru care aceasta trebuie utilizată în cazuri excepţionale, când nu există alte mijloace de sterilizare. </w:t>
      </w:r>
    </w:p>
    <w:p w:rsidR="00DB49FE" w:rsidRPr="004E4C43" w:rsidRDefault="00DB49FE" w:rsidP="002A212D">
      <w:pPr>
        <w:pStyle w:val="ListParagraph"/>
        <w:numPr>
          <w:ilvl w:val="0"/>
          <w:numId w:val="27"/>
        </w:numPr>
        <w:spacing w:after="0" w:line="256" w:lineRule="auto"/>
        <w:ind w:hanging="450"/>
        <w:jc w:val="both"/>
        <w:rPr>
          <w:rFonts w:ascii="Arial" w:eastAsia="Cambria" w:hAnsi="Arial" w:cs="Arial"/>
          <w:sz w:val="24"/>
          <w:szCs w:val="24"/>
        </w:rPr>
      </w:pPr>
      <w:r w:rsidRPr="004E4C43">
        <w:rPr>
          <w:rFonts w:ascii="Arial" w:eastAsia="Cambria" w:hAnsi="Arial" w:cs="Arial"/>
          <w:sz w:val="24"/>
          <w:szCs w:val="24"/>
        </w:rPr>
        <w:t>Este interzisă utilizarea sterilizării cu oxid de etilenă pentru sterilizarea materialului medico-chirurgical în urgenţă.</w:t>
      </w:r>
    </w:p>
    <w:p w:rsidR="00DB49FE" w:rsidRPr="004E4C43" w:rsidRDefault="00DB49FE" w:rsidP="002A212D">
      <w:pPr>
        <w:pStyle w:val="ListParagraph"/>
        <w:numPr>
          <w:ilvl w:val="0"/>
          <w:numId w:val="27"/>
        </w:numPr>
        <w:spacing w:after="0" w:line="256" w:lineRule="auto"/>
        <w:ind w:hanging="450"/>
        <w:jc w:val="both"/>
        <w:rPr>
          <w:rFonts w:ascii="Arial" w:eastAsia="Cambria" w:hAnsi="Arial" w:cs="Arial"/>
          <w:sz w:val="24"/>
          <w:szCs w:val="24"/>
        </w:rPr>
      </w:pPr>
      <w:r w:rsidRPr="004E4C43">
        <w:rPr>
          <w:rFonts w:ascii="Arial" w:eastAsia="Cambria" w:hAnsi="Arial" w:cs="Arial"/>
          <w:sz w:val="24"/>
          <w:szCs w:val="24"/>
        </w:rPr>
        <w:t xml:space="preserve">Este interzisă sterilizarea cu oxid de etilenă a materialului medico-chirurgical a cărui compoziţie nu este cunoscută. </w:t>
      </w:r>
    </w:p>
    <w:p w:rsidR="00DB49FE" w:rsidRPr="003C05A6" w:rsidRDefault="00DB49FE" w:rsidP="002A212D">
      <w:pPr>
        <w:numPr>
          <w:ilvl w:val="0"/>
          <w:numId w:val="27"/>
        </w:numPr>
        <w:spacing w:after="0" w:line="256" w:lineRule="auto"/>
        <w:ind w:hanging="450"/>
        <w:jc w:val="both"/>
        <w:rPr>
          <w:rFonts w:ascii="Arial" w:eastAsia="Cambria" w:hAnsi="Arial" w:cs="Arial"/>
          <w:sz w:val="24"/>
          <w:szCs w:val="24"/>
        </w:rPr>
      </w:pPr>
      <w:r w:rsidRPr="003C05A6">
        <w:rPr>
          <w:rFonts w:ascii="Arial" w:eastAsia="Cambria" w:hAnsi="Arial" w:cs="Arial"/>
          <w:sz w:val="24"/>
          <w:szCs w:val="24"/>
        </w:rPr>
        <w:lastRenderedPageBreak/>
        <w:t>Este interzisă resterilizarea cu oxid de etilenă a echipamentului medical constituit din părţi de policlorură de vinil sterilizat iniţial cu radiaţii ionizante sau raze gamma.</w:t>
      </w:r>
    </w:p>
    <w:p w:rsidR="00DB49FE" w:rsidRDefault="00DB49FE" w:rsidP="002A212D">
      <w:pPr>
        <w:numPr>
          <w:ilvl w:val="0"/>
          <w:numId w:val="27"/>
        </w:numPr>
        <w:spacing w:line="256" w:lineRule="auto"/>
        <w:ind w:hanging="450"/>
        <w:jc w:val="both"/>
        <w:rPr>
          <w:rFonts w:ascii="Arial" w:eastAsia="Cambria" w:hAnsi="Arial" w:cs="Arial"/>
          <w:sz w:val="24"/>
          <w:szCs w:val="24"/>
        </w:rPr>
      </w:pPr>
      <w:r w:rsidRPr="003C05A6">
        <w:rPr>
          <w:rFonts w:ascii="Arial" w:eastAsia="Cambria" w:hAnsi="Arial" w:cs="Arial"/>
          <w:sz w:val="24"/>
          <w:szCs w:val="24"/>
        </w:rPr>
        <w:t xml:space="preserve">Este interzis a se fuma în încăperile unde se utilizează oxidul de etilenă; aceste încăperi trebuie ventilate în permanenţă direct cu aer proaspăt (din exterior). </w:t>
      </w:r>
    </w:p>
    <w:p w:rsidR="00DB49FE" w:rsidRDefault="00DB49FE" w:rsidP="00DB49FE">
      <w:pPr>
        <w:spacing w:line="256" w:lineRule="auto"/>
        <w:jc w:val="both"/>
        <w:rPr>
          <w:rFonts w:ascii="Arial" w:eastAsia="Cambria" w:hAnsi="Arial" w:cs="Arial"/>
          <w:sz w:val="24"/>
          <w:szCs w:val="24"/>
        </w:rPr>
      </w:pPr>
    </w:p>
    <w:p w:rsidR="00DB49FE" w:rsidRDefault="00DB49FE" w:rsidP="00DB49FE">
      <w:pPr>
        <w:spacing w:line="256" w:lineRule="auto"/>
        <w:jc w:val="both"/>
        <w:rPr>
          <w:rFonts w:ascii="Arial" w:eastAsia="Cambria" w:hAnsi="Arial" w:cs="Arial"/>
          <w:sz w:val="24"/>
          <w:szCs w:val="24"/>
        </w:rPr>
      </w:pPr>
    </w:p>
    <w:p w:rsidR="00DB49FE" w:rsidRDefault="00DB49FE"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1804D7" w:rsidRDefault="001804D7" w:rsidP="00DB49FE">
      <w:pPr>
        <w:spacing w:line="256" w:lineRule="auto"/>
        <w:jc w:val="both"/>
        <w:rPr>
          <w:rFonts w:ascii="Arial" w:eastAsia="Cambria" w:hAnsi="Arial" w:cs="Arial"/>
          <w:sz w:val="24"/>
          <w:szCs w:val="24"/>
        </w:rPr>
      </w:pPr>
    </w:p>
    <w:p w:rsidR="00DB49FE" w:rsidRDefault="00DB49FE" w:rsidP="00DB49FE">
      <w:pPr>
        <w:spacing w:line="256" w:lineRule="auto"/>
        <w:jc w:val="both"/>
        <w:rPr>
          <w:rFonts w:ascii="Arial" w:eastAsia="Cambria" w:hAnsi="Arial" w:cs="Arial"/>
          <w:sz w:val="24"/>
          <w:szCs w:val="24"/>
        </w:rPr>
      </w:pPr>
    </w:p>
    <w:p w:rsidR="00DB49FE" w:rsidRDefault="00DB49FE" w:rsidP="00DB49FE">
      <w:pPr>
        <w:spacing w:line="256" w:lineRule="auto"/>
        <w:jc w:val="both"/>
        <w:rPr>
          <w:rFonts w:ascii="Arial" w:eastAsia="Cambria" w:hAnsi="Arial" w:cs="Arial"/>
          <w:sz w:val="24"/>
          <w:szCs w:val="24"/>
        </w:rPr>
      </w:pPr>
    </w:p>
    <w:p w:rsidR="00DB49FE" w:rsidRPr="008F2105" w:rsidRDefault="00DB49FE" w:rsidP="00DB49FE">
      <w:pPr>
        <w:spacing w:after="0" w:line="254" w:lineRule="auto"/>
        <w:ind w:right="100"/>
        <w:jc w:val="right"/>
        <w:rPr>
          <w:rFonts w:ascii="Arial" w:eastAsia="Cambria" w:hAnsi="Arial" w:cs="Arial"/>
          <w:b/>
          <w:sz w:val="24"/>
          <w:szCs w:val="24"/>
        </w:rPr>
      </w:pPr>
      <w:r w:rsidRPr="008F2105">
        <w:rPr>
          <w:rFonts w:ascii="Arial" w:eastAsia="Cambria" w:hAnsi="Arial" w:cs="Arial"/>
          <w:b/>
          <w:sz w:val="24"/>
          <w:szCs w:val="24"/>
        </w:rPr>
        <w:lastRenderedPageBreak/>
        <w:t xml:space="preserve">ANEXA 2 </w:t>
      </w:r>
    </w:p>
    <w:p w:rsidR="00DB49FE" w:rsidRPr="00A21A91" w:rsidRDefault="00DB49FE" w:rsidP="00DB49FE">
      <w:pPr>
        <w:spacing w:after="0" w:line="254" w:lineRule="auto"/>
        <w:ind w:right="100"/>
        <w:jc w:val="both"/>
        <w:rPr>
          <w:rFonts w:ascii="Arial" w:eastAsia="Cambria" w:hAnsi="Arial" w:cs="Arial"/>
          <w:b/>
          <w:sz w:val="24"/>
          <w:szCs w:val="24"/>
        </w:rPr>
      </w:pPr>
    </w:p>
    <w:p w:rsidR="00DB49FE" w:rsidRPr="00A21A91" w:rsidRDefault="00DB49FE" w:rsidP="00DB49FE">
      <w:pPr>
        <w:spacing w:after="0" w:line="254" w:lineRule="auto"/>
        <w:ind w:right="100"/>
        <w:jc w:val="both"/>
        <w:rPr>
          <w:rFonts w:ascii="Arial" w:eastAsia="Cambria" w:hAnsi="Arial" w:cs="Arial"/>
          <w:b/>
          <w:sz w:val="24"/>
          <w:szCs w:val="24"/>
        </w:rPr>
      </w:pPr>
      <w:r>
        <w:rPr>
          <w:rFonts w:ascii="Arial" w:eastAsia="Cambria" w:hAnsi="Arial" w:cs="Arial"/>
          <w:b/>
          <w:sz w:val="24"/>
          <w:szCs w:val="24"/>
        </w:rPr>
        <w:t>EVALUAREA EFICACITĂȚII PROCEDURILOR DE CURĂȚENIE ȘI DEZINFECȚ</w:t>
      </w:r>
      <w:r w:rsidRPr="00A21A91">
        <w:rPr>
          <w:rFonts w:ascii="Arial" w:eastAsia="Cambria" w:hAnsi="Arial" w:cs="Arial"/>
          <w:b/>
          <w:sz w:val="24"/>
          <w:szCs w:val="24"/>
        </w:rPr>
        <w:t xml:space="preserve">IE </w:t>
      </w:r>
    </w:p>
    <w:p w:rsidR="00DB49FE" w:rsidRPr="00A21A91" w:rsidRDefault="00DB49FE" w:rsidP="00DB49FE">
      <w:pPr>
        <w:spacing w:after="0" w:line="254" w:lineRule="auto"/>
        <w:ind w:right="100"/>
        <w:jc w:val="both"/>
        <w:rPr>
          <w:rFonts w:ascii="Arial" w:eastAsia="Cambria" w:hAnsi="Arial" w:cs="Arial"/>
          <w:b/>
          <w:sz w:val="24"/>
          <w:szCs w:val="24"/>
        </w:rPr>
      </w:pPr>
    </w:p>
    <w:p w:rsidR="00DB49FE" w:rsidRPr="00A21A91" w:rsidRDefault="00DB49FE" w:rsidP="00DB49FE">
      <w:pPr>
        <w:spacing w:after="0" w:line="254" w:lineRule="auto"/>
        <w:ind w:right="100"/>
        <w:jc w:val="both"/>
        <w:rPr>
          <w:rFonts w:ascii="Arial" w:eastAsia="Cambria" w:hAnsi="Arial" w:cs="Arial"/>
          <w:b/>
          <w:sz w:val="24"/>
          <w:szCs w:val="24"/>
        </w:rPr>
      </w:pPr>
    </w:p>
    <w:p w:rsidR="00DB49FE" w:rsidRPr="00097A7F" w:rsidRDefault="00DB49FE" w:rsidP="00AC246B">
      <w:pPr>
        <w:spacing w:line="276" w:lineRule="auto"/>
        <w:jc w:val="both"/>
        <w:rPr>
          <w:rFonts w:ascii="Arial" w:eastAsia="Cambria" w:hAnsi="Arial" w:cs="Arial"/>
          <w:sz w:val="24"/>
          <w:szCs w:val="24"/>
        </w:rPr>
      </w:pPr>
      <w:r>
        <w:rPr>
          <w:rFonts w:ascii="Arial" w:eastAsia="Cambria" w:hAnsi="Arial" w:cs="Arial"/>
          <w:b/>
          <w:sz w:val="24"/>
          <w:szCs w:val="24"/>
        </w:rPr>
        <w:t xml:space="preserve">Art.1 </w:t>
      </w:r>
      <w:r>
        <w:rPr>
          <w:rFonts w:ascii="Arial" w:eastAsia="Cambria" w:hAnsi="Arial" w:cs="Arial"/>
          <w:sz w:val="24"/>
          <w:szCs w:val="24"/>
        </w:rPr>
        <w:t xml:space="preserve">(1) </w:t>
      </w:r>
      <w:r w:rsidRPr="00097A7F">
        <w:rPr>
          <w:rFonts w:ascii="Arial" w:eastAsia="Cambria" w:hAnsi="Arial" w:cs="Arial"/>
          <w:sz w:val="24"/>
          <w:szCs w:val="24"/>
        </w:rPr>
        <w:t>Testele bacteriologice bazate pe cultivare se efectuează doar în cadrul investigațiilor epidemiologice și în evaluarea punctuală a impactului măsurilor de control a infecțiilor sau a modificărilor protocoalelor de lucru, fiind recomandate de către serviciul/compartimentul sau medicul responsabil pentru prevenirea infecțiilor asociate asistentei medicale.</w:t>
      </w:r>
    </w:p>
    <w:p w:rsidR="00DB49FE" w:rsidRDefault="00DB49FE" w:rsidP="00AC246B">
      <w:pPr>
        <w:spacing w:line="276" w:lineRule="auto"/>
        <w:ind w:firstLine="360"/>
        <w:jc w:val="both"/>
        <w:rPr>
          <w:rFonts w:ascii="Arial" w:eastAsia="Cambria" w:hAnsi="Arial" w:cs="Arial"/>
          <w:sz w:val="24"/>
          <w:szCs w:val="24"/>
        </w:rPr>
      </w:pPr>
      <w:r>
        <w:rPr>
          <w:rFonts w:ascii="Arial" w:eastAsia="Cambria" w:hAnsi="Arial" w:cs="Arial"/>
          <w:sz w:val="24"/>
          <w:szCs w:val="24"/>
        </w:rPr>
        <w:t xml:space="preserve">     (2) </w:t>
      </w:r>
      <w:r w:rsidRPr="00A21A91">
        <w:rPr>
          <w:rFonts w:ascii="Arial" w:eastAsia="Cambria" w:hAnsi="Arial" w:cs="Arial"/>
          <w:sz w:val="24"/>
          <w:szCs w:val="24"/>
        </w:rPr>
        <w:t xml:space="preserve">În aceste situații se va comunica medicului microbiolog germenele urmărit în </w:t>
      </w:r>
      <w:r>
        <w:rPr>
          <w:rFonts w:ascii="Arial" w:eastAsia="Cambria" w:hAnsi="Arial" w:cs="Arial"/>
          <w:sz w:val="24"/>
          <w:szCs w:val="24"/>
        </w:rPr>
        <w:t xml:space="preserve">                </w:t>
      </w:r>
      <w:r w:rsidRPr="00A21A91">
        <w:rPr>
          <w:rFonts w:ascii="Arial" w:eastAsia="Cambria" w:hAnsi="Arial" w:cs="Arial"/>
          <w:sz w:val="24"/>
          <w:szCs w:val="24"/>
        </w:rPr>
        <w:t>cadrul</w:t>
      </w:r>
      <w:r>
        <w:rPr>
          <w:rFonts w:ascii="Arial" w:eastAsia="Cambria" w:hAnsi="Arial" w:cs="Arial"/>
          <w:sz w:val="24"/>
          <w:szCs w:val="24"/>
        </w:rPr>
        <w:t xml:space="preserve"> testărilor. </w:t>
      </w:r>
      <w:r w:rsidRPr="00E16D45">
        <w:rPr>
          <w:rFonts w:ascii="Arial" w:hAnsi="Arial" w:cs="Arial"/>
          <w:sz w:val="24"/>
          <w:szCs w:val="24"/>
        </w:rPr>
        <w:t>Interpretarea rezultatelor acestora se realizează de către personalul serviciului/compartimentului de prevenire a infecțiilor asociate asistenței medicale, în colaborare cu șeful laboratorului de microbiologie al unității sanitare</w:t>
      </w:r>
      <w:r>
        <w:rPr>
          <w:rFonts w:ascii="Arial" w:hAnsi="Arial" w:cs="Arial"/>
          <w:sz w:val="24"/>
          <w:szCs w:val="24"/>
        </w:rPr>
        <w:t>.</w:t>
      </w:r>
    </w:p>
    <w:p w:rsidR="00DB49FE" w:rsidRPr="00097A7F" w:rsidRDefault="00DB49FE" w:rsidP="00AC246B">
      <w:pPr>
        <w:spacing w:line="276" w:lineRule="auto"/>
        <w:jc w:val="both"/>
        <w:rPr>
          <w:rFonts w:ascii="Arial" w:eastAsia="Cambria" w:hAnsi="Arial" w:cs="Arial"/>
          <w:sz w:val="24"/>
          <w:szCs w:val="24"/>
        </w:rPr>
      </w:pPr>
      <w:r>
        <w:rPr>
          <w:rFonts w:ascii="Arial" w:eastAsia="Cambria" w:hAnsi="Arial" w:cs="Arial"/>
          <w:b/>
          <w:sz w:val="24"/>
          <w:szCs w:val="24"/>
        </w:rPr>
        <w:t xml:space="preserve">Art.2 </w:t>
      </w:r>
      <w:r w:rsidRPr="00097A7F">
        <w:rPr>
          <w:rFonts w:ascii="Arial" w:eastAsia="Cambria" w:hAnsi="Arial" w:cs="Arial"/>
          <w:sz w:val="24"/>
          <w:szCs w:val="24"/>
        </w:rPr>
        <w:t xml:space="preserve">Recoltarea probelor microbiologice din mediul spitalicesc se poate efectua în zonele de risc identificate pe harta riscurilor cuprinse în planul anual de supraveghere, prevenire și limitare a infecțiilor asociate asistenței medicale conform planificării. </w:t>
      </w:r>
    </w:p>
    <w:p w:rsidR="00DB49FE" w:rsidRPr="00097A7F" w:rsidRDefault="00DB49FE" w:rsidP="00AC246B">
      <w:pPr>
        <w:spacing w:line="276" w:lineRule="auto"/>
        <w:jc w:val="both"/>
        <w:rPr>
          <w:rFonts w:ascii="Arial" w:eastAsia="Cambria" w:hAnsi="Arial" w:cs="Arial"/>
          <w:sz w:val="24"/>
          <w:szCs w:val="24"/>
        </w:rPr>
      </w:pPr>
      <w:r>
        <w:rPr>
          <w:rFonts w:ascii="Arial" w:eastAsia="Cambria" w:hAnsi="Arial" w:cs="Arial"/>
          <w:b/>
          <w:sz w:val="24"/>
          <w:szCs w:val="24"/>
        </w:rPr>
        <w:t xml:space="preserve">Art.3 </w:t>
      </w:r>
      <w:r w:rsidRPr="00097A7F">
        <w:rPr>
          <w:rFonts w:ascii="Arial" w:eastAsia="Cambria" w:hAnsi="Arial" w:cs="Arial"/>
          <w:sz w:val="24"/>
          <w:szCs w:val="24"/>
        </w:rPr>
        <w:t>În cadrul planificării</w:t>
      </w:r>
      <w:r>
        <w:rPr>
          <w:rFonts w:ascii="Arial" w:eastAsia="Cambria" w:hAnsi="Arial" w:cs="Arial"/>
          <w:sz w:val="24"/>
          <w:szCs w:val="24"/>
        </w:rPr>
        <w:t xml:space="preserve"> procedurilor de curățenie și dezinfecție, </w:t>
      </w:r>
      <w:r w:rsidRPr="00097A7F">
        <w:rPr>
          <w:rFonts w:ascii="Arial" w:eastAsia="Cambria" w:hAnsi="Arial" w:cs="Arial"/>
          <w:sz w:val="24"/>
          <w:szCs w:val="24"/>
        </w:rPr>
        <w:t xml:space="preserve">este important de stabilit un număr reprezentativ de suprafețe/obiecte </w:t>
      </w:r>
      <w:r>
        <w:rPr>
          <w:rFonts w:ascii="Arial" w:eastAsia="Cambria" w:hAnsi="Arial" w:cs="Arial"/>
          <w:sz w:val="24"/>
          <w:szCs w:val="24"/>
        </w:rPr>
        <w:t xml:space="preserve">de evaluat, </w:t>
      </w:r>
      <w:r w:rsidRPr="00097A7F">
        <w:rPr>
          <w:rFonts w:ascii="Arial" w:eastAsia="Cambria" w:hAnsi="Arial" w:cs="Arial"/>
          <w:sz w:val="24"/>
          <w:szCs w:val="24"/>
        </w:rPr>
        <w:t xml:space="preserve">pentru a </w:t>
      </w:r>
      <w:r>
        <w:rPr>
          <w:rFonts w:ascii="Arial" w:eastAsia="Cambria" w:hAnsi="Arial" w:cs="Arial"/>
          <w:sz w:val="24"/>
          <w:szCs w:val="24"/>
        </w:rPr>
        <w:t>decide</w:t>
      </w:r>
      <w:r w:rsidRPr="00097A7F">
        <w:rPr>
          <w:rFonts w:ascii="Arial" w:eastAsia="Cambria" w:hAnsi="Arial" w:cs="Arial"/>
          <w:sz w:val="24"/>
          <w:szCs w:val="24"/>
        </w:rPr>
        <w:t xml:space="preserve"> nivelul de bază a</w:t>
      </w:r>
      <w:r>
        <w:rPr>
          <w:rFonts w:ascii="Arial" w:eastAsia="Cambria" w:hAnsi="Arial" w:cs="Arial"/>
          <w:sz w:val="24"/>
          <w:szCs w:val="24"/>
        </w:rPr>
        <w:t xml:space="preserve">l curățeniei în cadrul unității, precum </w:t>
      </w:r>
      <w:r w:rsidRPr="00097A7F">
        <w:rPr>
          <w:rFonts w:ascii="Arial" w:eastAsia="Cambria" w:hAnsi="Arial" w:cs="Arial"/>
          <w:sz w:val="24"/>
          <w:szCs w:val="24"/>
        </w:rPr>
        <w:t xml:space="preserve">și numărul de analize </w:t>
      </w:r>
      <w:r>
        <w:rPr>
          <w:rFonts w:ascii="Arial" w:eastAsia="Cambria" w:hAnsi="Arial" w:cs="Arial"/>
          <w:sz w:val="24"/>
          <w:szCs w:val="24"/>
        </w:rPr>
        <w:t>care</w:t>
      </w:r>
      <w:r w:rsidRPr="00097A7F">
        <w:rPr>
          <w:rFonts w:ascii="Arial" w:eastAsia="Cambria" w:hAnsi="Arial" w:cs="Arial"/>
          <w:sz w:val="24"/>
          <w:szCs w:val="24"/>
        </w:rPr>
        <w:t xml:space="preserve"> trebuie</w:t>
      </w:r>
      <w:r>
        <w:rPr>
          <w:rFonts w:ascii="Arial" w:eastAsia="Cambria" w:hAnsi="Arial" w:cs="Arial"/>
          <w:sz w:val="24"/>
          <w:szCs w:val="24"/>
        </w:rPr>
        <w:t>s</w:t>
      </w:r>
      <w:r w:rsidRPr="00097A7F">
        <w:rPr>
          <w:rFonts w:ascii="Arial" w:eastAsia="Cambria" w:hAnsi="Arial" w:cs="Arial"/>
          <w:sz w:val="24"/>
          <w:szCs w:val="24"/>
        </w:rPr>
        <w:t xml:space="preserve"> efectuate pentru a putea monitoriza</w:t>
      </w:r>
      <w:r>
        <w:rPr>
          <w:rFonts w:ascii="Arial" w:eastAsia="Cambria" w:hAnsi="Arial" w:cs="Arial"/>
          <w:sz w:val="24"/>
          <w:szCs w:val="24"/>
        </w:rPr>
        <w:t xml:space="preserve"> în acest fel </w:t>
      </w:r>
      <w:r w:rsidRPr="00097A7F">
        <w:rPr>
          <w:rFonts w:ascii="Arial" w:eastAsia="Cambria" w:hAnsi="Arial" w:cs="Arial"/>
          <w:sz w:val="24"/>
          <w:szCs w:val="24"/>
        </w:rPr>
        <w:t>îmbunătățirea sau deteriorarea practicilor. Se recomandă monitorizarea curățeniei în 10-15% a spațiilor medicale sau într-un eșantion reprezentativ statistic. Dacă în acestea se obțin scoruri peste 80% a eficienței curățeniei, monitorizarea se poate restrânge la 5% a spațiilor medicale, cu condiția menținerii practicilor de curățenie.</w:t>
      </w:r>
    </w:p>
    <w:p w:rsidR="00DB49FE" w:rsidRPr="00097A7F" w:rsidRDefault="00DB49FE" w:rsidP="00AC246B">
      <w:pPr>
        <w:spacing w:line="276" w:lineRule="auto"/>
        <w:jc w:val="both"/>
        <w:rPr>
          <w:rFonts w:ascii="Arial" w:eastAsia="Cambria" w:hAnsi="Arial" w:cs="Arial"/>
          <w:sz w:val="24"/>
          <w:szCs w:val="24"/>
        </w:rPr>
      </w:pPr>
      <w:r>
        <w:rPr>
          <w:rFonts w:ascii="Arial" w:eastAsia="Cambria" w:hAnsi="Arial" w:cs="Arial"/>
          <w:b/>
          <w:sz w:val="24"/>
          <w:szCs w:val="24"/>
        </w:rPr>
        <w:t xml:space="preserve">Art.4 </w:t>
      </w:r>
      <w:r>
        <w:rPr>
          <w:rFonts w:ascii="Arial" w:eastAsia="Cambria" w:hAnsi="Arial" w:cs="Arial"/>
          <w:sz w:val="24"/>
          <w:szCs w:val="24"/>
        </w:rPr>
        <w:t xml:space="preserve">În afara recoltării de probe </w:t>
      </w:r>
      <w:r w:rsidRPr="00097A7F">
        <w:rPr>
          <w:rFonts w:ascii="Arial" w:eastAsia="Cambria" w:hAnsi="Arial" w:cs="Arial"/>
          <w:sz w:val="24"/>
          <w:szCs w:val="24"/>
        </w:rPr>
        <w:t>microbiologice</w:t>
      </w:r>
      <w:r>
        <w:rPr>
          <w:rFonts w:ascii="Arial" w:eastAsia="Cambria" w:hAnsi="Arial" w:cs="Arial"/>
          <w:sz w:val="24"/>
          <w:szCs w:val="24"/>
        </w:rPr>
        <w:t xml:space="preserve">, în funcție de zona de risc, </w:t>
      </w:r>
      <w:r w:rsidRPr="00097A7F">
        <w:rPr>
          <w:rFonts w:ascii="Arial" w:eastAsia="Cambria" w:hAnsi="Arial" w:cs="Arial"/>
          <w:sz w:val="24"/>
          <w:szCs w:val="24"/>
        </w:rPr>
        <w:t>verificarea eficacității procedurilor de curățenie și dezinfecție se poate efectua utilizând și alte metode calitative (observaționale sau de teste rapide):</w:t>
      </w:r>
    </w:p>
    <w:p w:rsidR="00DB49FE" w:rsidRDefault="00DB49FE" w:rsidP="00AC246B">
      <w:pPr>
        <w:pStyle w:val="ListParagraph"/>
        <w:numPr>
          <w:ilvl w:val="1"/>
          <w:numId w:val="28"/>
        </w:numPr>
        <w:spacing w:line="276" w:lineRule="auto"/>
        <w:jc w:val="both"/>
        <w:rPr>
          <w:rFonts w:ascii="Arial" w:eastAsia="Cambria" w:hAnsi="Arial" w:cs="Arial"/>
          <w:sz w:val="24"/>
          <w:szCs w:val="24"/>
        </w:rPr>
      </w:pPr>
      <w:r>
        <w:rPr>
          <w:rFonts w:ascii="Arial" w:eastAsia="Cambria" w:hAnsi="Arial" w:cs="Arial"/>
          <w:bCs/>
          <w:sz w:val="24"/>
          <w:szCs w:val="24"/>
        </w:rPr>
        <w:t>o</w:t>
      </w:r>
      <w:r w:rsidRPr="00097A7F">
        <w:rPr>
          <w:rFonts w:ascii="Arial" w:eastAsia="Cambria" w:hAnsi="Arial" w:cs="Arial"/>
          <w:bCs/>
          <w:sz w:val="24"/>
          <w:szCs w:val="24"/>
        </w:rPr>
        <w:t>bservarea directă</w:t>
      </w:r>
      <w:r w:rsidRPr="00097A7F">
        <w:rPr>
          <w:rFonts w:ascii="Arial" w:eastAsia="Cambria" w:hAnsi="Arial" w:cs="Arial"/>
          <w:sz w:val="24"/>
          <w:szCs w:val="24"/>
        </w:rPr>
        <w:t xml:space="preserve"> </w:t>
      </w:r>
      <w:r w:rsidRPr="001D060A">
        <w:rPr>
          <w:rFonts w:ascii="Arial" w:eastAsia="Cambria" w:hAnsi="Arial" w:cs="Arial"/>
          <w:sz w:val="24"/>
          <w:szCs w:val="24"/>
        </w:rPr>
        <w:t>- sistematică, folosind grile de observație (checklist) pe baza protocoale</w:t>
      </w:r>
      <w:r>
        <w:rPr>
          <w:rFonts w:ascii="Arial" w:eastAsia="Cambria" w:hAnsi="Arial" w:cs="Arial"/>
          <w:sz w:val="24"/>
          <w:szCs w:val="24"/>
        </w:rPr>
        <w:t>lor de curățenie și dezinfecție;</w:t>
      </w:r>
      <w:r w:rsidRPr="00097A7F">
        <w:rPr>
          <w:rFonts w:ascii="Arial" w:eastAsia="Cambria" w:hAnsi="Arial" w:cs="Arial"/>
          <w:sz w:val="24"/>
          <w:szCs w:val="24"/>
        </w:rPr>
        <w:t xml:space="preserve"> </w:t>
      </w:r>
    </w:p>
    <w:p w:rsidR="00DB49FE" w:rsidRDefault="00DB49FE" w:rsidP="00AC246B">
      <w:pPr>
        <w:pStyle w:val="ListParagraph"/>
        <w:numPr>
          <w:ilvl w:val="1"/>
          <w:numId w:val="28"/>
        </w:numPr>
        <w:spacing w:line="276" w:lineRule="auto"/>
        <w:jc w:val="both"/>
        <w:rPr>
          <w:rFonts w:ascii="Arial" w:eastAsia="Cambria" w:hAnsi="Arial" w:cs="Arial"/>
          <w:sz w:val="24"/>
          <w:szCs w:val="24"/>
        </w:rPr>
      </w:pPr>
      <w:r>
        <w:rPr>
          <w:rFonts w:ascii="Arial" w:eastAsia="Cambria" w:hAnsi="Arial" w:cs="Arial"/>
          <w:sz w:val="24"/>
          <w:szCs w:val="24"/>
        </w:rPr>
        <w:t>m</w:t>
      </w:r>
      <w:r w:rsidRPr="001D060A">
        <w:rPr>
          <w:rFonts w:ascii="Arial" w:eastAsia="Cambria" w:hAnsi="Arial" w:cs="Arial"/>
          <w:sz w:val="24"/>
          <w:szCs w:val="24"/>
        </w:rPr>
        <w:t>arcarea sistematică a cu substanțe fluorescente la lumina UV (ultravioletă); se  marcheaza înaintea curățeniei/dezinfe</w:t>
      </w:r>
      <w:r>
        <w:rPr>
          <w:rFonts w:ascii="Arial" w:eastAsia="Cambria" w:hAnsi="Arial" w:cs="Arial"/>
          <w:sz w:val="24"/>
          <w:szCs w:val="24"/>
        </w:rPr>
        <w:t xml:space="preserve">cției planificate, </w:t>
      </w:r>
      <w:r w:rsidRPr="001D060A">
        <w:rPr>
          <w:rFonts w:ascii="Arial" w:eastAsia="Cambria" w:hAnsi="Arial" w:cs="Arial"/>
          <w:sz w:val="24"/>
          <w:szCs w:val="24"/>
        </w:rPr>
        <w:t>cu verificarea după efectuarea curățeniei/dezinfecției</w:t>
      </w:r>
      <w:r>
        <w:rPr>
          <w:rFonts w:ascii="Arial" w:eastAsia="Cambria" w:hAnsi="Arial" w:cs="Arial"/>
          <w:sz w:val="24"/>
          <w:szCs w:val="24"/>
        </w:rPr>
        <w:t>;</w:t>
      </w:r>
    </w:p>
    <w:p w:rsidR="00DB49FE" w:rsidRDefault="00DB49FE" w:rsidP="00AC246B">
      <w:pPr>
        <w:pStyle w:val="ListParagraph"/>
        <w:numPr>
          <w:ilvl w:val="1"/>
          <w:numId w:val="28"/>
        </w:numPr>
        <w:spacing w:line="276" w:lineRule="auto"/>
        <w:jc w:val="both"/>
        <w:rPr>
          <w:rFonts w:ascii="Arial" w:eastAsia="Cambria" w:hAnsi="Arial" w:cs="Arial"/>
          <w:sz w:val="24"/>
          <w:szCs w:val="24"/>
        </w:rPr>
      </w:pPr>
      <w:r w:rsidRPr="00602842">
        <w:rPr>
          <w:rFonts w:ascii="Arial" w:eastAsia="Cambria" w:hAnsi="Arial" w:cs="Arial"/>
          <w:bCs/>
          <w:sz w:val="24"/>
          <w:szCs w:val="24"/>
        </w:rPr>
        <w:t>măsurarea ATP</w:t>
      </w:r>
      <w:r w:rsidRPr="001D060A">
        <w:rPr>
          <w:rFonts w:ascii="Arial" w:eastAsia="Cambria" w:hAnsi="Arial" w:cs="Arial"/>
          <w:sz w:val="24"/>
          <w:szCs w:val="24"/>
        </w:rPr>
        <w:t xml:space="preserve"> (adenozin trifosfatului) de pe suprafețe - se stabilesc standarde specifice fiecărei suprafețe testate</w:t>
      </w:r>
      <w:r>
        <w:rPr>
          <w:rFonts w:ascii="Arial" w:eastAsia="Cambria" w:hAnsi="Arial" w:cs="Arial"/>
          <w:sz w:val="24"/>
          <w:szCs w:val="24"/>
        </w:rPr>
        <w:t>.</w:t>
      </w:r>
    </w:p>
    <w:p w:rsidR="00DB49FE" w:rsidRPr="00AB317D" w:rsidRDefault="00DB49FE" w:rsidP="00AC246B">
      <w:pPr>
        <w:spacing w:line="276" w:lineRule="auto"/>
        <w:jc w:val="both"/>
        <w:rPr>
          <w:rFonts w:ascii="Arial" w:eastAsia="Cambria" w:hAnsi="Arial" w:cs="Arial"/>
          <w:sz w:val="24"/>
          <w:szCs w:val="24"/>
        </w:rPr>
      </w:pPr>
      <w:r>
        <w:rPr>
          <w:rFonts w:ascii="Arial" w:eastAsia="Cambria" w:hAnsi="Arial" w:cs="Arial"/>
          <w:b/>
          <w:sz w:val="24"/>
          <w:szCs w:val="24"/>
        </w:rPr>
        <w:t xml:space="preserve">Art.5 </w:t>
      </w:r>
      <w:r w:rsidRPr="00AB317D">
        <w:rPr>
          <w:rFonts w:ascii="Arial" w:eastAsia="Cambria" w:hAnsi="Arial" w:cs="Arial"/>
          <w:sz w:val="24"/>
          <w:szCs w:val="24"/>
        </w:rPr>
        <w:t>Interpretarea rezul</w:t>
      </w:r>
      <w:r>
        <w:rPr>
          <w:rFonts w:ascii="Arial" w:eastAsia="Cambria" w:hAnsi="Arial" w:cs="Arial"/>
          <w:sz w:val="24"/>
          <w:szCs w:val="24"/>
        </w:rPr>
        <w:t xml:space="preserve">tatelor în urma procedurilor de curățenie și dezinfecție se efectuează de către </w:t>
      </w:r>
      <w:r w:rsidRPr="00AB317D">
        <w:rPr>
          <w:rFonts w:ascii="Arial" w:eastAsia="Cambria" w:hAnsi="Arial" w:cs="Arial"/>
          <w:sz w:val="24"/>
          <w:szCs w:val="24"/>
        </w:rPr>
        <w:t>personalul serviciului/compartimentului de prevenire a infecțiilor asociate asistenței medicale, conform  specificațiilor producă</w:t>
      </w:r>
      <w:r>
        <w:rPr>
          <w:rFonts w:ascii="Arial" w:eastAsia="Cambria" w:hAnsi="Arial" w:cs="Arial"/>
          <w:sz w:val="24"/>
          <w:szCs w:val="24"/>
        </w:rPr>
        <w:t>torilor aparaturii/</w:t>
      </w:r>
      <w:r w:rsidRPr="00AB317D">
        <w:rPr>
          <w:rFonts w:ascii="Arial" w:eastAsia="Cambria" w:hAnsi="Arial" w:cs="Arial"/>
          <w:sz w:val="24"/>
          <w:szCs w:val="24"/>
        </w:rPr>
        <w:t>testelor specifice sau rezultatelor observaționale privind respectarea procedurilor specifice.</w:t>
      </w:r>
    </w:p>
    <w:p w:rsidR="00DB49FE" w:rsidRPr="0020062D" w:rsidRDefault="00DB49FE" w:rsidP="00AC246B">
      <w:pPr>
        <w:spacing w:line="276" w:lineRule="auto"/>
        <w:jc w:val="both"/>
        <w:rPr>
          <w:rFonts w:ascii="Arial" w:eastAsia="Cambria" w:hAnsi="Arial" w:cs="Arial"/>
          <w:sz w:val="24"/>
          <w:szCs w:val="24"/>
        </w:rPr>
      </w:pPr>
      <w:r>
        <w:rPr>
          <w:rFonts w:ascii="Arial" w:eastAsia="Cambria" w:hAnsi="Arial" w:cs="Arial"/>
          <w:b/>
          <w:sz w:val="24"/>
          <w:szCs w:val="24"/>
        </w:rPr>
        <w:t xml:space="preserve">Art.6 </w:t>
      </w:r>
      <w:r w:rsidRPr="00AB317D">
        <w:rPr>
          <w:rFonts w:ascii="Arial" w:eastAsia="Cambria" w:hAnsi="Arial" w:cs="Arial"/>
          <w:sz w:val="24"/>
          <w:szCs w:val="24"/>
        </w:rPr>
        <w:t>Testarea eficacității procedurilor de curățenie și dezinfecție se realizează de către personalul serviciului/compartimentului de prevenire a infecţiilor asociate asistenţei medicale. Interpretarea rezultatelor testărilor microbiologice efectuate în cadrul investigărilor în focar se face în colaborare cu şeful laboratorului/compartimentului de microbiologie din cadrul laboratorului de analize clinice al unităţii sanitare sau al l</w:t>
      </w:r>
      <w:r w:rsidR="00AC246B">
        <w:rPr>
          <w:rFonts w:ascii="Arial" w:eastAsia="Cambria" w:hAnsi="Arial" w:cs="Arial"/>
          <w:sz w:val="24"/>
          <w:szCs w:val="24"/>
        </w:rPr>
        <w:t>aboratorului extern contractat.</w:t>
      </w:r>
    </w:p>
    <w:p w:rsidR="00DB49FE" w:rsidRDefault="00DB49FE" w:rsidP="00DB49FE">
      <w:pPr>
        <w:jc w:val="right"/>
        <w:rPr>
          <w:rFonts w:ascii="Arial" w:eastAsia="Cambria" w:hAnsi="Arial" w:cs="Arial"/>
          <w:sz w:val="24"/>
          <w:szCs w:val="24"/>
        </w:rPr>
      </w:pPr>
      <w:bookmarkStart w:id="0" w:name="_GoBack"/>
      <w:bookmarkEnd w:id="0"/>
      <w:r w:rsidRPr="0020062D">
        <w:rPr>
          <w:rFonts w:ascii="Arial" w:eastAsia="Cambria" w:hAnsi="Arial" w:cs="Arial"/>
          <w:b/>
          <w:sz w:val="24"/>
          <w:szCs w:val="24"/>
        </w:rPr>
        <w:lastRenderedPageBreak/>
        <w:t>ANEXA NR. 3</w:t>
      </w:r>
      <w:r w:rsidRPr="003C05A6">
        <w:rPr>
          <w:rFonts w:ascii="Arial" w:eastAsia="Cambria" w:hAnsi="Arial" w:cs="Arial"/>
          <w:sz w:val="24"/>
          <w:szCs w:val="24"/>
        </w:rPr>
        <w:t xml:space="preserve"> </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PROCEDURILE RECOMANDATE PENTRU DEZINFECȚIA MÂINILOR, ÎN FUNCȚIE DE NIVELUL DE RISC</w:t>
      </w:r>
      <w:r w:rsidRPr="003C05A6">
        <w:rPr>
          <w:rFonts w:ascii="Arial" w:eastAsia="Cambria" w:hAnsi="Arial" w:cs="Arial"/>
          <w:sz w:val="24"/>
          <w:szCs w:val="24"/>
        </w:rPr>
        <w:t xml:space="preserve"> </w:t>
      </w:r>
    </w:p>
    <w:p w:rsidR="00DB49FE" w:rsidRDefault="00DB49FE" w:rsidP="00DB49FE">
      <w:pPr>
        <w:spacing w:after="0" w:line="256" w:lineRule="auto"/>
        <w:jc w:val="both"/>
        <w:rPr>
          <w:rFonts w:ascii="Arial" w:eastAsia="Cambria" w:hAnsi="Arial" w:cs="Arial"/>
          <w:sz w:val="24"/>
          <w:szCs w:val="24"/>
        </w:rPr>
      </w:pPr>
      <w:r w:rsidRPr="003C05A6">
        <w:rPr>
          <w:rFonts w:ascii="Arial" w:eastAsia="Cambria" w:hAnsi="Arial" w:cs="Arial"/>
          <w:b/>
          <w:sz w:val="24"/>
          <w:szCs w:val="24"/>
        </w:rPr>
        <w:t>Art. 1</w:t>
      </w:r>
      <w:r w:rsidRPr="003C05A6">
        <w:rPr>
          <w:rFonts w:ascii="Arial" w:eastAsia="Cambria" w:hAnsi="Arial" w:cs="Arial"/>
          <w:sz w:val="24"/>
          <w:szCs w:val="24"/>
        </w:rPr>
        <w:t xml:space="preserve"> Produsele biocide încadrate în tipul 1 de produs sunt utilizate pentru: </w:t>
      </w:r>
    </w:p>
    <w:p w:rsidR="00DB49FE" w:rsidRDefault="00DB49FE" w:rsidP="00DB49FE">
      <w:pPr>
        <w:spacing w:after="0" w:line="256" w:lineRule="auto"/>
        <w:ind w:left="450"/>
        <w:jc w:val="both"/>
        <w:rPr>
          <w:rFonts w:ascii="Arial" w:eastAsia="Cambria" w:hAnsi="Arial" w:cs="Arial"/>
          <w:sz w:val="24"/>
          <w:szCs w:val="24"/>
        </w:rPr>
      </w:pPr>
      <w:r w:rsidRPr="003C05A6">
        <w:rPr>
          <w:rFonts w:ascii="Arial" w:eastAsia="Cambria" w:hAnsi="Arial" w:cs="Arial"/>
          <w:sz w:val="24"/>
          <w:szCs w:val="24"/>
        </w:rPr>
        <w:t xml:space="preserve">(1) dezinfecţia igienică și chirurgicală a mâinilor prin spălare; </w:t>
      </w:r>
    </w:p>
    <w:p w:rsidR="00DB49FE" w:rsidRPr="003C05A6" w:rsidRDefault="00DB49FE" w:rsidP="00DB49FE">
      <w:pPr>
        <w:spacing w:after="0" w:line="256" w:lineRule="auto"/>
        <w:ind w:left="450"/>
        <w:jc w:val="both"/>
        <w:rPr>
          <w:rFonts w:ascii="Arial" w:eastAsia="Cambria" w:hAnsi="Arial" w:cs="Arial"/>
          <w:sz w:val="24"/>
          <w:szCs w:val="24"/>
        </w:rPr>
      </w:pPr>
      <w:r w:rsidRPr="003C05A6">
        <w:rPr>
          <w:rFonts w:ascii="Arial" w:eastAsia="Cambria" w:hAnsi="Arial" w:cs="Arial"/>
          <w:sz w:val="24"/>
          <w:szCs w:val="24"/>
        </w:rPr>
        <w:t>(2) dezinfecţia igienică și chirurgicală a mâinilor prin frecare</w:t>
      </w:r>
      <w:r>
        <w:rPr>
          <w:rFonts w:ascii="Arial" w:eastAsia="Cambria" w:hAnsi="Arial" w:cs="Arial"/>
          <w:sz w:val="24"/>
          <w:szCs w:val="24"/>
        </w:rPr>
        <w:t>.</w:t>
      </w:r>
    </w:p>
    <w:p w:rsidR="00DB49FE" w:rsidRPr="003C05A6" w:rsidRDefault="00DB49FE" w:rsidP="00DB49FE">
      <w:pPr>
        <w:spacing w:after="0"/>
        <w:jc w:val="both"/>
        <w:rPr>
          <w:rFonts w:ascii="Arial" w:eastAsia="Cambria" w:hAnsi="Arial" w:cs="Arial"/>
          <w:sz w:val="24"/>
          <w:szCs w:val="24"/>
        </w:rPr>
      </w:pP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Art. 2</w:t>
      </w:r>
      <w:r w:rsidRPr="003C05A6">
        <w:rPr>
          <w:rFonts w:ascii="Arial" w:eastAsia="Cambria" w:hAnsi="Arial" w:cs="Arial"/>
          <w:sz w:val="24"/>
          <w:szCs w:val="24"/>
        </w:rPr>
        <w:t xml:space="preserve"> Criteriile de utilizare şi păstrare corectă a antisepticelor sunt următoarele:</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 xml:space="preserve">un produs se utilizează numai în scopul pentru care a fost avizat; </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 xml:space="preserve">se respectă întocmai indicaţiile de utilizare din avizul respectiv eticheta produsului; </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pe flacon se notează data şi ora deschiderii;</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la fiecare utilizare, flaconul trebuie deschis şi închis corect;</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este obligatorie existența dozatoarelor pentru soluții hidroalcoolice iar acestea trebuie să fie la îndemână, în apropierea pacientului (zonei de îngrijiri);</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 xml:space="preserve">flaconul se manipulează cu atenţie; în cazul flacoanelor cu soluție antiseptică este interzisă atingerea gurii flaconului, pentru a se evita contaminarea; </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 xml:space="preserve">este interzisă transvazarea în alt flacon; </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este interzisă recondiţionarea flaconului;</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 xml:space="preserve">este interzisă completarea unui flacon pe jumătate golit în alt flacon; </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este interzisă amestecarea, precum şi utilizarea succesivă a două produse diferite;</w:t>
      </w:r>
    </w:p>
    <w:p w:rsidR="00DB49FE" w:rsidRPr="003C05A6" w:rsidRDefault="00DB49FE" w:rsidP="002A212D">
      <w:pPr>
        <w:numPr>
          <w:ilvl w:val="0"/>
          <w:numId w:val="19"/>
        </w:numPr>
        <w:spacing w:after="0" w:line="256" w:lineRule="auto"/>
        <w:ind w:hanging="270"/>
        <w:jc w:val="both"/>
        <w:rPr>
          <w:rFonts w:ascii="Arial" w:eastAsia="Cambria" w:hAnsi="Arial" w:cs="Arial"/>
          <w:sz w:val="24"/>
          <w:szCs w:val="24"/>
        </w:rPr>
      </w:pPr>
      <w:r w:rsidRPr="003C05A6">
        <w:rPr>
          <w:rFonts w:ascii="Arial" w:eastAsia="Cambria" w:hAnsi="Arial" w:cs="Arial"/>
          <w:sz w:val="24"/>
          <w:szCs w:val="24"/>
        </w:rPr>
        <w:t xml:space="preserve">sunt de preferat produsele condiţionate în flacoane cu cantitate mică; </w:t>
      </w:r>
    </w:p>
    <w:p w:rsidR="00DB49FE" w:rsidRPr="003C05A6" w:rsidRDefault="00DB49FE" w:rsidP="002A212D">
      <w:pPr>
        <w:numPr>
          <w:ilvl w:val="0"/>
          <w:numId w:val="19"/>
        </w:numPr>
        <w:spacing w:line="256" w:lineRule="auto"/>
        <w:ind w:hanging="270"/>
        <w:jc w:val="both"/>
        <w:rPr>
          <w:rFonts w:ascii="Arial" w:eastAsia="Cambria" w:hAnsi="Arial" w:cs="Arial"/>
          <w:sz w:val="24"/>
          <w:szCs w:val="24"/>
        </w:rPr>
      </w:pPr>
      <w:r w:rsidRPr="003C05A6">
        <w:rPr>
          <w:rFonts w:ascii="Arial" w:eastAsia="Cambria" w:hAnsi="Arial" w:cs="Arial"/>
          <w:sz w:val="24"/>
          <w:szCs w:val="24"/>
        </w:rPr>
        <w:t xml:space="preserve">flacoanele trebuie păstrate la adăpost de lumină şi departe de surse de căldură. </w:t>
      </w:r>
    </w:p>
    <w:p w:rsidR="00DB49FE" w:rsidRPr="003C05A6" w:rsidRDefault="00DB49FE" w:rsidP="00DB49FE">
      <w:pPr>
        <w:spacing w:after="0" w:line="256" w:lineRule="auto"/>
        <w:jc w:val="both"/>
        <w:rPr>
          <w:rFonts w:ascii="Arial" w:eastAsia="Cambria" w:hAnsi="Arial" w:cs="Arial"/>
          <w:sz w:val="24"/>
          <w:szCs w:val="24"/>
        </w:rPr>
      </w:pPr>
      <w:r w:rsidRPr="003C05A6">
        <w:rPr>
          <w:rFonts w:ascii="Arial" w:eastAsia="Cambria" w:hAnsi="Arial" w:cs="Arial"/>
          <w:b/>
          <w:sz w:val="24"/>
          <w:szCs w:val="24"/>
        </w:rPr>
        <w:t>Art. 3</w:t>
      </w:r>
      <w:r w:rsidRPr="003C05A6">
        <w:rPr>
          <w:rFonts w:ascii="Arial" w:eastAsia="Cambria" w:hAnsi="Arial" w:cs="Arial"/>
          <w:sz w:val="24"/>
          <w:szCs w:val="24"/>
        </w:rPr>
        <w:t xml:space="preserve"> Procedurile pentru igiena mâinilor sunt: </w:t>
      </w:r>
    </w:p>
    <w:p w:rsidR="00DB49FE" w:rsidRPr="003C05A6" w:rsidRDefault="00DB49FE" w:rsidP="002A212D">
      <w:pPr>
        <w:numPr>
          <w:ilvl w:val="1"/>
          <w:numId w:val="20"/>
        </w:numPr>
        <w:spacing w:after="0" w:line="256" w:lineRule="auto"/>
        <w:ind w:left="810"/>
        <w:jc w:val="both"/>
        <w:rPr>
          <w:rFonts w:ascii="Arial" w:eastAsia="Cambria" w:hAnsi="Arial" w:cs="Arial"/>
          <w:sz w:val="24"/>
          <w:szCs w:val="24"/>
        </w:rPr>
      </w:pPr>
      <w:r w:rsidRPr="003C05A6">
        <w:rPr>
          <w:rFonts w:ascii="Arial" w:eastAsia="Cambria" w:hAnsi="Arial" w:cs="Arial"/>
          <w:sz w:val="24"/>
          <w:szCs w:val="24"/>
        </w:rPr>
        <w:t>Spălare simplă cu apă și săpun</w:t>
      </w:r>
      <w:r>
        <w:rPr>
          <w:rFonts w:ascii="Arial" w:eastAsia="Cambria" w:hAnsi="Arial" w:cs="Arial"/>
          <w:sz w:val="24"/>
          <w:szCs w:val="24"/>
        </w:rPr>
        <w:t>;</w:t>
      </w:r>
    </w:p>
    <w:p w:rsidR="00DB49FE" w:rsidRPr="003C05A6" w:rsidRDefault="00DB49FE" w:rsidP="002A212D">
      <w:pPr>
        <w:numPr>
          <w:ilvl w:val="1"/>
          <w:numId w:val="20"/>
        </w:numPr>
        <w:spacing w:after="0" w:line="256" w:lineRule="auto"/>
        <w:ind w:left="810"/>
        <w:jc w:val="both"/>
        <w:rPr>
          <w:rFonts w:ascii="Arial" w:eastAsia="Cambria" w:hAnsi="Arial" w:cs="Arial"/>
          <w:sz w:val="24"/>
          <w:szCs w:val="24"/>
        </w:rPr>
      </w:pPr>
      <w:r w:rsidRPr="003C05A6">
        <w:rPr>
          <w:rFonts w:ascii="Arial" w:eastAsia="Cambria" w:hAnsi="Arial" w:cs="Arial"/>
          <w:sz w:val="24"/>
          <w:szCs w:val="24"/>
        </w:rPr>
        <w:t>Dezinfecție igienică prin spălare cu săpun dezinfectant</w:t>
      </w:r>
      <w:r>
        <w:rPr>
          <w:rFonts w:ascii="Arial" w:eastAsia="Cambria" w:hAnsi="Arial" w:cs="Arial"/>
          <w:sz w:val="24"/>
          <w:szCs w:val="24"/>
        </w:rPr>
        <w:t>;</w:t>
      </w:r>
    </w:p>
    <w:p w:rsidR="00DB49FE" w:rsidRPr="003C05A6" w:rsidRDefault="00DB49FE" w:rsidP="002A212D">
      <w:pPr>
        <w:numPr>
          <w:ilvl w:val="1"/>
          <w:numId w:val="20"/>
        </w:numPr>
        <w:spacing w:after="0" w:line="256" w:lineRule="auto"/>
        <w:ind w:left="810"/>
        <w:jc w:val="both"/>
        <w:rPr>
          <w:rFonts w:ascii="Arial" w:eastAsia="Cambria" w:hAnsi="Arial" w:cs="Arial"/>
          <w:sz w:val="24"/>
          <w:szCs w:val="24"/>
        </w:rPr>
      </w:pPr>
      <w:r w:rsidRPr="003C05A6">
        <w:rPr>
          <w:rFonts w:ascii="Arial" w:eastAsia="Cambria" w:hAnsi="Arial" w:cs="Arial"/>
          <w:sz w:val="24"/>
          <w:szCs w:val="24"/>
        </w:rPr>
        <w:t xml:space="preserve">Dezinfecție igienică prin frecare cu soluție hidro-alcoolică </w:t>
      </w:r>
      <w:r>
        <w:rPr>
          <w:rFonts w:ascii="Arial" w:eastAsia="Cambria" w:hAnsi="Arial" w:cs="Arial"/>
          <w:sz w:val="24"/>
          <w:szCs w:val="24"/>
        </w:rPr>
        <w:t>;</w:t>
      </w:r>
    </w:p>
    <w:p w:rsidR="00DB49FE" w:rsidRPr="003C05A6" w:rsidRDefault="00DB49FE" w:rsidP="002A212D">
      <w:pPr>
        <w:numPr>
          <w:ilvl w:val="1"/>
          <w:numId w:val="20"/>
        </w:numPr>
        <w:spacing w:after="0" w:line="256" w:lineRule="auto"/>
        <w:ind w:left="810"/>
        <w:jc w:val="both"/>
        <w:rPr>
          <w:rFonts w:ascii="Arial" w:eastAsia="Cambria" w:hAnsi="Arial" w:cs="Arial"/>
          <w:sz w:val="24"/>
          <w:szCs w:val="24"/>
        </w:rPr>
      </w:pPr>
      <w:r w:rsidRPr="003C05A6">
        <w:rPr>
          <w:rFonts w:ascii="Arial" w:eastAsia="Cambria" w:hAnsi="Arial" w:cs="Arial"/>
          <w:sz w:val="24"/>
          <w:szCs w:val="24"/>
        </w:rPr>
        <w:t xml:space="preserve">Dezinfecție chirurgicală prin spălare cu apă și săpun chirurgical </w:t>
      </w:r>
      <w:r>
        <w:rPr>
          <w:rFonts w:ascii="Arial" w:eastAsia="Cambria" w:hAnsi="Arial" w:cs="Arial"/>
          <w:sz w:val="24"/>
          <w:szCs w:val="24"/>
        </w:rPr>
        <w:t>;</w:t>
      </w:r>
    </w:p>
    <w:p w:rsidR="00DB49FE" w:rsidRPr="003C05A6" w:rsidRDefault="00DB49FE" w:rsidP="002A212D">
      <w:pPr>
        <w:numPr>
          <w:ilvl w:val="1"/>
          <w:numId w:val="20"/>
        </w:numPr>
        <w:spacing w:after="0" w:line="256" w:lineRule="auto"/>
        <w:ind w:left="810"/>
        <w:jc w:val="both"/>
        <w:rPr>
          <w:rFonts w:ascii="Arial" w:eastAsia="Cambria" w:hAnsi="Arial" w:cs="Arial"/>
          <w:sz w:val="24"/>
          <w:szCs w:val="24"/>
        </w:rPr>
      </w:pPr>
      <w:r w:rsidRPr="003C05A6">
        <w:rPr>
          <w:rFonts w:ascii="Arial" w:eastAsia="Cambria" w:hAnsi="Arial" w:cs="Arial"/>
          <w:sz w:val="24"/>
          <w:szCs w:val="24"/>
        </w:rPr>
        <w:t>Dezinfecție chirurgicală prin fr</w:t>
      </w:r>
      <w:r>
        <w:rPr>
          <w:rFonts w:ascii="Arial" w:eastAsia="Cambria" w:hAnsi="Arial" w:cs="Arial"/>
          <w:sz w:val="24"/>
          <w:szCs w:val="24"/>
        </w:rPr>
        <w:t>ecare cu soluție hidroalcoolică.</w:t>
      </w:r>
    </w:p>
    <w:p w:rsidR="00DB49FE" w:rsidRPr="003C05A6" w:rsidRDefault="00DB49FE" w:rsidP="00DB49FE">
      <w:pPr>
        <w:spacing w:after="0" w:line="240" w:lineRule="auto"/>
        <w:ind w:left="810" w:hanging="360"/>
        <w:jc w:val="both"/>
        <w:rPr>
          <w:rFonts w:ascii="Arial" w:eastAsia="Cambria" w:hAnsi="Arial" w:cs="Arial"/>
          <w:sz w:val="24"/>
          <w:szCs w:val="24"/>
        </w:rPr>
      </w:pPr>
    </w:p>
    <w:p w:rsidR="00DB49FE" w:rsidRDefault="00DB49FE" w:rsidP="00DB49FE">
      <w:pPr>
        <w:spacing w:line="256" w:lineRule="auto"/>
        <w:jc w:val="both"/>
        <w:rPr>
          <w:rFonts w:ascii="Arial" w:eastAsia="Cambria" w:hAnsi="Arial" w:cs="Arial"/>
          <w:sz w:val="24"/>
          <w:szCs w:val="24"/>
        </w:rPr>
      </w:pPr>
      <w:r w:rsidRPr="003C05A6">
        <w:rPr>
          <w:rFonts w:ascii="Arial" w:eastAsia="Cambria" w:hAnsi="Arial" w:cs="Arial"/>
          <w:b/>
          <w:sz w:val="24"/>
          <w:szCs w:val="24"/>
        </w:rPr>
        <w:t>Art. 4</w:t>
      </w:r>
      <w:r w:rsidRPr="003C05A6">
        <w:rPr>
          <w:rFonts w:ascii="Arial" w:eastAsia="Cambria" w:hAnsi="Arial" w:cs="Arial"/>
          <w:sz w:val="24"/>
          <w:szCs w:val="24"/>
        </w:rPr>
        <w:t xml:space="preserve"> </w:t>
      </w:r>
      <w:r>
        <w:rPr>
          <w:rFonts w:ascii="Arial" w:eastAsia="Cambria" w:hAnsi="Arial" w:cs="Arial"/>
          <w:sz w:val="24"/>
          <w:szCs w:val="24"/>
        </w:rPr>
        <w:t xml:space="preserve">(1) </w:t>
      </w:r>
      <w:r w:rsidRPr="003C05A6">
        <w:rPr>
          <w:rFonts w:ascii="Arial" w:eastAsia="Cambria" w:hAnsi="Arial" w:cs="Arial"/>
          <w:sz w:val="24"/>
          <w:szCs w:val="24"/>
        </w:rPr>
        <w:t>În vederea asigurarii igienei corecte și eficiente a mâinilor personalului medico-sanitar și de îngrijire, este interzisă purtarea inelelor, brățărilor,</w:t>
      </w:r>
      <w:r>
        <w:rPr>
          <w:rFonts w:ascii="Arial" w:eastAsia="Cambria" w:hAnsi="Arial" w:cs="Arial"/>
          <w:sz w:val="24"/>
          <w:szCs w:val="24"/>
        </w:rPr>
        <w:t xml:space="preserve"> ceasurilor sau altor bijuterii.</w:t>
      </w:r>
    </w:p>
    <w:p w:rsidR="00DB49FE" w:rsidRPr="00F73965" w:rsidRDefault="00DB49FE" w:rsidP="00DB49FE">
      <w:pPr>
        <w:pStyle w:val="ListParagraph"/>
        <w:spacing w:line="256" w:lineRule="auto"/>
        <w:jc w:val="both"/>
        <w:rPr>
          <w:rFonts w:ascii="Arial" w:eastAsia="Cambria" w:hAnsi="Arial" w:cs="Arial"/>
          <w:sz w:val="24"/>
          <w:szCs w:val="24"/>
        </w:rPr>
      </w:pPr>
      <w:r>
        <w:rPr>
          <w:rFonts w:ascii="Arial" w:eastAsia="Cambria" w:hAnsi="Arial" w:cs="Arial"/>
          <w:sz w:val="24"/>
          <w:szCs w:val="24"/>
        </w:rPr>
        <w:t>(2)</w:t>
      </w:r>
      <w:r w:rsidRPr="004E4C43">
        <w:rPr>
          <w:rFonts w:ascii="Arial" w:eastAsia="Cambria" w:hAnsi="Arial" w:cs="Arial"/>
          <w:sz w:val="24"/>
          <w:szCs w:val="24"/>
        </w:rPr>
        <w:t>Este interzisă în unități medicale purtarea unghiilor lungi, lăcuite sau artificiale</w:t>
      </w:r>
      <w:r>
        <w:rPr>
          <w:rFonts w:ascii="Arial" w:eastAsia="Cambria" w:hAnsi="Arial" w:cs="Arial"/>
          <w:sz w:val="24"/>
          <w:szCs w:val="24"/>
        </w:rPr>
        <w:t>.</w:t>
      </w:r>
    </w:p>
    <w:p w:rsidR="00DB49FE" w:rsidRPr="003C05A6" w:rsidRDefault="00DB49FE" w:rsidP="00DB49FE">
      <w:pPr>
        <w:jc w:val="both"/>
        <w:rPr>
          <w:rFonts w:ascii="Arial" w:eastAsia="Cambria" w:hAnsi="Arial" w:cs="Arial"/>
          <w:sz w:val="24"/>
          <w:szCs w:val="24"/>
        </w:rPr>
      </w:pPr>
      <w:r w:rsidRPr="003C05A6">
        <w:rPr>
          <w:rFonts w:ascii="Arial" w:eastAsia="Cambria" w:hAnsi="Arial" w:cs="Arial"/>
          <w:b/>
          <w:sz w:val="24"/>
          <w:szCs w:val="24"/>
        </w:rPr>
        <w:t xml:space="preserve">Art. 5 </w:t>
      </w:r>
      <w:r w:rsidRPr="003C05A6">
        <w:rPr>
          <w:rFonts w:ascii="Arial" w:eastAsia="Cambria" w:hAnsi="Arial" w:cs="Arial"/>
          <w:sz w:val="24"/>
          <w:szCs w:val="24"/>
        </w:rPr>
        <w:t>Indicațiile procedurilor aplicate în funcție de nivelul de risc sunt următoarele:</w:t>
      </w: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9"/>
        <w:gridCol w:w="3539"/>
        <w:gridCol w:w="4544"/>
      </w:tblGrid>
      <w:tr w:rsidR="00DB49FE" w:rsidRPr="003C05A6" w:rsidTr="00E07421">
        <w:tc>
          <w:tcPr>
            <w:tcW w:w="1830"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jc w:val="center"/>
              <w:rPr>
                <w:rFonts w:ascii="Arial" w:eastAsia="Cambria" w:hAnsi="Arial" w:cs="Arial"/>
                <w:sz w:val="24"/>
                <w:szCs w:val="24"/>
              </w:rPr>
            </w:pPr>
            <w:r w:rsidRPr="003C05A6">
              <w:rPr>
                <w:rFonts w:ascii="Arial" w:eastAsia="Cambria" w:hAnsi="Arial" w:cs="Arial"/>
                <w:sz w:val="24"/>
                <w:szCs w:val="24"/>
              </w:rPr>
              <w:t>Nivelul de risc</w:t>
            </w:r>
          </w:p>
        </w:tc>
        <w:tc>
          <w:tcPr>
            <w:tcW w:w="3540"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jc w:val="center"/>
              <w:rPr>
                <w:rFonts w:ascii="Arial" w:eastAsia="Cambria" w:hAnsi="Arial" w:cs="Arial"/>
                <w:sz w:val="24"/>
                <w:szCs w:val="24"/>
              </w:rPr>
            </w:pPr>
            <w:r w:rsidRPr="003C05A6">
              <w:rPr>
                <w:rFonts w:ascii="Arial" w:eastAsia="Cambria" w:hAnsi="Arial" w:cs="Arial"/>
                <w:sz w:val="24"/>
                <w:szCs w:val="24"/>
              </w:rPr>
              <w:t>Proceduri aplicate</w:t>
            </w:r>
          </w:p>
        </w:tc>
        <w:tc>
          <w:tcPr>
            <w:tcW w:w="4545"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jc w:val="center"/>
              <w:rPr>
                <w:rFonts w:ascii="Arial" w:eastAsia="Cambria" w:hAnsi="Arial" w:cs="Arial"/>
                <w:sz w:val="24"/>
                <w:szCs w:val="24"/>
              </w:rPr>
            </w:pPr>
            <w:r w:rsidRPr="003C05A6">
              <w:rPr>
                <w:rFonts w:ascii="Arial" w:eastAsia="Cambria" w:hAnsi="Arial" w:cs="Arial"/>
                <w:sz w:val="24"/>
                <w:szCs w:val="24"/>
              </w:rPr>
              <w:t>Indicații</w:t>
            </w:r>
          </w:p>
        </w:tc>
      </w:tr>
      <w:tr w:rsidR="00DB49FE" w:rsidRPr="003C05A6" w:rsidTr="00E07421">
        <w:tc>
          <w:tcPr>
            <w:tcW w:w="1830"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Minim</w:t>
            </w:r>
          </w:p>
        </w:tc>
        <w:tc>
          <w:tcPr>
            <w:tcW w:w="3540"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Spălare simplă cu apă și săpun</w:t>
            </w:r>
            <w:r>
              <w:rPr>
                <w:rFonts w:ascii="Arial" w:eastAsia="Cambria" w:hAnsi="Arial" w:cs="Arial"/>
                <w:sz w:val="24"/>
                <w:szCs w:val="24"/>
              </w:rPr>
              <w:t>.</w:t>
            </w:r>
          </w:p>
        </w:tc>
        <w:tc>
          <w:tcPr>
            <w:tcW w:w="4545"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Când mâinile sunt vizibil murdare</w:t>
            </w:r>
            <w:r>
              <w:rPr>
                <w:rFonts w:ascii="Arial" w:eastAsia="Cambria" w:hAnsi="Arial" w:cs="Arial"/>
                <w:sz w:val="24"/>
                <w:szCs w:val="24"/>
              </w:rPr>
              <w:t>;</w:t>
            </w:r>
          </w:p>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La începutul și sfârșitul programului de lucru</w:t>
            </w:r>
            <w:r>
              <w:rPr>
                <w:rFonts w:ascii="Arial" w:eastAsia="Cambria" w:hAnsi="Arial" w:cs="Arial"/>
                <w:sz w:val="24"/>
                <w:szCs w:val="24"/>
              </w:rPr>
              <w:t>;</w:t>
            </w:r>
          </w:p>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După utilizarea grupului sanitar</w:t>
            </w:r>
            <w:r>
              <w:rPr>
                <w:rFonts w:ascii="Arial" w:eastAsia="Cambria" w:hAnsi="Arial" w:cs="Arial"/>
                <w:sz w:val="24"/>
                <w:szCs w:val="24"/>
              </w:rPr>
              <w:t>;</w:t>
            </w:r>
          </w:p>
          <w:p w:rsidR="00DB49FE" w:rsidRPr="00F73965" w:rsidRDefault="00DB49FE" w:rsidP="002A212D">
            <w:pPr>
              <w:numPr>
                <w:ilvl w:val="0"/>
                <w:numId w:val="1"/>
              </w:numPr>
              <w:spacing w:line="240" w:lineRule="auto"/>
              <w:rPr>
                <w:rFonts w:ascii="Arial" w:hAnsi="Arial" w:cs="Arial"/>
                <w:sz w:val="24"/>
                <w:szCs w:val="24"/>
              </w:rPr>
            </w:pPr>
            <w:r w:rsidRPr="003C05A6">
              <w:rPr>
                <w:rFonts w:ascii="Arial" w:eastAsia="Cambria" w:hAnsi="Arial" w:cs="Arial"/>
                <w:sz w:val="24"/>
                <w:szCs w:val="24"/>
              </w:rPr>
              <w:t>În caz de contact cu produse biologice</w:t>
            </w:r>
            <w:r>
              <w:rPr>
                <w:rFonts w:ascii="Arial" w:eastAsia="Cambria" w:hAnsi="Arial" w:cs="Arial"/>
                <w:sz w:val="24"/>
                <w:szCs w:val="24"/>
              </w:rPr>
              <w:t>;</w:t>
            </w:r>
          </w:p>
          <w:p w:rsidR="00DB49FE" w:rsidRPr="003C05A6" w:rsidRDefault="00DB49FE" w:rsidP="002A212D">
            <w:pPr>
              <w:numPr>
                <w:ilvl w:val="0"/>
                <w:numId w:val="1"/>
              </w:numPr>
              <w:spacing w:line="240" w:lineRule="auto"/>
              <w:rPr>
                <w:rFonts w:ascii="Arial" w:hAnsi="Arial" w:cs="Arial"/>
                <w:sz w:val="24"/>
                <w:szCs w:val="24"/>
              </w:rPr>
            </w:pPr>
            <w:r w:rsidRPr="003C05A6">
              <w:rPr>
                <w:rFonts w:ascii="Arial" w:eastAsia="Cambria" w:hAnsi="Arial" w:cs="Arial"/>
                <w:sz w:val="24"/>
                <w:szCs w:val="24"/>
              </w:rPr>
              <w:t>În cazul pacienților cu infecție cu Clostridioides d</w:t>
            </w:r>
            <w:r>
              <w:rPr>
                <w:rFonts w:ascii="Arial" w:eastAsia="Cambria" w:hAnsi="Arial" w:cs="Arial"/>
                <w:sz w:val="24"/>
                <w:szCs w:val="24"/>
              </w:rPr>
              <w:t>ifficile;</w:t>
            </w:r>
          </w:p>
        </w:tc>
      </w:tr>
      <w:tr w:rsidR="00DB49FE" w:rsidRPr="003C05A6" w:rsidTr="00E07421">
        <w:tc>
          <w:tcPr>
            <w:tcW w:w="1830"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Intermediar</w:t>
            </w:r>
          </w:p>
        </w:tc>
        <w:tc>
          <w:tcPr>
            <w:tcW w:w="3540" w:type="dxa"/>
            <w:tcBorders>
              <w:top w:val="single" w:sz="4" w:space="0" w:color="000000"/>
              <w:left w:val="single" w:sz="4" w:space="0" w:color="000000"/>
              <w:bottom w:val="single" w:sz="4" w:space="0" w:color="000000"/>
              <w:right w:val="single" w:sz="4" w:space="0" w:color="000000"/>
            </w:tcBorders>
            <w:hideMark/>
          </w:tcPr>
          <w:p w:rsidR="00DB49FE" w:rsidRDefault="00DB49FE" w:rsidP="00E07421">
            <w:pPr>
              <w:rPr>
                <w:rFonts w:ascii="Arial" w:eastAsia="Cambria" w:hAnsi="Arial" w:cs="Arial"/>
                <w:sz w:val="24"/>
                <w:szCs w:val="24"/>
              </w:rPr>
            </w:pPr>
            <w:r w:rsidRPr="003C05A6">
              <w:rPr>
                <w:rFonts w:ascii="Arial" w:eastAsia="Cambria" w:hAnsi="Arial" w:cs="Arial"/>
                <w:sz w:val="24"/>
                <w:szCs w:val="24"/>
              </w:rPr>
              <w:t>Dezinfec</w:t>
            </w:r>
            <w:r>
              <w:rPr>
                <w:rFonts w:ascii="Arial" w:eastAsia="Cambria" w:hAnsi="Arial" w:cs="Arial"/>
                <w:sz w:val="24"/>
                <w:szCs w:val="24"/>
              </w:rPr>
              <w:t>ț</w:t>
            </w:r>
            <w:r w:rsidRPr="003C05A6">
              <w:rPr>
                <w:rFonts w:ascii="Arial" w:eastAsia="Cambria" w:hAnsi="Arial" w:cs="Arial"/>
                <w:sz w:val="24"/>
                <w:szCs w:val="24"/>
              </w:rPr>
              <w:t xml:space="preserve">ie igienică prin frecare cu soluție hidroalcoolică </w:t>
            </w:r>
          </w:p>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lastRenderedPageBreak/>
              <w:t>(metoda de elecție)</w:t>
            </w:r>
            <w:r>
              <w:rPr>
                <w:rFonts w:ascii="Arial" w:eastAsia="Cambria" w:hAnsi="Arial" w:cs="Arial"/>
                <w:sz w:val="24"/>
                <w:szCs w:val="24"/>
              </w:rPr>
              <w:t xml:space="preserve"> </w:t>
            </w:r>
            <w:r w:rsidRPr="003C05A6">
              <w:rPr>
                <w:rFonts w:ascii="Arial" w:eastAsia="Cambria" w:hAnsi="Arial" w:cs="Arial"/>
                <w:sz w:val="24"/>
                <w:szCs w:val="24"/>
              </w:rPr>
              <w:t>SAU</w:t>
            </w:r>
          </w:p>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Dezinfecție igienică prin spălare cu apă și săpun</w:t>
            </w:r>
            <w:r>
              <w:rPr>
                <w:rFonts w:ascii="Arial" w:eastAsia="Cambria" w:hAnsi="Arial" w:cs="Arial"/>
                <w:sz w:val="24"/>
                <w:szCs w:val="24"/>
              </w:rPr>
              <w:t>.</w:t>
            </w:r>
          </w:p>
        </w:tc>
        <w:tc>
          <w:tcPr>
            <w:tcW w:w="4545"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lastRenderedPageBreak/>
              <w:t xml:space="preserve">Înainte de contactul cu pacientul </w:t>
            </w:r>
            <w:r>
              <w:rPr>
                <w:rFonts w:ascii="Arial" w:eastAsia="Cambria" w:hAnsi="Arial" w:cs="Arial"/>
                <w:sz w:val="24"/>
                <w:szCs w:val="24"/>
              </w:rPr>
              <w:t>;</w:t>
            </w:r>
          </w:p>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Înainte de proceduri aseptice</w:t>
            </w:r>
            <w:r>
              <w:rPr>
                <w:rFonts w:ascii="Arial" w:eastAsia="Cambria" w:hAnsi="Arial" w:cs="Arial"/>
                <w:sz w:val="24"/>
                <w:szCs w:val="24"/>
              </w:rPr>
              <w:t>;</w:t>
            </w:r>
          </w:p>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 xml:space="preserve">Înainte și după utilizarea mănușilor, în caz de contact cu </w:t>
            </w:r>
            <w:r w:rsidRPr="003C05A6">
              <w:rPr>
                <w:rFonts w:ascii="Arial" w:eastAsia="Cambria" w:hAnsi="Arial" w:cs="Arial"/>
                <w:sz w:val="24"/>
                <w:szCs w:val="24"/>
              </w:rPr>
              <w:lastRenderedPageBreak/>
              <w:t>lichide biologice</w:t>
            </w:r>
            <w:r>
              <w:rPr>
                <w:rFonts w:ascii="Arial" w:eastAsia="Cambria" w:hAnsi="Arial" w:cs="Arial"/>
                <w:sz w:val="24"/>
                <w:szCs w:val="24"/>
              </w:rPr>
              <w:t>;</w:t>
            </w:r>
          </w:p>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 xml:space="preserve">După contactul cu pacientul </w:t>
            </w:r>
            <w:r>
              <w:rPr>
                <w:rFonts w:ascii="Arial" w:eastAsia="Cambria" w:hAnsi="Arial" w:cs="Arial"/>
                <w:sz w:val="24"/>
                <w:szCs w:val="24"/>
              </w:rPr>
              <w:t>;</w:t>
            </w:r>
          </w:p>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După contact cu mediul ambiental al pacientului</w:t>
            </w:r>
            <w:r>
              <w:rPr>
                <w:rFonts w:ascii="Arial" w:eastAsia="Cambria" w:hAnsi="Arial" w:cs="Arial"/>
                <w:sz w:val="24"/>
                <w:szCs w:val="24"/>
              </w:rPr>
              <w:t>;</w:t>
            </w:r>
          </w:p>
        </w:tc>
      </w:tr>
      <w:tr w:rsidR="00DB49FE" w:rsidRPr="003C05A6" w:rsidTr="00E07421">
        <w:tc>
          <w:tcPr>
            <w:tcW w:w="1830"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lastRenderedPageBreak/>
              <w:t xml:space="preserve">Înalt </w:t>
            </w:r>
          </w:p>
        </w:tc>
        <w:tc>
          <w:tcPr>
            <w:tcW w:w="3540"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 xml:space="preserve">Dezinfecția chirurgicală a mâinilor prin frecare cu soluții hidroalcoolice* </w:t>
            </w:r>
            <w:r>
              <w:rPr>
                <w:rFonts w:ascii="Arial" w:eastAsia="Cambria" w:hAnsi="Arial" w:cs="Arial"/>
                <w:sz w:val="24"/>
                <w:szCs w:val="24"/>
              </w:rPr>
              <w:t>.</w:t>
            </w:r>
          </w:p>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*aplicarea alcoolului se va face pe mâna uscată</w:t>
            </w:r>
            <w:r>
              <w:rPr>
                <w:rFonts w:ascii="Arial" w:eastAsia="Cambria" w:hAnsi="Arial" w:cs="Arial"/>
                <w:sz w:val="24"/>
                <w:szCs w:val="24"/>
              </w:rPr>
              <w:t>.</w:t>
            </w:r>
          </w:p>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SAU</w:t>
            </w:r>
          </w:p>
          <w:p w:rsidR="00DB49FE" w:rsidRPr="003C05A6" w:rsidRDefault="00DB49FE" w:rsidP="00E07421">
            <w:pPr>
              <w:rPr>
                <w:rFonts w:ascii="Arial" w:eastAsia="Cambria" w:hAnsi="Arial" w:cs="Arial"/>
                <w:sz w:val="24"/>
                <w:szCs w:val="24"/>
              </w:rPr>
            </w:pPr>
            <w:r w:rsidRPr="003C05A6">
              <w:rPr>
                <w:rFonts w:ascii="Arial" w:eastAsia="Cambria" w:hAnsi="Arial" w:cs="Arial"/>
                <w:sz w:val="24"/>
                <w:szCs w:val="24"/>
              </w:rPr>
              <w:t>Dezinfecția chirurgicală a mâinilor prin spălare cu apă și săpun chirurgical (pe bază de povidoniodine sau clorhexidină), urmată de clătire cu apă filtrată și ștergere cu prosop steril</w:t>
            </w:r>
            <w:r>
              <w:rPr>
                <w:rFonts w:ascii="Arial" w:eastAsia="Cambria" w:hAnsi="Arial" w:cs="Arial"/>
                <w:sz w:val="24"/>
                <w:szCs w:val="24"/>
              </w:rPr>
              <w:t>.</w:t>
            </w:r>
          </w:p>
        </w:tc>
        <w:tc>
          <w:tcPr>
            <w:tcW w:w="4545" w:type="dxa"/>
            <w:tcBorders>
              <w:top w:val="single" w:sz="4" w:space="0" w:color="000000"/>
              <w:left w:val="single" w:sz="4" w:space="0" w:color="000000"/>
              <w:bottom w:val="single" w:sz="4" w:space="0" w:color="000000"/>
              <w:right w:val="single" w:sz="4" w:space="0" w:color="000000"/>
            </w:tcBorders>
            <w:hideMark/>
          </w:tcPr>
          <w:p w:rsidR="00DB49FE" w:rsidRPr="003C05A6" w:rsidRDefault="00DB49FE" w:rsidP="002A212D">
            <w:pPr>
              <w:numPr>
                <w:ilvl w:val="0"/>
                <w:numId w:val="1"/>
              </w:numPr>
              <w:spacing w:after="0" w:line="256" w:lineRule="auto"/>
              <w:rPr>
                <w:rFonts w:ascii="Arial" w:hAnsi="Arial" w:cs="Arial"/>
                <w:sz w:val="24"/>
                <w:szCs w:val="24"/>
              </w:rPr>
            </w:pPr>
            <w:r w:rsidRPr="003C05A6">
              <w:rPr>
                <w:rFonts w:ascii="Arial" w:eastAsia="Cambria" w:hAnsi="Arial" w:cs="Arial"/>
                <w:sz w:val="24"/>
                <w:szCs w:val="24"/>
              </w:rPr>
              <w:t>Înainte de</w:t>
            </w:r>
            <w:r>
              <w:rPr>
                <w:rFonts w:ascii="Arial" w:eastAsia="Cambria" w:hAnsi="Arial" w:cs="Arial"/>
                <w:sz w:val="24"/>
                <w:szCs w:val="24"/>
              </w:rPr>
              <w:t xml:space="preserve"> orice intervenție chirurgicală;</w:t>
            </w:r>
          </w:p>
          <w:p w:rsidR="00DB49FE" w:rsidRPr="003C05A6" w:rsidRDefault="00DB49FE" w:rsidP="002A212D">
            <w:pPr>
              <w:numPr>
                <w:ilvl w:val="0"/>
                <w:numId w:val="1"/>
              </w:numPr>
              <w:spacing w:line="256" w:lineRule="auto"/>
              <w:rPr>
                <w:rFonts w:ascii="Arial" w:hAnsi="Arial" w:cs="Arial"/>
                <w:sz w:val="24"/>
                <w:szCs w:val="24"/>
              </w:rPr>
            </w:pPr>
            <w:r w:rsidRPr="003C05A6">
              <w:rPr>
                <w:rFonts w:ascii="Arial" w:eastAsia="Cambria" w:hAnsi="Arial" w:cs="Arial"/>
                <w:sz w:val="24"/>
                <w:szCs w:val="24"/>
              </w:rPr>
              <w:t>Înaintea tuturor manevrelor care necesită o asepsie de tip chirugical (minim-invazive)</w:t>
            </w:r>
            <w:r>
              <w:rPr>
                <w:rFonts w:ascii="Arial" w:eastAsia="Cambria" w:hAnsi="Arial" w:cs="Arial"/>
                <w:sz w:val="24"/>
                <w:szCs w:val="24"/>
              </w:rPr>
              <w:t>;</w:t>
            </w:r>
          </w:p>
        </w:tc>
      </w:tr>
      <w:tr w:rsidR="00DB49FE" w:rsidRPr="003C05A6" w:rsidTr="00E07421">
        <w:trPr>
          <w:trHeight w:val="220"/>
        </w:trPr>
        <w:tc>
          <w:tcPr>
            <w:tcW w:w="9915" w:type="dxa"/>
            <w:gridSpan w:val="3"/>
            <w:tcBorders>
              <w:top w:val="single" w:sz="4" w:space="0" w:color="000000"/>
              <w:left w:val="single" w:sz="4" w:space="0" w:color="000000"/>
              <w:bottom w:val="single" w:sz="4" w:space="0" w:color="000000"/>
              <w:right w:val="single" w:sz="4" w:space="0" w:color="000000"/>
            </w:tcBorders>
            <w:hideMark/>
          </w:tcPr>
          <w:p w:rsidR="00DB49FE" w:rsidRPr="003C05A6" w:rsidRDefault="00DB49FE" w:rsidP="00E07421">
            <w:pPr>
              <w:spacing w:after="0" w:line="256" w:lineRule="auto"/>
              <w:jc w:val="center"/>
              <w:rPr>
                <w:rFonts w:ascii="Arial" w:eastAsia="Times New Roman" w:hAnsi="Arial" w:cs="Arial"/>
                <w:sz w:val="24"/>
                <w:szCs w:val="24"/>
              </w:rPr>
            </w:pPr>
            <w:r w:rsidRPr="003C05A6">
              <w:rPr>
                <w:rFonts w:ascii="Arial" w:eastAsia="Cambria" w:hAnsi="Arial" w:cs="Arial"/>
                <w:sz w:val="24"/>
                <w:szCs w:val="24"/>
              </w:rPr>
              <w:t>Volumul de dezinfectant utilizat va fi conform recomandărilor producătorului.</w:t>
            </w:r>
          </w:p>
          <w:p w:rsidR="00DB49FE" w:rsidRPr="003C05A6" w:rsidRDefault="00DB49FE" w:rsidP="00E07421">
            <w:pPr>
              <w:spacing w:after="0" w:line="256" w:lineRule="auto"/>
              <w:jc w:val="center"/>
              <w:rPr>
                <w:rFonts w:ascii="Arial" w:eastAsia="Cambria" w:hAnsi="Arial" w:cs="Arial"/>
                <w:sz w:val="24"/>
                <w:szCs w:val="24"/>
              </w:rPr>
            </w:pPr>
            <w:r w:rsidRPr="003C05A6">
              <w:rPr>
                <w:rFonts w:ascii="Arial" w:eastAsia="Cambria" w:hAnsi="Arial" w:cs="Arial"/>
                <w:sz w:val="24"/>
                <w:szCs w:val="24"/>
              </w:rPr>
              <w:t>Se vor folosi doar produse avizate pentru dezinfecția chirurgicală a mâinilor.</w:t>
            </w:r>
          </w:p>
        </w:tc>
      </w:tr>
    </w:tbl>
    <w:p w:rsidR="00DB49FE" w:rsidRPr="003C05A6" w:rsidRDefault="00DB49FE" w:rsidP="00DB49FE">
      <w:pPr>
        <w:jc w:val="both"/>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081E69" w:rsidRDefault="00081E69" w:rsidP="00DB49FE">
      <w:pPr>
        <w:jc w:val="center"/>
        <w:rPr>
          <w:rFonts w:ascii="Arial" w:eastAsia="Cambria" w:hAnsi="Arial" w:cs="Arial"/>
          <w:b/>
          <w:sz w:val="24"/>
          <w:szCs w:val="24"/>
        </w:rPr>
      </w:pPr>
    </w:p>
    <w:p w:rsidR="00DB49FE" w:rsidRDefault="00DB49FE" w:rsidP="00DB49FE">
      <w:pPr>
        <w:jc w:val="center"/>
        <w:rPr>
          <w:rFonts w:ascii="Arial" w:eastAsia="Cambria" w:hAnsi="Arial" w:cs="Arial"/>
          <w:b/>
          <w:sz w:val="24"/>
          <w:szCs w:val="24"/>
        </w:rPr>
      </w:pPr>
    </w:p>
    <w:p w:rsidR="00DB49FE" w:rsidRDefault="00DB49FE" w:rsidP="00DB49FE">
      <w:pPr>
        <w:jc w:val="right"/>
        <w:rPr>
          <w:rFonts w:ascii="Arial" w:eastAsia="Cambria" w:hAnsi="Arial" w:cs="Arial"/>
          <w:b/>
          <w:sz w:val="24"/>
          <w:szCs w:val="24"/>
        </w:rPr>
      </w:pPr>
      <w:r>
        <w:rPr>
          <w:rFonts w:ascii="Arial" w:eastAsia="Cambria" w:hAnsi="Arial" w:cs="Arial"/>
          <w:b/>
          <w:sz w:val="24"/>
          <w:szCs w:val="24"/>
        </w:rPr>
        <w:lastRenderedPageBreak/>
        <w:t>ANEXA NR. 4</w:t>
      </w:r>
    </w:p>
    <w:p w:rsidR="00DB49FE" w:rsidRPr="003C05A6" w:rsidRDefault="00DB49FE" w:rsidP="00DB49FE">
      <w:pPr>
        <w:jc w:val="center"/>
        <w:rPr>
          <w:rFonts w:ascii="Arial" w:eastAsia="Cambria" w:hAnsi="Arial" w:cs="Arial"/>
          <w:sz w:val="24"/>
          <w:szCs w:val="24"/>
        </w:rPr>
      </w:pPr>
      <w:r w:rsidRPr="003C05A6">
        <w:rPr>
          <w:rFonts w:ascii="Arial" w:eastAsia="Cambria" w:hAnsi="Arial" w:cs="Arial"/>
          <w:b/>
          <w:sz w:val="24"/>
          <w:szCs w:val="24"/>
        </w:rPr>
        <w:t xml:space="preserve"> METODE DE EVALUARE A DERULĂRII ȘI EFICIENȚEI PROCESULUI DE STERILIZARE</w:t>
      </w:r>
    </w:p>
    <w:p w:rsidR="00DB49FE" w:rsidRDefault="00DB49FE" w:rsidP="00DB49FE">
      <w:pPr>
        <w:jc w:val="both"/>
        <w:rPr>
          <w:rFonts w:ascii="Arial" w:eastAsia="Cambria" w:hAnsi="Arial" w:cs="Arial"/>
          <w:sz w:val="24"/>
          <w:szCs w:val="24"/>
        </w:rPr>
      </w:pPr>
      <w:r>
        <w:rPr>
          <w:rFonts w:ascii="Arial" w:eastAsia="Cambria" w:hAnsi="Arial" w:cs="Arial"/>
          <w:b/>
          <w:sz w:val="24"/>
          <w:szCs w:val="24"/>
        </w:rPr>
        <w:t xml:space="preserve">Capitolul I. </w:t>
      </w:r>
      <w:r>
        <w:rPr>
          <w:rFonts w:ascii="Arial" w:eastAsia="Cambria" w:hAnsi="Arial" w:cs="Arial"/>
          <w:sz w:val="24"/>
          <w:szCs w:val="24"/>
        </w:rPr>
        <w:t>Indicatori de evaluare a eficienței procesului de sterilizare</w:t>
      </w:r>
    </w:p>
    <w:p w:rsidR="00DB49FE" w:rsidRDefault="00DB49FE" w:rsidP="002A212D">
      <w:pPr>
        <w:pStyle w:val="ListParagraph"/>
        <w:numPr>
          <w:ilvl w:val="5"/>
          <w:numId w:val="19"/>
        </w:numPr>
        <w:ind w:left="360"/>
        <w:jc w:val="both"/>
        <w:rPr>
          <w:rFonts w:ascii="Arial" w:eastAsia="Cambria" w:hAnsi="Arial" w:cs="Arial"/>
          <w:sz w:val="24"/>
          <w:szCs w:val="24"/>
        </w:rPr>
      </w:pPr>
      <w:r>
        <w:rPr>
          <w:rFonts w:ascii="Arial" w:eastAsia="Cambria" w:hAnsi="Arial" w:cs="Arial"/>
          <w:sz w:val="24"/>
          <w:szCs w:val="24"/>
        </w:rPr>
        <w:t>Indicatori fizici (presiune, timp și temperatură) cuprinși în diagrama sterilizatorului;</w:t>
      </w:r>
    </w:p>
    <w:p w:rsidR="00DB49FE" w:rsidRDefault="00DB49FE" w:rsidP="002A212D">
      <w:pPr>
        <w:pStyle w:val="ListParagraph"/>
        <w:numPr>
          <w:ilvl w:val="5"/>
          <w:numId w:val="19"/>
        </w:numPr>
        <w:ind w:left="360"/>
        <w:jc w:val="both"/>
        <w:rPr>
          <w:rFonts w:ascii="Arial" w:eastAsia="Cambria" w:hAnsi="Arial" w:cs="Arial"/>
          <w:sz w:val="24"/>
          <w:szCs w:val="24"/>
        </w:rPr>
      </w:pPr>
      <w:r>
        <w:rPr>
          <w:rFonts w:ascii="Arial" w:eastAsia="Cambria" w:hAnsi="Arial" w:cs="Arial"/>
          <w:sz w:val="24"/>
          <w:szCs w:val="24"/>
        </w:rPr>
        <w:t>Indicatori chimici (ISO 11140):</w:t>
      </w:r>
    </w:p>
    <w:p w:rsidR="00DB49FE" w:rsidRDefault="00DB49FE" w:rsidP="002A212D">
      <w:pPr>
        <w:pStyle w:val="ListParagraph"/>
        <w:numPr>
          <w:ilvl w:val="3"/>
          <w:numId w:val="18"/>
        </w:numPr>
        <w:ind w:left="720"/>
        <w:jc w:val="both"/>
        <w:rPr>
          <w:rFonts w:ascii="Arial" w:eastAsia="Cambria" w:hAnsi="Arial" w:cs="Arial"/>
          <w:sz w:val="24"/>
          <w:szCs w:val="24"/>
        </w:rPr>
      </w:pPr>
      <w:r>
        <w:rPr>
          <w:rFonts w:ascii="Arial" w:eastAsia="Cambria" w:hAnsi="Arial" w:cs="Arial"/>
          <w:sz w:val="24"/>
          <w:szCs w:val="24"/>
        </w:rPr>
        <w:t>Indicatori de clasa 1 (externi) – indică expunerea la procesul de sterilizare și fac diferența între materialele procesate și neprocesate;</w:t>
      </w:r>
    </w:p>
    <w:p w:rsidR="00DB49FE" w:rsidRDefault="00DB49FE" w:rsidP="002A212D">
      <w:pPr>
        <w:pStyle w:val="ListParagraph"/>
        <w:numPr>
          <w:ilvl w:val="3"/>
          <w:numId w:val="18"/>
        </w:numPr>
        <w:ind w:left="720"/>
        <w:jc w:val="both"/>
        <w:rPr>
          <w:rFonts w:ascii="Arial" w:eastAsia="Cambria" w:hAnsi="Arial" w:cs="Arial"/>
          <w:sz w:val="24"/>
          <w:szCs w:val="24"/>
        </w:rPr>
      </w:pPr>
      <w:r>
        <w:rPr>
          <w:rFonts w:ascii="Arial" w:eastAsia="Cambria" w:hAnsi="Arial" w:cs="Arial"/>
          <w:sz w:val="24"/>
          <w:szCs w:val="24"/>
        </w:rPr>
        <w:t>Indicatori de clasa 2 – pentru penetrarea aburului Bowie-Dick, respectiv testul Helix pentru dispozitivele cu lumen;</w:t>
      </w:r>
    </w:p>
    <w:p w:rsidR="00DB49FE" w:rsidRPr="00381231" w:rsidRDefault="00DB49FE" w:rsidP="002A212D">
      <w:pPr>
        <w:pStyle w:val="ListParagraph"/>
        <w:numPr>
          <w:ilvl w:val="3"/>
          <w:numId w:val="18"/>
        </w:numPr>
        <w:ind w:left="720"/>
        <w:jc w:val="both"/>
        <w:rPr>
          <w:rFonts w:ascii="Arial" w:eastAsia="Cambria" w:hAnsi="Arial" w:cs="Arial"/>
          <w:sz w:val="24"/>
          <w:szCs w:val="24"/>
        </w:rPr>
      </w:pPr>
      <w:r>
        <w:rPr>
          <w:rFonts w:ascii="Arial" w:eastAsia="Cambria" w:hAnsi="Arial" w:cs="Arial"/>
          <w:sz w:val="24"/>
          <w:szCs w:val="24"/>
        </w:rPr>
        <w:t xml:space="preserve">Indicatori de </w:t>
      </w:r>
      <w:r w:rsidRPr="00381231">
        <w:rPr>
          <w:rFonts w:ascii="Arial" w:eastAsia="Cambria" w:hAnsi="Arial" w:cs="Arial"/>
          <w:sz w:val="24"/>
          <w:szCs w:val="24"/>
        </w:rPr>
        <w:t>clasa 5 (integratori) – care testează toți parametrii ciclului de sterilizare (presiune, timp, temperatură), indicatori interni care se utilizează pentru fiecare ambalaj/container supus sterilizării</w:t>
      </w:r>
      <w:r>
        <w:rPr>
          <w:rFonts w:ascii="Arial" w:eastAsia="Cambria" w:hAnsi="Arial" w:cs="Arial"/>
          <w:sz w:val="24"/>
          <w:szCs w:val="24"/>
        </w:rPr>
        <w:t>;</w:t>
      </w:r>
    </w:p>
    <w:p w:rsidR="00DB49FE" w:rsidRPr="00381231" w:rsidRDefault="00DB49FE" w:rsidP="002A212D">
      <w:pPr>
        <w:pStyle w:val="ListParagraph"/>
        <w:numPr>
          <w:ilvl w:val="3"/>
          <w:numId w:val="18"/>
        </w:numPr>
        <w:ind w:left="720"/>
        <w:jc w:val="both"/>
        <w:rPr>
          <w:rFonts w:ascii="Arial" w:eastAsia="Cambria" w:hAnsi="Arial" w:cs="Arial"/>
          <w:sz w:val="24"/>
          <w:szCs w:val="24"/>
        </w:rPr>
      </w:pPr>
      <w:r w:rsidRPr="00381231">
        <w:rPr>
          <w:rFonts w:ascii="Arial" w:eastAsia="Cambria" w:hAnsi="Arial" w:cs="Arial"/>
          <w:sz w:val="24"/>
          <w:szCs w:val="24"/>
        </w:rPr>
        <w:t xml:space="preserve"> indicatori bilogici (ISO 11138-1-8).</w:t>
      </w:r>
    </w:p>
    <w:p w:rsidR="00DB49FE" w:rsidRPr="00381231" w:rsidRDefault="00DB49FE" w:rsidP="00DB49FE">
      <w:pPr>
        <w:jc w:val="both"/>
        <w:rPr>
          <w:rFonts w:ascii="Arial" w:eastAsia="Cambria" w:hAnsi="Arial" w:cs="Arial"/>
          <w:sz w:val="24"/>
          <w:szCs w:val="24"/>
        </w:rPr>
      </w:pPr>
      <w:r>
        <w:rPr>
          <w:rFonts w:ascii="Arial" w:eastAsia="Cambria" w:hAnsi="Arial" w:cs="Arial"/>
          <w:b/>
          <w:sz w:val="24"/>
          <w:szCs w:val="24"/>
        </w:rPr>
        <w:t xml:space="preserve">Capitolul II </w:t>
      </w:r>
      <w:r>
        <w:rPr>
          <w:rFonts w:ascii="Arial" w:eastAsia="Cambria" w:hAnsi="Arial" w:cs="Arial"/>
          <w:sz w:val="24"/>
          <w:szCs w:val="24"/>
        </w:rPr>
        <w:t>Frecvența utilizării testelor de verificare a sterilizării</w:t>
      </w:r>
    </w:p>
    <w:p w:rsidR="00DB49FE" w:rsidRPr="003C05A6" w:rsidRDefault="00DB49FE" w:rsidP="002A212D">
      <w:pPr>
        <w:numPr>
          <w:ilvl w:val="0"/>
          <w:numId w:val="21"/>
        </w:numPr>
        <w:spacing w:after="0" w:line="276" w:lineRule="auto"/>
        <w:ind w:left="360"/>
        <w:jc w:val="both"/>
        <w:rPr>
          <w:rFonts w:ascii="Arial" w:eastAsia="Cambria" w:hAnsi="Arial" w:cs="Arial"/>
          <w:sz w:val="24"/>
          <w:szCs w:val="24"/>
        </w:rPr>
      </w:pPr>
      <w:r w:rsidRPr="003C05A6">
        <w:rPr>
          <w:rFonts w:ascii="Arial" w:eastAsia="Cambria" w:hAnsi="Arial" w:cs="Arial"/>
          <w:sz w:val="24"/>
          <w:szCs w:val="24"/>
        </w:rPr>
        <w:t>Pentru fiecare ciclu de sterilizare evaluarea eficacităţii sterilizării se realizează astfel:</w:t>
      </w:r>
    </w:p>
    <w:p w:rsidR="00DB49FE" w:rsidRPr="003C05A6" w:rsidRDefault="00DB49FE" w:rsidP="002A212D">
      <w:pPr>
        <w:numPr>
          <w:ilvl w:val="1"/>
          <w:numId w:val="22"/>
        </w:numPr>
        <w:spacing w:after="0" w:line="256" w:lineRule="auto"/>
        <w:ind w:left="720"/>
        <w:jc w:val="both"/>
        <w:rPr>
          <w:rFonts w:ascii="Arial" w:eastAsia="Cambria" w:hAnsi="Arial" w:cs="Arial"/>
          <w:sz w:val="24"/>
          <w:szCs w:val="24"/>
        </w:rPr>
      </w:pPr>
      <w:r w:rsidRPr="003C05A6">
        <w:rPr>
          <w:rFonts w:ascii="Arial" w:eastAsia="Cambria" w:hAnsi="Arial" w:cs="Arial"/>
          <w:sz w:val="24"/>
          <w:szCs w:val="24"/>
        </w:rPr>
        <w:t xml:space="preserve">pe tot parcursul ciclului complet de sterilizare se urmăreşte pe panoul de comandă şi se notează temperatura şi presiunea atinse pentru fiecare fază a ciclului sau se analizează diagrama. </w:t>
      </w:r>
      <w:r w:rsidRPr="003C05A6">
        <w:rPr>
          <w:rFonts w:ascii="Arial" w:hAnsi="Arial" w:cs="Arial"/>
          <w:sz w:val="24"/>
          <w:szCs w:val="24"/>
        </w:rPr>
        <w:t>Datele fiecărui ciclu de sterilizare trebuie să fie notate/ imprimate vizibil și arhivate.</w:t>
      </w:r>
    </w:p>
    <w:p w:rsidR="00DB49FE" w:rsidRPr="003C05A6" w:rsidRDefault="00DB49FE" w:rsidP="002A212D">
      <w:pPr>
        <w:numPr>
          <w:ilvl w:val="1"/>
          <w:numId w:val="22"/>
        </w:numPr>
        <w:spacing w:after="0" w:line="256" w:lineRule="auto"/>
        <w:ind w:left="720"/>
        <w:jc w:val="both"/>
        <w:rPr>
          <w:rFonts w:ascii="Arial" w:eastAsia="Cambria" w:hAnsi="Arial" w:cs="Arial"/>
          <w:sz w:val="24"/>
          <w:szCs w:val="24"/>
        </w:rPr>
      </w:pPr>
      <w:r w:rsidRPr="003C05A6">
        <w:rPr>
          <w:rFonts w:ascii="Arial" w:eastAsia="Cambria" w:hAnsi="Arial" w:cs="Arial"/>
          <w:sz w:val="24"/>
          <w:szCs w:val="24"/>
        </w:rPr>
        <w:t xml:space="preserve">se citeşte virarea culorii indicatorului de proces; </w:t>
      </w:r>
    </w:p>
    <w:p w:rsidR="00DB49FE" w:rsidRDefault="00DB49FE" w:rsidP="002A212D">
      <w:pPr>
        <w:numPr>
          <w:ilvl w:val="1"/>
          <w:numId w:val="22"/>
        </w:numPr>
        <w:spacing w:after="0" w:line="256" w:lineRule="auto"/>
        <w:ind w:left="720"/>
        <w:jc w:val="both"/>
        <w:rPr>
          <w:rFonts w:ascii="Arial" w:eastAsia="Cambria" w:hAnsi="Arial" w:cs="Arial"/>
          <w:sz w:val="24"/>
          <w:szCs w:val="24"/>
        </w:rPr>
      </w:pPr>
      <w:r w:rsidRPr="003C05A6">
        <w:rPr>
          <w:rFonts w:ascii="Arial" w:eastAsia="Cambria" w:hAnsi="Arial" w:cs="Arial"/>
          <w:sz w:val="24"/>
          <w:szCs w:val="24"/>
        </w:rPr>
        <w:t>se citeşte virarea culorii indicatorului "integrator</w:t>
      </w:r>
      <w:r>
        <w:rPr>
          <w:rFonts w:ascii="Arial" w:eastAsia="Cambria" w:hAnsi="Arial" w:cs="Arial"/>
          <w:sz w:val="24"/>
          <w:szCs w:val="24"/>
        </w:rPr>
        <w:t>”</w:t>
      </w:r>
      <w:r w:rsidRPr="003C05A6">
        <w:rPr>
          <w:rFonts w:ascii="Arial" w:eastAsia="Cambria" w:hAnsi="Arial" w:cs="Arial"/>
          <w:sz w:val="24"/>
          <w:szCs w:val="24"/>
        </w:rPr>
        <w:t xml:space="preserve">, care controlează timpul, temperatura şi saturaţia aburului. </w:t>
      </w:r>
    </w:p>
    <w:p w:rsidR="00DB49FE" w:rsidRPr="003C05A6" w:rsidRDefault="00DB49FE" w:rsidP="00DB49FE">
      <w:pPr>
        <w:spacing w:after="0" w:line="256" w:lineRule="auto"/>
        <w:ind w:left="2880"/>
        <w:jc w:val="both"/>
        <w:rPr>
          <w:rFonts w:ascii="Arial" w:eastAsia="Cambria" w:hAnsi="Arial" w:cs="Arial"/>
          <w:sz w:val="24"/>
          <w:szCs w:val="24"/>
        </w:rPr>
      </w:pPr>
    </w:p>
    <w:p w:rsidR="00DB49FE" w:rsidRDefault="00DB49FE" w:rsidP="002A212D">
      <w:pPr>
        <w:numPr>
          <w:ilvl w:val="0"/>
          <w:numId w:val="22"/>
        </w:numPr>
        <w:spacing w:after="0" w:line="276" w:lineRule="auto"/>
        <w:ind w:left="360" w:hanging="270"/>
        <w:jc w:val="both"/>
        <w:rPr>
          <w:rFonts w:ascii="Arial" w:eastAsia="Cambria" w:hAnsi="Arial" w:cs="Arial"/>
          <w:sz w:val="24"/>
          <w:szCs w:val="24"/>
        </w:rPr>
      </w:pPr>
      <w:r>
        <w:rPr>
          <w:rFonts w:ascii="Arial" w:eastAsia="Cambria" w:hAnsi="Arial" w:cs="Arial"/>
          <w:sz w:val="24"/>
          <w:szCs w:val="24"/>
        </w:rPr>
        <w:t>Evaluarea eficacitații sterilizării se realizează:</w:t>
      </w:r>
    </w:p>
    <w:p w:rsidR="00DB49FE" w:rsidRDefault="00DB49FE" w:rsidP="002A212D">
      <w:pPr>
        <w:pStyle w:val="ListParagraph"/>
        <w:numPr>
          <w:ilvl w:val="1"/>
          <w:numId w:val="22"/>
        </w:numPr>
        <w:spacing w:after="0" w:line="276" w:lineRule="auto"/>
        <w:ind w:left="720"/>
        <w:jc w:val="both"/>
        <w:rPr>
          <w:rFonts w:ascii="Arial" w:eastAsia="Cambria" w:hAnsi="Arial" w:cs="Arial"/>
          <w:sz w:val="24"/>
          <w:szCs w:val="24"/>
        </w:rPr>
      </w:pPr>
      <w:r>
        <w:rPr>
          <w:rFonts w:ascii="Arial" w:eastAsia="Cambria" w:hAnsi="Arial" w:cs="Arial"/>
          <w:sz w:val="24"/>
          <w:szCs w:val="24"/>
        </w:rPr>
        <w:t>zilnic, prin testul Bowie &amp; Dick, care controlează calitatea penetrării aburului;</w:t>
      </w:r>
    </w:p>
    <w:p w:rsidR="00DB49FE" w:rsidRDefault="00DB49FE" w:rsidP="002A212D">
      <w:pPr>
        <w:pStyle w:val="ListParagraph"/>
        <w:numPr>
          <w:ilvl w:val="1"/>
          <w:numId w:val="22"/>
        </w:numPr>
        <w:spacing w:after="0" w:line="276" w:lineRule="auto"/>
        <w:ind w:left="720"/>
        <w:jc w:val="both"/>
        <w:rPr>
          <w:rFonts w:ascii="Arial" w:eastAsia="Cambria" w:hAnsi="Arial" w:cs="Arial"/>
          <w:sz w:val="24"/>
          <w:szCs w:val="24"/>
        </w:rPr>
      </w:pPr>
      <w:r>
        <w:rPr>
          <w:rFonts w:ascii="Arial" w:eastAsia="Cambria" w:hAnsi="Arial" w:cs="Arial"/>
          <w:sz w:val="24"/>
          <w:szCs w:val="24"/>
        </w:rPr>
        <w:t>dacă se efectuează sterilizarea instrumentarului cu lumen, se controlează calitatea penetrării aburului cu ajutorul testului Helix, la fiecare șarjă de sterilizare;</w:t>
      </w:r>
    </w:p>
    <w:p w:rsidR="00DB49FE" w:rsidRDefault="00DB49FE" w:rsidP="002A212D">
      <w:pPr>
        <w:pStyle w:val="ListParagraph"/>
        <w:numPr>
          <w:ilvl w:val="1"/>
          <w:numId w:val="22"/>
        </w:numPr>
        <w:spacing w:after="0" w:line="276" w:lineRule="auto"/>
        <w:ind w:left="720"/>
        <w:jc w:val="both"/>
        <w:rPr>
          <w:rFonts w:ascii="Arial" w:eastAsia="Cambria" w:hAnsi="Arial" w:cs="Arial"/>
          <w:sz w:val="24"/>
          <w:szCs w:val="24"/>
        </w:rPr>
      </w:pPr>
      <w:r>
        <w:rPr>
          <w:rFonts w:ascii="Arial" w:eastAsia="Cambria" w:hAnsi="Arial" w:cs="Arial"/>
          <w:sz w:val="24"/>
          <w:szCs w:val="24"/>
        </w:rPr>
        <w:t>zilnic, ci indicator biologic (ISO 11138-1-8) în prima șarjă și pentru fiecare șarjă care conține materiale sau dispozitive implantabile.</w:t>
      </w:r>
    </w:p>
    <w:p w:rsidR="00DB49FE" w:rsidRDefault="00DB49FE" w:rsidP="00DB49FE">
      <w:pPr>
        <w:spacing w:after="0" w:line="276" w:lineRule="auto"/>
        <w:jc w:val="both"/>
        <w:rPr>
          <w:rFonts w:ascii="Arial" w:eastAsia="Cambria" w:hAnsi="Arial" w:cs="Arial"/>
          <w:b/>
          <w:sz w:val="24"/>
          <w:szCs w:val="24"/>
        </w:rPr>
      </w:pPr>
    </w:p>
    <w:p w:rsidR="00DB49FE" w:rsidRDefault="00DB49FE" w:rsidP="00DB49FE">
      <w:pPr>
        <w:spacing w:after="0" w:line="276" w:lineRule="auto"/>
        <w:jc w:val="both"/>
        <w:rPr>
          <w:rFonts w:ascii="Arial" w:eastAsia="Cambria" w:hAnsi="Arial" w:cs="Arial"/>
          <w:sz w:val="24"/>
          <w:szCs w:val="24"/>
        </w:rPr>
      </w:pPr>
      <w:r w:rsidRPr="001E3ABB">
        <w:rPr>
          <w:rFonts w:ascii="Arial" w:eastAsia="Cambria" w:hAnsi="Arial" w:cs="Arial"/>
          <w:b/>
          <w:sz w:val="24"/>
          <w:szCs w:val="24"/>
        </w:rPr>
        <w:t>Capitolul III.</w:t>
      </w:r>
      <w:r>
        <w:rPr>
          <w:rFonts w:ascii="Arial" w:eastAsia="Cambria" w:hAnsi="Arial" w:cs="Arial"/>
          <w:b/>
          <w:sz w:val="24"/>
          <w:szCs w:val="24"/>
        </w:rPr>
        <w:t xml:space="preserve"> </w:t>
      </w:r>
      <w:r>
        <w:rPr>
          <w:rFonts w:ascii="Arial" w:eastAsia="Cambria" w:hAnsi="Arial" w:cs="Arial"/>
          <w:sz w:val="24"/>
          <w:szCs w:val="24"/>
        </w:rPr>
        <w:t>Modalitatea de utilizare a indicatorilor chimici în evaluarea proceselor de sterilizare</w:t>
      </w:r>
    </w:p>
    <w:p w:rsidR="00DB49FE" w:rsidRDefault="00DB49FE" w:rsidP="00DB49FE">
      <w:pPr>
        <w:spacing w:before="240" w:after="240"/>
        <w:ind w:firstLine="90"/>
        <w:jc w:val="both"/>
        <w:rPr>
          <w:rFonts w:ascii="Arial" w:eastAsia="Cambria" w:hAnsi="Arial" w:cs="Arial"/>
          <w:sz w:val="24"/>
          <w:szCs w:val="24"/>
        </w:rPr>
      </w:pPr>
      <w:r>
        <w:rPr>
          <w:rFonts w:ascii="Arial" w:eastAsia="Cambria" w:hAnsi="Arial" w:cs="Arial"/>
          <w:sz w:val="24"/>
          <w:szCs w:val="24"/>
        </w:rPr>
        <w:t>1.1.</w:t>
      </w:r>
      <w:r w:rsidRPr="003C05A6">
        <w:rPr>
          <w:rFonts w:ascii="Arial" w:eastAsia="Cambria" w:hAnsi="Arial" w:cs="Arial"/>
          <w:b/>
          <w:sz w:val="24"/>
          <w:szCs w:val="24"/>
        </w:rPr>
        <w:t>Indicatori chimici de proces</w:t>
      </w:r>
      <w:r>
        <w:rPr>
          <w:rFonts w:ascii="Arial" w:eastAsia="Cambria" w:hAnsi="Arial" w:cs="Arial"/>
          <w:b/>
          <w:sz w:val="24"/>
          <w:szCs w:val="24"/>
        </w:rPr>
        <w:t xml:space="preserve"> (clasa 1) </w:t>
      </w:r>
      <w:r w:rsidRPr="003C05A6">
        <w:rPr>
          <w:rFonts w:ascii="Arial" w:eastAsia="Cambria" w:hAnsi="Arial" w:cs="Arial"/>
          <w:sz w:val="24"/>
          <w:szCs w:val="24"/>
        </w:rPr>
        <w:t>- diferențiază logistic pachetele procesate de cele neprocesate și se prezintă în mai multe forme: bandă adezivă cu indicatori, marker de culoare pe pungile de împachetat sau sigilii, etichete indicatoare sau orice altă formă în co</w:t>
      </w:r>
      <w:r>
        <w:rPr>
          <w:rFonts w:ascii="Arial" w:eastAsia="Cambria" w:hAnsi="Arial" w:cs="Arial"/>
          <w:sz w:val="24"/>
          <w:szCs w:val="24"/>
        </w:rPr>
        <w:t xml:space="preserve">nformitate cu standardul EN ISO </w:t>
      </w:r>
      <w:r w:rsidRPr="003C05A6">
        <w:rPr>
          <w:rFonts w:ascii="Arial" w:hAnsi="Arial" w:cs="Arial"/>
          <w:sz w:val="24"/>
          <w:szCs w:val="24"/>
        </w:rPr>
        <w:t>11140</w:t>
      </w:r>
      <w:r w:rsidRPr="003C05A6">
        <w:rPr>
          <w:rFonts w:ascii="Arial" w:eastAsia="Cambria" w:hAnsi="Arial" w:cs="Arial"/>
          <w:sz w:val="24"/>
          <w:szCs w:val="24"/>
        </w:rPr>
        <w:t xml:space="preserve"> și actualizarile sale. Indicatorii chimici de proces se plase</w:t>
      </w:r>
      <w:r>
        <w:rPr>
          <w:rFonts w:ascii="Arial" w:eastAsia="Cambria" w:hAnsi="Arial" w:cs="Arial"/>
          <w:sz w:val="24"/>
          <w:szCs w:val="24"/>
        </w:rPr>
        <w:t xml:space="preserve">ază </w:t>
      </w:r>
      <w:r w:rsidRPr="003C05A6">
        <w:rPr>
          <w:rFonts w:ascii="Arial" w:eastAsia="Cambria" w:hAnsi="Arial" w:cs="Arial"/>
          <w:sz w:val="24"/>
          <w:szCs w:val="24"/>
        </w:rPr>
        <w:t>pe fiecare pachet/container/pungă. Virarea indicatorului doar identifică pachetele procesate și nu garanteaza o sterilizare corect</w:t>
      </w:r>
      <w:r>
        <w:rPr>
          <w:rFonts w:ascii="Arial" w:eastAsia="Cambria" w:hAnsi="Arial" w:cs="Arial"/>
          <w:sz w:val="24"/>
          <w:szCs w:val="24"/>
        </w:rPr>
        <w:t>ă</w:t>
      </w:r>
      <w:r w:rsidRPr="003C05A6">
        <w:rPr>
          <w:rFonts w:ascii="Arial" w:eastAsia="Cambria" w:hAnsi="Arial" w:cs="Arial"/>
          <w:sz w:val="24"/>
          <w:szCs w:val="24"/>
        </w:rPr>
        <w:t>, folosirea aces</w:t>
      </w:r>
      <w:r>
        <w:rPr>
          <w:rFonts w:ascii="Arial" w:eastAsia="Cambria" w:hAnsi="Arial" w:cs="Arial"/>
          <w:sz w:val="24"/>
          <w:szCs w:val="24"/>
        </w:rPr>
        <w:t>tui indicator nefiind suficientă</w:t>
      </w:r>
      <w:r w:rsidRPr="003C05A6">
        <w:rPr>
          <w:rFonts w:ascii="Arial" w:eastAsia="Cambria" w:hAnsi="Arial" w:cs="Arial"/>
          <w:sz w:val="24"/>
          <w:szCs w:val="24"/>
        </w:rPr>
        <w:t xml:space="preserve"> pentru </w:t>
      </w:r>
      <w:r>
        <w:rPr>
          <w:rFonts w:ascii="Arial" w:eastAsia="Cambria" w:hAnsi="Arial" w:cs="Arial"/>
          <w:sz w:val="24"/>
          <w:szCs w:val="24"/>
        </w:rPr>
        <w:t>un control eficient al steriliză</w:t>
      </w:r>
      <w:r w:rsidRPr="003C05A6">
        <w:rPr>
          <w:rFonts w:ascii="Arial" w:eastAsia="Cambria" w:hAnsi="Arial" w:cs="Arial"/>
          <w:sz w:val="24"/>
          <w:szCs w:val="24"/>
        </w:rPr>
        <w:t>rii</w:t>
      </w:r>
      <w:r>
        <w:rPr>
          <w:rFonts w:ascii="Arial" w:eastAsia="Cambria" w:hAnsi="Arial" w:cs="Arial"/>
          <w:sz w:val="24"/>
          <w:szCs w:val="24"/>
        </w:rPr>
        <w:t>.</w:t>
      </w:r>
    </w:p>
    <w:p w:rsidR="00DB49FE" w:rsidRPr="003C05A6" w:rsidRDefault="00DB49FE" w:rsidP="00DB49FE">
      <w:pPr>
        <w:spacing w:before="240" w:after="240"/>
        <w:jc w:val="both"/>
        <w:rPr>
          <w:rFonts w:ascii="Arial" w:eastAsia="Cambria" w:hAnsi="Arial" w:cs="Arial"/>
          <w:sz w:val="24"/>
          <w:szCs w:val="24"/>
        </w:rPr>
      </w:pPr>
      <w:r>
        <w:rPr>
          <w:rFonts w:ascii="Arial" w:eastAsia="Cambria" w:hAnsi="Arial" w:cs="Arial"/>
          <w:sz w:val="24"/>
          <w:szCs w:val="24"/>
        </w:rPr>
        <w:t xml:space="preserve">  1.2 </w:t>
      </w:r>
      <w:r w:rsidRPr="003C05A6">
        <w:rPr>
          <w:rFonts w:ascii="Arial" w:eastAsia="Cambria" w:hAnsi="Arial" w:cs="Arial"/>
          <w:b/>
          <w:sz w:val="24"/>
          <w:szCs w:val="24"/>
        </w:rPr>
        <w:t>Indicatorii chimici integratori</w:t>
      </w:r>
      <w:r>
        <w:rPr>
          <w:rFonts w:ascii="Arial" w:eastAsia="Cambria" w:hAnsi="Arial" w:cs="Arial"/>
          <w:b/>
          <w:sz w:val="24"/>
          <w:szCs w:val="24"/>
        </w:rPr>
        <w:t xml:space="preserve"> (clasa 5) </w:t>
      </w:r>
      <w:r w:rsidRPr="00EC33AC">
        <w:rPr>
          <w:rFonts w:ascii="Arial" w:eastAsia="Cambria" w:hAnsi="Arial" w:cs="Arial"/>
          <w:sz w:val="24"/>
          <w:szCs w:val="24"/>
        </w:rPr>
        <w:t>-</w:t>
      </w:r>
      <w:r w:rsidRPr="003C05A6">
        <w:rPr>
          <w:rFonts w:ascii="Arial" w:eastAsia="Cambria" w:hAnsi="Arial" w:cs="Arial"/>
          <w:sz w:val="24"/>
          <w:szCs w:val="24"/>
        </w:rPr>
        <w:t xml:space="preserve"> monitorizeaz</w:t>
      </w:r>
      <w:r>
        <w:rPr>
          <w:rFonts w:ascii="Arial" w:eastAsia="Cambria" w:hAnsi="Arial" w:cs="Arial"/>
          <w:sz w:val="24"/>
          <w:szCs w:val="24"/>
        </w:rPr>
        <w:t>ă</w:t>
      </w:r>
      <w:r w:rsidRPr="003C05A6">
        <w:rPr>
          <w:rFonts w:ascii="Arial" w:eastAsia="Cambria" w:hAnsi="Arial" w:cs="Arial"/>
          <w:sz w:val="24"/>
          <w:szCs w:val="24"/>
        </w:rPr>
        <w:t xml:space="preserve"> to</w:t>
      </w:r>
      <w:r>
        <w:rPr>
          <w:rFonts w:ascii="Arial" w:eastAsia="Cambria" w:hAnsi="Arial" w:cs="Arial"/>
          <w:sz w:val="24"/>
          <w:szCs w:val="24"/>
        </w:rPr>
        <w:t>ț</w:t>
      </w:r>
      <w:r w:rsidRPr="003C05A6">
        <w:rPr>
          <w:rFonts w:ascii="Arial" w:eastAsia="Cambria" w:hAnsi="Arial" w:cs="Arial"/>
          <w:sz w:val="24"/>
          <w:szCs w:val="24"/>
        </w:rPr>
        <w:t xml:space="preserve">i parametrii </w:t>
      </w:r>
      <w:r>
        <w:rPr>
          <w:rFonts w:ascii="Arial" w:eastAsia="Cambria" w:hAnsi="Arial" w:cs="Arial"/>
          <w:sz w:val="24"/>
          <w:szCs w:val="24"/>
        </w:rPr>
        <w:t xml:space="preserve">fizici și chimici ai </w:t>
      </w:r>
      <w:r w:rsidRPr="003C05A6">
        <w:rPr>
          <w:rFonts w:ascii="Arial" w:eastAsia="Cambria" w:hAnsi="Arial" w:cs="Arial"/>
          <w:sz w:val="24"/>
          <w:szCs w:val="24"/>
        </w:rPr>
        <w:t>ciclului de sterilizare:</w:t>
      </w:r>
    </w:p>
    <w:p w:rsidR="00DB49FE" w:rsidRDefault="00DB49FE" w:rsidP="00DB49FE">
      <w:pPr>
        <w:spacing w:before="240" w:after="240"/>
        <w:ind w:left="720" w:hanging="360"/>
        <w:jc w:val="both"/>
        <w:rPr>
          <w:rFonts w:ascii="Arial" w:eastAsia="Cambria" w:hAnsi="Arial" w:cs="Arial"/>
          <w:sz w:val="24"/>
          <w:szCs w:val="24"/>
        </w:rPr>
      </w:pPr>
      <w:r>
        <w:rPr>
          <w:rFonts w:ascii="Arial" w:eastAsia="Cambria" w:hAnsi="Arial" w:cs="Arial"/>
          <w:sz w:val="24"/>
          <w:szCs w:val="24"/>
        </w:rPr>
        <w:t>(a) abur: timp, temperatură</w:t>
      </w:r>
      <w:r w:rsidRPr="003C05A6">
        <w:rPr>
          <w:rFonts w:ascii="Arial" w:eastAsia="Cambria" w:hAnsi="Arial" w:cs="Arial"/>
          <w:sz w:val="24"/>
          <w:szCs w:val="24"/>
        </w:rPr>
        <w:t>, calitatea aburului</w:t>
      </w:r>
      <w:r>
        <w:rPr>
          <w:rFonts w:ascii="Arial" w:eastAsia="Cambria" w:hAnsi="Arial" w:cs="Arial"/>
          <w:sz w:val="24"/>
          <w:szCs w:val="24"/>
        </w:rPr>
        <w:t xml:space="preserve">; </w:t>
      </w:r>
    </w:p>
    <w:p w:rsidR="00DB49FE" w:rsidRPr="003C05A6" w:rsidRDefault="00DB49FE" w:rsidP="00DB49FE">
      <w:pPr>
        <w:spacing w:before="240" w:after="240"/>
        <w:ind w:left="720" w:hanging="360"/>
        <w:jc w:val="both"/>
        <w:rPr>
          <w:rFonts w:ascii="Arial" w:eastAsia="Cambria" w:hAnsi="Arial" w:cs="Arial"/>
          <w:sz w:val="24"/>
          <w:szCs w:val="24"/>
        </w:rPr>
      </w:pPr>
      <w:r>
        <w:rPr>
          <w:rFonts w:ascii="Arial" w:eastAsia="Cambria" w:hAnsi="Arial" w:cs="Arial"/>
          <w:sz w:val="24"/>
          <w:szCs w:val="24"/>
        </w:rPr>
        <w:t>(b) plasma: timp, temperatură</w:t>
      </w:r>
      <w:r w:rsidRPr="003C05A6">
        <w:rPr>
          <w:rFonts w:ascii="Arial" w:eastAsia="Cambria" w:hAnsi="Arial" w:cs="Arial"/>
          <w:sz w:val="24"/>
          <w:szCs w:val="24"/>
        </w:rPr>
        <w:t>,  concentra</w:t>
      </w:r>
      <w:r>
        <w:rPr>
          <w:rFonts w:ascii="Arial" w:eastAsia="Cambria" w:hAnsi="Arial" w:cs="Arial"/>
          <w:sz w:val="24"/>
          <w:szCs w:val="24"/>
        </w:rPr>
        <w:t>ția de peroxid</w:t>
      </w:r>
      <w:r w:rsidRPr="003C05A6">
        <w:rPr>
          <w:rFonts w:ascii="Arial" w:eastAsia="Cambria" w:hAnsi="Arial" w:cs="Arial"/>
          <w:sz w:val="24"/>
          <w:szCs w:val="24"/>
        </w:rPr>
        <w:t xml:space="preserve"> de h</w:t>
      </w:r>
      <w:r>
        <w:rPr>
          <w:rFonts w:ascii="Arial" w:eastAsia="Cambria" w:hAnsi="Arial" w:cs="Arial"/>
          <w:sz w:val="24"/>
          <w:szCs w:val="24"/>
        </w:rPr>
        <w:t>i</w:t>
      </w:r>
      <w:r w:rsidRPr="003C05A6">
        <w:rPr>
          <w:rFonts w:ascii="Arial" w:eastAsia="Cambria" w:hAnsi="Arial" w:cs="Arial"/>
          <w:sz w:val="24"/>
          <w:szCs w:val="24"/>
        </w:rPr>
        <w:t>drogen</w:t>
      </w:r>
      <w:r>
        <w:rPr>
          <w:rFonts w:ascii="Arial" w:eastAsia="Cambria" w:hAnsi="Arial" w:cs="Arial"/>
          <w:sz w:val="24"/>
          <w:szCs w:val="24"/>
        </w:rPr>
        <w:t>;</w:t>
      </w:r>
    </w:p>
    <w:p w:rsidR="00DB49FE" w:rsidRPr="003C05A6" w:rsidRDefault="00DB49FE" w:rsidP="00DB49FE">
      <w:pPr>
        <w:spacing w:before="240" w:after="240"/>
        <w:ind w:left="720" w:hanging="360"/>
        <w:jc w:val="both"/>
        <w:rPr>
          <w:rFonts w:ascii="Arial" w:eastAsia="Cambria" w:hAnsi="Arial" w:cs="Arial"/>
          <w:sz w:val="24"/>
          <w:szCs w:val="24"/>
        </w:rPr>
      </w:pPr>
      <w:r>
        <w:rPr>
          <w:rFonts w:ascii="Arial" w:eastAsia="Cambria" w:hAnsi="Arial" w:cs="Arial"/>
          <w:sz w:val="24"/>
          <w:szCs w:val="24"/>
        </w:rPr>
        <w:lastRenderedPageBreak/>
        <w:t>(c) o</w:t>
      </w:r>
      <w:r w:rsidRPr="003C05A6">
        <w:rPr>
          <w:rFonts w:ascii="Arial" w:eastAsia="Cambria" w:hAnsi="Arial" w:cs="Arial"/>
          <w:sz w:val="24"/>
          <w:szCs w:val="24"/>
        </w:rPr>
        <w:t>x</w:t>
      </w:r>
      <w:r>
        <w:rPr>
          <w:rFonts w:ascii="Arial" w:eastAsia="Cambria" w:hAnsi="Arial" w:cs="Arial"/>
          <w:sz w:val="24"/>
          <w:szCs w:val="24"/>
        </w:rPr>
        <w:t>id de etilena: timp, temperatură, concentraț</w:t>
      </w:r>
      <w:r w:rsidRPr="003C05A6">
        <w:rPr>
          <w:rFonts w:ascii="Arial" w:eastAsia="Cambria" w:hAnsi="Arial" w:cs="Arial"/>
          <w:sz w:val="24"/>
          <w:szCs w:val="24"/>
        </w:rPr>
        <w:t>ia de oxid de etilen</w:t>
      </w:r>
      <w:r>
        <w:rPr>
          <w:rFonts w:ascii="Arial" w:eastAsia="Cambria" w:hAnsi="Arial" w:cs="Arial"/>
          <w:sz w:val="24"/>
          <w:szCs w:val="24"/>
        </w:rPr>
        <w:t>ă, umiditate relativă;</w:t>
      </w:r>
    </w:p>
    <w:p w:rsidR="00DB49FE" w:rsidRPr="003C05A6" w:rsidRDefault="00DB49FE" w:rsidP="00DB49FE">
      <w:pPr>
        <w:spacing w:before="240" w:after="240"/>
        <w:ind w:left="720" w:hanging="360"/>
        <w:jc w:val="both"/>
        <w:rPr>
          <w:rFonts w:ascii="Arial" w:eastAsia="Cambria" w:hAnsi="Arial" w:cs="Arial"/>
          <w:sz w:val="24"/>
          <w:szCs w:val="24"/>
        </w:rPr>
      </w:pPr>
      <w:r>
        <w:rPr>
          <w:rFonts w:ascii="Arial" w:eastAsia="Cambria" w:hAnsi="Arial" w:cs="Arial"/>
          <w:sz w:val="24"/>
          <w:szCs w:val="24"/>
        </w:rPr>
        <w:t>(d) f</w:t>
      </w:r>
      <w:r w:rsidRPr="003C05A6">
        <w:rPr>
          <w:rFonts w:ascii="Arial" w:eastAsia="Cambria" w:hAnsi="Arial" w:cs="Arial"/>
          <w:sz w:val="24"/>
          <w:szCs w:val="24"/>
        </w:rPr>
        <w:t>ormaldehida: timp, temperatur</w:t>
      </w:r>
      <w:r>
        <w:rPr>
          <w:rFonts w:ascii="Arial" w:eastAsia="Cambria" w:hAnsi="Arial" w:cs="Arial"/>
          <w:sz w:val="24"/>
          <w:szCs w:val="24"/>
        </w:rPr>
        <w:t>ă</w:t>
      </w:r>
      <w:r w:rsidRPr="003C05A6">
        <w:rPr>
          <w:rFonts w:ascii="Arial" w:eastAsia="Cambria" w:hAnsi="Arial" w:cs="Arial"/>
          <w:sz w:val="24"/>
          <w:szCs w:val="24"/>
        </w:rPr>
        <w:t xml:space="preserve"> </w:t>
      </w:r>
      <w:r>
        <w:rPr>
          <w:rFonts w:ascii="Arial" w:eastAsia="Cambria" w:hAnsi="Arial" w:cs="Arial"/>
          <w:sz w:val="24"/>
          <w:szCs w:val="24"/>
        </w:rPr>
        <w:t>ș</w:t>
      </w:r>
      <w:r w:rsidRPr="003C05A6">
        <w:rPr>
          <w:rFonts w:ascii="Arial" w:eastAsia="Cambria" w:hAnsi="Arial" w:cs="Arial"/>
          <w:sz w:val="24"/>
          <w:szCs w:val="24"/>
        </w:rPr>
        <w:t>i  concentra</w:t>
      </w:r>
      <w:r>
        <w:rPr>
          <w:rFonts w:ascii="Arial" w:eastAsia="Cambria" w:hAnsi="Arial" w:cs="Arial"/>
          <w:sz w:val="24"/>
          <w:szCs w:val="24"/>
        </w:rPr>
        <w:t>ția de formaldehidă;</w:t>
      </w:r>
    </w:p>
    <w:p w:rsidR="00DB49FE" w:rsidRPr="003C05A6" w:rsidRDefault="00DB49FE" w:rsidP="00DB49FE">
      <w:pPr>
        <w:spacing w:before="240" w:after="240"/>
        <w:jc w:val="both"/>
        <w:rPr>
          <w:rFonts w:ascii="Arial" w:eastAsia="Cambria" w:hAnsi="Arial" w:cs="Arial"/>
          <w:sz w:val="24"/>
          <w:szCs w:val="24"/>
        </w:rPr>
      </w:pPr>
      <w:r>
        <w:rPr>
          <w:rFonts w:ascii="Arial" w:eastAsia="Cambria" w:hAnsi="Arial" w:cs="Arial"/>
          <w:sz w:val="24"/>
          <w:szCs w:val="24"/>
        </w:rPr>
        <w:t xml:space="preserve"> </w:t>
      </w:r>
      <w:r w:rsidRPr="003C05A6">
        <w:rPr>
          <w:rFonts w:ascii="Arial" w:eastAsia="Cambria" w:hAnsi="Arial" w:cs="Arial"/>
          <w:sz w:val="24"/>
          <w:szCs w:val="24"/>
        </w:rPr>
        <w:t>Indicatorii chimici i</w:t>
      </w:r>
      <w:r>
        <w:rPr>
          <w:rFonts w:ascii="Arial" w:eastAsia="Cambria" w:hAnsi="Arial" w:cs="Arial"/>
          <w:sz w:val="24"/>
          <w:szCs w:val="24"/>
        </w:rPr>
        <w:t>ntegratori se prezinta sub formă</w:t>
      </w:r>
      <w:r w:rsidRPr="003C05A6">
        <w:rPr>
          <w:rFonts w:ascii="Arial" w:eastAsia="Cambria" w:hAnsi="Arial" w:cs="Arial"/>
          <w:sz w:val="24"/>
          <w:szCs w:val="24"/>
        </w:rPr>
        <w:t xml:space="preserve"> de </w:t>
      </w:r>
      <w:r>
        <w:rPr>
          <w:rFonts w:ascii="Arial" w:eastAsia="Cambria" w:hAnsi="Arial" w:cs="Arial"/>
          <w:sz w:val="24"/>
          <w:szCs w:val="24"/>
        </w:rPr>
        <w:t>bandelete impregnate cu cerneală</w:t>
      </w:r>
      <w:r w:rsidRPr="003C05A6">
        <w:rPr>
          <w:rFonts w:ascii="Arial" w:eastAsia="Cambria" w:hAnsi="Arial" w:cs="Arial"/>
          <w:sz w:val="24"/>
          <w:szCs w:val="24"/>
        </w:rPr>
        <w:t xml:space="preserve"> indicatoare</w:t>
      </w:r>
      <w:r>
        <w:rPr>
          <w:rFonts w:ascii="Arial" w:eastAsia="Cambria" w:hAnsi="Arial" w:cs="Arial"/>
          <w:sz w:val="24"/>
          <w:szCs w:val="24"/>
        </w:rPr>
        <w:t>, fabricată să îș</w:t>
      </w:r>
      <w:r w:rsidRPr="003C05A6">
        <w:rPr>
          <w:rFonts w:ascii="Arial" w:eastAsia="Cambria" w:hAnsi="Arial" w:cs="Arial"/>
          <w:sz w:val="24"/>
          <w:szCs w:val="24"/>
        </w:rPr>
        <w:t>i schimbe culoarea la atingerea anumitor valori pentru parametrii monitoriza</w:t>
      </w:r>
      <w:r>
        <w:rPr>
          <w:rFonts w:ascii="Arial" w:eastAsia="Cambria" w:hAnsi="Arial" w:cs="Arial"/>
          <w:sz w:val="24"/>
          <w:szCs w:val="24"/>
        </w:rPr>
        <w:t>ț</w:t>
      </w:r>
      <w:r w:rsidRPr="003C05A6">
        <w:rPr>
          <w:rFonts w:ascii="Arial" w:eastAsia="Cambria" w:hAnsi="Arial" w:cs="Arial"/>
          <w:sz w:val="24"/>
          <w:szCs w:val="24"/>
        </w:rPr>
        <w:t>i. Se plaseaz</w:t>
      </w:r>
      <w:r>
        <w:rPr>
          <w:rFonts w:ascii="Arial" w:eastAsia="Cambria" w:hAnsi="Arial" w:cs="Arial"/>
          <w:sz w:val="24"/>
          <w:szCs w:val="24"/>
        </w:rPr>
        <w:t>ă în fiecare pachet/container/pungă</w:t>
      </w:r>
      <w:r w:rsidRPr="003C05A6">
        <w:rPr>
          <w:rFonts w:ascii="Arial" w:eastAsia="Cambria" w:hAnsi="Arial" w:cs="Arial"/>
          <w:sz w:val="24"/>
          <w:szCs w:val="24"/>
        </w:rPr>
        <w:t xml:space="preserve"> ce urmeaz</w:t>
      </w:r>
      <w:r>
        <w:rPr>
          <w:rFonts w:ascii="Arial" w:eastAsia="Cambria" w:hAnsi="Arial" w:cs="Arial"/>
          <w:sz w:val="24"/>
          <w:szCs w:val="24"/>
        </w:rPr>
        <w:t>ă</w:t>
      </w:r>
      <w:r w:rsidRPr="003C05A6">
        <w:rPr>
          <w:rFonts w:ascii="Arial" w:eastAsia="Cambria" w:hAnsi="Arial" w:cs="Arial"/>
          <w:sz w:val="24"/>
          <w:szCs w:val="24"/>
        </w:rPr>
        <w:t xml:space="preserve"> a fi procesat, </w:t>
      </w:r>
      <w:r>
        <w:rPr>
          <w:rFonts w:ascii="Arial" w:eastAsia="Cambria" w:hAnsi="Arial" w:cs="Arial"/>
          <w:sz w:val="24"/>
          <w:szCs w:val="24"/>
        </w:rPr>
        <w:t xml:space="preserve">iar </w:t>
      </w:r>
      <w:r w:rsidRPr="003C05A6">
        <w:rPr>
          <w:rFonts w:ascii="Arial" w:eastAsia="Cambria" w:hAnsi="Arial" w:cs="Arial"/>
          <w:sz w:val="24"/>
          <w:szCs w:val="24"/>
        </w:rPr>
        <w:t>verificarea  acestora urm</w:t>
      </w:r>
      <w:r>
        <w:rPr>
          <w:rFonts w:ascii="Arial" w:eastAsia="Cambria" w:hAnsi="Arial" w:cs="Arial"/>
          <w:sz w:val="24"/>
          <w:szCs w:val="24"/>
        </w:rPr>
        <w:t>ând să</w:t>
      </w:r>
      <w:r w:rsidRPr="003C05A6">
        <w:rPr>
          <w:rFonts w:ascii="Arial" w:eastAsia="Cambria" w:hAnsi="Arial" w:cs="Arial"/>
          <w:sz w:val="24"/>
          <w:szCs w:val="24"/>
        </w:rPr>
        <w:t xml:space="preserve"> se fac</w:t>
      </w:r>
      <w:r>
        <w:rPr>
          <w:rFonts w:ascii="Arial" w:eastAsia="Cambria" w:hAnsi="Arial" w:cs="Arial"/>
          <w:sz w:val="24"/>
          <w:szCs w:val="24"/>
        </w:rPr>
        <w:t>ă</w:t>
      </w:r>
      <w:r w:rsidRPr="003C05A6">
        <w:rPr>
          <w:rFonts w:ascii="Arial" w:eastAsia="Cambria" w:hAnsi="Arial" w:cs="Arial"/>
          <w:sz w:val="24"/>
          <w:szCs w:val="24"/>
        </w:rPr>
        <w:t xml:space="preserve"> de c</w:t>
      </w:r>
      <w:r>
        <w:rPr>
          <w:rFonts w:ascii="Arial" w:eastAsia="Cambria" w:hAnsi="Arial" w:cs="Arial"/>
          <w:sz w:val="24"/>
          <w:szCs w:val="24"/>
        </w:rPr>
        <w:t>ă</w:t>
      </w:r>
      <w:r w:rsidRPr="003C05A6">
        <w:rPr>
          <w:rFonts w:ascii="Arial" w:eastAsia="Cambria" w:hAnsi="Arial" w:cs="Arial"/>
          <w:sz w:val="24"/>
          <w:szCs w:val="24"/>
        </w:rPr>
        <w:t>tre utilizatori, la deschiderea acestora</w:t>
      </w:r>
      <w:r>
        <w:rPr>
          <w:rFonts w:ascii="Arial" w:eastAsia="Cambria" w:hAnsi="Arial" w:cs="Arial"/>
          <w:sz w:val="24"/>
          <w:szCs w:val="24"/>
        </w:rPr>
        <w:t>.</w:t>
      </w:r>
    </w:p>
    <w:p w:rsidR="00DB49FE" w:rsidRDefault="00DB49FE" w:rsidP="00DB49FE">
      <w:pPr>
        <w:spacing w:before="240" w:after="240"/>
        <w:jc w:val="both"/>
        <w:rPr>
          <w:rFonts w:ascii="Arial" w:eastAsia="Cambria" w:hAnsi="Arial" w:cs="Arial"/>
          <w:sz w:val="24"/>
          <w:szCs w:val="24"/>
        </w:rPr>
      </w:pPr>
      <w:r>
        <w:rPr>
          <w:rFonts w:ascii="Arial" w:eastAsia="Cambria" w:hAnsi="Arial" w:cs="Arial"/>
          <w:sz w:val="24"/>
          <w:szCs w:val="24"/>
        </w:rPr>
        <w:t xml:space="preserve">  Indicatorii sunt produș</w:t>
      </w:r>
      <w:r w:rsidRPr="003C05A6">
        <w:rPr>
          <w:rFonts w:ascii="Arial" w:eastAsia="Cambria" w:hAnsi="Arial" w:cs="Arial"/>
          <w:sz w:val="24"/>
          <w:szCs w:val="24"/>
        </w:rPr>
        <w:t xml:space="preserve">i </w:t>
      </w:r>
      <w:r>
        <w:rPr>
          <w:rFonts w:ascii="Arial" w:eastAsia="Cambria" w:hAnsi="Arial" w:cs="Arial"/>
          <w:sz w:val="24"/>
          <w:szCs w:val="24"/>
        </w:rPr>
        <w:t>î</w:t>
      </w:r>
      <w:r w:rsidRPr="003C05A6">
        <w:rPr>
          <w:rFonts w:ascii="Arial" w:eastAsia="Cambria" w:hAnsi="Arial" w:cs="Arial"/>
          <w:sz w:val="24"/>
          <w:szCs w:val="24"/>
        </w:rPr>
        <w:t>n conformitate cu standardul EN ISO 11140-1</w:t>
      </w:r>
      <w:r>
        <w:rPr>
          <w:rFonts w:ascii="Arial" w:eastAsia="Cambria" w:hAnsi="Arial" w:cs="Arial"/>
          <w:sz w:val="24"/>
          <w:szCs w:val="24"/>
        </w:rPr>
        <w:t>.</w:t>
      </w:r>
    </w:p>
    <w:p w:rsidR="00DB49FE" w:rsidRDefault="00DB49FE" w:rsidP="00DB49FE">
      <w:pPr>
        <w:spacing w:before="240" w:after="240"/>
        <w:jc w:val="both"/>
        <w:rPr>
          <w:rFonts w:ascii="Arial" w:eastAsia="Cambria" w:hAnsi="Arial" w:cs="Arial"/>
          <w:sz w:val="24"/>
          <w:szCs w:val="24"/>
        </w:rPr>
      </w:pPr>
      <w:r>
        <w:rPr>
          <w:rFonts w:ascii="Arial" w:eastAsia="Cambria" w:hAnsi="Arial" w:cs="Arial"/>
          <w:sz w:val="24"/>
          <w:szCs w:val="24"/>
        </w:rPr>
        <w:t xml:space="preserve">  Indicatorii chimici integratori se plasează în fiecare pachet/container și se verifică la deschiderea fiecărui pachet/container sterilizat.</w:t>
      </w:r>
    </w:p>
    <w:p w:rsidR="00DB49FE" w:rsidRPr="003C05A6" w:rsidRDefault="00DB49FE" w:rsidP="00DB49FE">
      <w:pPr>
        <w:spacing w:before="240" w:after="240"/>
        <w:ind w:firstLine="90"/>
        <w:jc w:val="both"/>
        <w:rPr>
          <w:rFonts w:ascii="Arial" w:eastAsia="Cambria" w:hAnsi="Arial" w:cs="Arial"/>
          <w:sz w:val="24"/>
          <w:szCs w:val="24"/>
        </w:rPr>
      </w:pPr>
      <w:r>
        <w:rPr>
          <w:rFonts w:ascii="Arial" w:eastAsia="Cambria" w:hAnsi="Arial" w:cs="Arial"/>
          <w:sz w:val="24"/>
          <w:szCs w:val="24"/>
        </w:rPr>
        <w:t xml:space="preserve">1.3. </w:t>
      </w:r>
      <w:r w:rsidRPr="003C05A6">
        <w:rPr>
          <w:rFonts w:ascii="Arial" w:eastAsia="Cambria" w:hAnsi="Arial" w:cs="Arial"/>
          <w:b/>
          <w:sz w:val="24"/>
          <w:szCs w:val="24"/>
        </w:rPr>
        <w:t>Indicatori chimici utilizati pentru teste specifice</w:t>
      </w:r>
      <w:r>
        <w:rPr>
          <w:rFonts w:ascii="Arial" w:eastAsia="Cambria" w:hAnsi="Arial" w:cs="Arial"/>
          <w:b/>
          <w:sz w:val="24"/>
          <w:szCs w:val="24"/>
        </w:rPr>
        <w:t xml:space="preserve"> (clasa 2)</w:t>
      </w:r>
      <w:r w:rsidRPr="003C05A6">
        <w:rPr>
          <w:rFonts w:ascii="Arial" w:eastAsia="Cambria" w:hAnsi="Arial" w:cs="Arial"/>
          <w:sz w:val="24"/>
          <w:szCs w:val="24"/>
        </w:rPr>
        <w:t>:</w:t>
      </w:r>
    </w:p>
    <w:p w:rsidR="00DB49FE" w:rsidRPr="003C05A6" w:rsidRDefault="00DB49FE" w:rsidP="00DB49FE">
      <w:pPr>
        <w:spacing w:before="240" w:after="240"/>
        <w:ind w:firstLine="360"/>
        <w:jc w:val="both"/>
        <w:rPr>
          <w:rFonts w:ascii="Arial" w:eastAsia="Cambria" w:hAnsi="Arial" w:cs="Arial"/>
          <w:sz w:val="24"/>
          <w:szCs w:val="24"/>
        </w:rPr>
      </w:pPr>
      <w:r>
        <w:rPr>
          <w:rFonts w:ascii="Arial" w:eastAsia="Cambria" w:hAnsi="Arial" w:cs="Arial"/>
          <w:sz w:val="24"/>
          <w:szCs w:val="24"/>
        </w:rPr>
        <w:t xml:space="preserve">a)  </w:t>
      </w:r>
      <w:r w:rsidRPr="003C05A6">
        <w:rPr>
          <w:rFonts w:ascii="Arial" w:eastAsia="Cambria" w:hAnsi="Arial" w:cs="Arial"/>
          <w:sz w:val="24"/>
          <w:szCs w:val="24"/>
        </w:rPr>
        <w:t>Testul Bowie</w:t>
      </w:r>
      <w:r>
        <w:rPr>
          <w:rFonts w:ascii="Arial" w:eastAsia="Cambria" w:hAnsi="Arial" w:cs="Arial"/>
          <w:sz w:val="24"/>
          <w:szCs w:val="24"/>
        </w:rPr>
        <w:t xml:space="preserve"> &amp;</w:t>
      </w:r>
      <w:r w:rsidRPr="003C05A6">
        <w:rPr>
          <w:rFonts w:ascii="Arial" w:eastAsia="Cambria" w:hAnsi="Arial" w:cs="Arial"/>
          <w:sz w:val="24"/>
          <w:szCs w:val="24"/>
        </w:rPr>
        <w:t xml:space="preserve"> Dick</w:t>
      </w:r>
      <w:r>
        <w:rPr>
          <w:rFonts w:ascii="Arial" w:eastAsia="Cambria" w:hAnsi="Arial" w:cs="Arial"/>
          <w:sz w:val="24"/>
          <w:szCs w:val="24"/>
        </w:rPr>
        <w:t xml:space="preserve"> </w:t>
      </w:r>
      <w:r w:rsidRPr="003C05A6">
        <w:rPr>
          <w:rFonts w:ascii="Arial" w:eastAsia="Cambria" w:hAnsi="Arial" w:cs="Arial"/>
          <w:sz w:val="24"/>
          <w:szCs w:val="24"/>
        </w:rPr>
        <w:t>- pentru  eviden</w:t>
      </w:r>
      <w:r>
        <w:rPr>
          <w:rFonts w:ascii="Arial" w:eastAsia="Cambria" w:hAnsi="Arial" w:cs="Arial"/>
          <w:sz w:val="24"/>
          <w:szCs w:val="24"/>
        </w:rPr>
        <w:t>ț</w:t>
      </w:r>
      <w:r w:rsidRPr="003C05A6">
        <w:rPr>
          <w:rFonts w:ascii="Arial" w:eastAsia="Cambria" w:hAnsi="Arial" w:cs="Arial"/>
          <w:sz w:val="24"/>
          <w:szCs w:val="24"/>
        </w:rPr>
        <w:t xml:space="preserve">ierea aerului rezidual </w:t>
      </w:r>
      <w:r>
        <w:rPr>
          <w:rFonts w:ascii="Arial" w:eastAsia="Cambria" w:hAnsi="Arial" w:cs="Arial"/>
          <w:sz w:val="24"/>
          <w:szCs w:val="24"/>
        </w:rPr>
        <w:t>ș</w:t>
      </w:r>
      <w:r w:rsidRPr="003C05A6">
        <w:rPr>
          <w:rFonts w:ascii="Arial" w:eastAsia="Cambria" w:hAnsi="Arial" w:cs="Arial"/>
          <w:sz w:val="24"/>
          <w:szCs w:val="24"/>
        </w:rPr>
        <w:t>i a gazelor inerte din camera de sterilizare, pentru autoclavele cu prevacuum, respectiv verificarea penetrabilit</w:t>
      </w:r>
      <w:r>
        <w:rPr>
          <w:rFonts w:ascii="Arial" w:eastAsia="Cambria" w:hAnsi="Arial" w:cs="Arial"/>
          <w:sz w:val="24"/>
          <w:szCs w:val="24"/>
        </w:rPr>
        <w:t>ăț</w:t>
      </w:r>
      <w:r w:rsidRPr="003C05A6">
        <w:rPr>
          <w:rFonts w:ascii="Arial" w:eastAsia="Cambria" w:hAnsi="Arial" w:cs="Arial"/>
          <w:sz w:val="24"/>
          <w:szCs w:val="24"/>
        </w:rPr>
        <w:t>ii aburului, aceasta reprezentand esenta procesului de sterilizare cu abu</w:t>
      </w:r>
      <w:r>
        <w:rPr>
          <w:rFonts w:ascii="Arial" w:eastAsia="Cambria" w:hAnsi="Arial" w:cs="Arial"/>
          <w:sz w:val="24"/>
          <w:szCs w:val="24"/>
        </w:rPr>
        <w:t>r</w:t>
      </w:r>
      <w:r w:rsidRPr="003C05A6">
        <w:rPr>
          <w:rFonts w:ascii="Arial" w:eastAsia="Cambria" w:hAnsi="Arial" w:cs="Arial"/>
          <w:sz w:val="24"/>
          <w:szCs w:val="24"/>
        </w:rPr>
        <w:t>.</w:t>
      </w:r>
      <w:r>
        <w:rPr>
          <w:rFonts w:ascii="Arial" w:eastAsia="Cambria" w:hAnsi="Arial" w:cs="Arial"/>
          <w:sz w:val="24"/>
          <w:szCs w:val="24"/>
        </w:rPr>
        <w:t xml:space="preserve"> Constă</w:t>
      </w:r>
      <w:r w:rsidRPr="003C05A6">
        <w:rPr>
          <w:rFonts w:ascii="Arial" w:eastAsia="Cambria" w:hAnsi="Arial" w:cs="Arial"/>
          <w:sz w:val="24"/>
          <w:szCs w:val="24"/>
        </w:rPr>
        <w:t xml:space="preserve"> </w:t>
      </w:r>
      <w:r>
        <w:rPr>
          <w:rFonts w:ascii="Arial" w:eastAsia="Cambria" w:hAnsi="Arial" w:cs="Arial"/>
          <w:sz w:val="24"/>
          <w:szCs w:val="24"/>
        </w:rPr>
        <w:t>într-un suport hâ</w:t>
      </w:r>
      <w:r w:rsidRPr="003C05A6">
        <w:rPr>
          <w:rFonts w:ascii="Arial" w:eastAsia="Cambria" w:hAnsi="Arial" w:cs="Arial"/>
          <w:sz w:val="24"/>
          <w:szCs w:val="24"/>
        </w:rPr>
        <w:t>rt</w:t>
      </w:r>
      <w:r>
        <w:rPr>
          <w:rFonts w:ascii="Arial" w:eastAsia="Cambria" w:hAnsi="Arial" w:cs="Arial"/>
          <w:sz w:val="24"/>
          <w:szCs w:val="24"/>
        </w:rPr>
        <w:t>ie/plastic impregnat cu cerneală</w:t>
      </w:r>
      <w:r w:rsidRPr="003C05A6">
        <w:rPr>
          <w:rFonts w:ascii="Arial" w:eastAsia="Cambria" w:hAnsi="Arial" w:cs="Arial"/>
          <w:sz w:val="24"/>
          <w:szCs w:val="24"/>
        </w:rPr>
        <w:t xml:space="preserve"> indicatoare specific</w:t>
      </w:r>
      <w:r>
        <w:rPr>
          <w:rFonts w:ascii="Arial" w:eastAsia="Cambria" w:hAnsi="Arial" w:cs="Arial"/>
          <w:sz w:val="24"/>
          <w:szCs w:val="24"/>
        </w:rPr>
        <w:t>ă</w:t>
      </w:r>
      <w:r w:rsidRPr="003C05A6">
        <w:rPr>
          <w:rFonts w:ascii="Arial" w:eastAsia="Cambria" w:hAnsi="Arial" w:cs="Arial"/>
          <w:sz w:val="24"/>
          <w:szCs w:val="24"/>
        </w:rPr>
        <w:t xml:space="preserve">, </w:t>
      </w:r>
      <w:r>
        <w:rPr>
          <w:rFonts w:ascii="Arial" w:eastAsia="Cambria" w:hAnsi="Arial" w:cs="Arial"/>
          <w:sz w:val="24"/>
          <w:szCs w:val="24"/>
        </w:rPr>
        <w:t>sau orice altă prezentare conformă cu standardele EN ISO 11140-4/EN ISO 11140-3.</w:t>
      </w:r>
    </w:p>
    <w:p w:rsidR="00DB49FE" w:rsidRPr="003C05A6" w:rsidRDefault="00DB49FE" w:rsidP="00DB49FE">
      <w:pPr>
        <w:spacing w:before="240" w:after="240"/>
        <w:ind w:firstLine="360"/>
        <w:jc w:val="both"/>
        <w:rPr>
          <w:rFonts w:ascii="Arial" w:eastAsia="Cambria" w:hAnsi="Arial" w:cs="Arial"/>
          <w:sz w:val="24"/>
          <w:szCs w:val="24"/>
        </w:rPr>
      </w:pPr>
      <w:r>
        <w:rPr>
          <w:rFonts w:ascii="Arial" w:eastAsia="Cambria" w:hAnsi="Arial" w:cs="Arial"/>
          <w:sz w:val="24"/>
          <w:szCs w:val="24"/>
        </w:rPr>
        <w:t xml:space="preserve">           b)  </w:t>
      </w:r>
      <w:r w:rsidRPr="003C05A6">
        <w:rPr>
          <w:rFonts w:ascii="Arial" w:eastAsia="Cambria" w:hAnsi="Arial" w:cs="Arial"/>
          <w:sz w:val="24"/>
          <w:szCs w:val="24"/>
        </w:rPr>
        <w:t>Testul tip Helix Bowie</w:t>
      </w:r>
      <w:r>
        <w:rPr>
          <w:rFonts w:ascii="Arial" w:eastAsia="Cambria" w:hAnsi="Arial" w:cs="Arial"/>
          <w:sz w:val="24"/>
          <w:szCs w:val="24"/>
        </w:rPr>
        <w:t xml:space="preserve"> &amp;</w:t>
      </w:r>
      <w:r w:rsidRPr="003C05A6">
        <w:rPr>
          <w:rFonts w:ascii="Arial" w:eastAsia="Cambria" w:hAnsi="Arial" w:cs="Arial"/>
          <w:sz w:val="24"/>
          <w:szCs w:val="24"/>
        </w:rPr>
        <w:t xml:space="preserve"> Dick</w:t>
      </w:r>
      <w:r>
        <w:rPr>
          <w:rFonts w:ascii="Arial" w:eastAsia="Cambria" w:hAnsi="Arial" w:cs="Arial"/>
          <w:sz w:val="24"/>
          <w:szCs w:val="24"/>
        </w:rPr>
        <w:t xml:space="preserve"> </w:t>
      </w:r>
      <w:r w:rsidRPr="003C05A6">
        <w:rPr>
          <w:rFonts w:ascii="Arial" w:eastAsia="Cambria" w:hAnsi="Arial" w:cs="Arial"/>
          <w:sz w:val="24"/>
          <w:szCs w:val="24"/>
        </w:rPr>
        <w:t>- pentru  eviden</w:t>
      </w:r>
      <w:r>
        <w:rPr>
          <w:rFonts w:ascii="Arial" w:eastAsia="Cambria" w:hAnsi="Arial" w:cs="Arial"/>
          <w:sz w:val="24"/>
          <w:szCs w:val="24"/>
        </w:rPr>
        <w:t>ț</w:t>
      </w:r>
      <w:r w:rsidRPr="003C05A6">
        <w:rPr>
          <w:rFonts w:ascii="Arial" w:eastAsia="Cambria" w:hAnsi="Arial" w:cs="Arial"/>
          <w:sz w:val="24"/>
          <w:szCs w:val="24"/>
        </w:rPr>
        <w:t xml:space="preserve">ierea aerului rezidual </w:t>
      </w:r>
      <w:r>
        <w:rPr>
          <w:rFonts w:ascii="Arial" w:eastAsia="Cambria" w:hAnsi="Arial" w:cs="Arial"/>
          <w:sz w:val="24"/>
          <w:szCs w:val="24"/>
        </w:rPr>
        <w:t xml:space="preserve">și a </w:t>
      </w:r>
      <w:r w:rsidRPr="003C05A6">
        <w:rPr>
          <w:rFonts w:ascii="Arial" w:eastAsia="Cambria" w:hAnsi="Arial" w:cs="Arial"/>
          <w:sz w:val="24"/>
          <w:szCs w:val="24"/>
        </w:rPr>
        <w:t xml:space="preserve">gazelor inerte din camera de sterilizare, pentru autoclavele cu prevacuum, respectiv verificarea penetrabilitatii aburului </w:t>
      </w:r>
      <w:r>
        <w:rPr>
          <w:rFonts w:ascii="Arial" w:eastAsia="Cambria" w:hAnsi="Arial" w:cs="Arial"/>
          <w:sz w:val="24"/>
          <w:szCs w:val="24"/>
        </w:rPr>
        <w:t>î</w:t>
      </w:r>
      <w:r w:rsidRPr="003C05A6">
        <w:rPr>
          <w:rFonts w:ascii="Arial" w:eastAsia="Cambria" w:hAnsi="Arial" w:cs="Arial"/>
          <w:sz w:val="24"/>
          <w:szCs w:val="24"/>
        </w:rPr>
        <w:t>n dispozitivele canulate, aceasta reprezent</w:t>
      </w:r>
      <w:r>
        <w:rPr>
          <w:rFonts w:ascii="Arial" w:eastAsia="Cambria" w:hAnsi="Arial" w:cs="Arial"/>
          <w:sz w:val="24"/>
          <w:szCs w:val="24"/>
        </w:rPr>
        <w:t>ând esenț</w:t>
      </w:r>
      <w:r w:rsidRPr="003C05A6">
        <w:rPr>
          <w:rFonts w:ascii="Arial" w:eastAsia="Cambria" w:hAnsi="Arial" w:cs="Arial"/>
          <w:sz w:val="24"/>
          <w:szCs w:val="24"/>
        </w:rPr>
        <w:t>a procesului de sterilizare cu abur.</w:t>
      </w:r>
      <w:r>
        <w:rPr>
          <w:rFonts w:ascii="Arial" w:eastAsia="Cambria" w:hAnsi="Arial" w:cs="Arial"/>
          <w:sz w:val="24"/>
          <w:szCs w:val="24"/>
        </w:rPr>
        <w:t xml:space="preserve"> Constă î</w:t>
      </w:r>
      <w:r w:rsidRPr="003C05A6">
        <w:rPr>
          <w:rFonts w:ascii="Arial" w:eastAsia="Cambria" w:hAnsi="Arial" w:cs="Arial"/>
          <w:sz w:val="24"/>
          <w:szCs w:val="24"/>
        </w:rPr>
        <w:t>ntr-un sistem format dintr-</w:t>
      </w:r>
      <w:r>
        <w:rPr>
          <w:rFonts w:ascii="Arial" w:eastAsia="Cambria" w:hAnsi="Arial" w:cs="Arial"/>
          <w:sz w:val="24"/>
          <w:szCs w:val="24"/>
        </w:rPr>
        <w:t>o</w:t>
      </w:r>
      <w:r w:rsidRPr="003C05A6">
        <w:rPr>
          <w:rFonts w:ascii="Arial" w:eastAsia="Cambria" w:hAnsi="Arial" w:cs="Arial"/>
          <w:sz w:val="24"/>
          <w:szCs w:val="24"/>
        </w:rPr>
        <w:t xml:space="preserve"> capsula</w:t>
      </w:r>
      <w:r>
        <w:rPr>
          <w:rFonts w:ascii="Arial" w:eastAsia="Cambria" w:hAnsi="Arial" w:cs="Arial"/>
          <w:sz w:val="24"/>
          <w:szCs w:val="24"/>
        </w:rPr>
        <w:t>,</w:t>
      </w:r>
      <w:r w:rsidRPr="003C05A6">
        <w:rPr>
          <w:rFonts w:ascii="Arial" w:eastAsia="Cambria" w:hAnsi="Arial" w:cs="Arial"/>
          <w:sz w:val="24"/>
          <w:szCs w:val="24"/>
        </w:rPr>
        <w:t xml:space="preserve"> </w:t>
      </w:r>
      <w:r>
        <w:rPr>
          <w:rFonts w:ascii="Arial" w:eastAsia="Cambria" w:hAnsi="Arial" w:cs="Arial"/>
          <w:sz w:val="24"/>
          <w:szCs w:val="24"/>
        </w:rPr>
        <w:t>î</w:t>
      </w:r>
      <w:r w:rsidRPr="003C05A6">
        <w:rPr>
          <w:rFonts w:ascii="Arial" w:eastAsia="Cambria" w:hAnsi="Arial" w:cs="Arial"/>
          <w:sz w:val="24"/>
          <w:szCs w:val="24"/>
        </w:rPr>
        <w:t>n care se introduce indicatorul chimic, conectat la un tub care simuleaza dispozitiv</w:t>
      </w:r>
      <w:r>
        <w:rPr>
          <w:rFonts w:ascii="Arial" w:eastAsia="Cambria" w:hAnsi="Arial" w:cs="Arial"/>
          <w:sz w:val="24"/>
          <w:szCs w:val="24"/>
        </w:rPr>
        <w:t>ul canulat, sau orice alta formă,</w:t>
      </w:r>
      <w:r w:rsidRPr="003C05A6">
        <w:rPr>
          <w:rFonts w:ascii="Arial" w:eastAsia="Cambria" w:hAnsi="Arial" w:cs="Arial"/>
          <w:sz w:val="24"/>
          <w:szCs w:val="24"/>
        </w:rPr>
        <w:t xml:space="preserve"> </w:t>
      </w:r>
      <w:r>
        <w:rPr>
          <w:rFonts w:ascii="Arial" w:eastAsia="Cambria" w:hAnsi="Arial" w:cs="Arial"/>
          <w:sz w:val="24"/>
          <w:szCs w:val="24"/>
        </w:rPr>
        <w:t>î</w:t>
      </w:r>
      <w:r w:rsidRPr="003C05A6">
        <w:rPr>
          <w:rFonts w:ascii="Arial" w:eastAsia="Cambria" w:hAnsi="Arial" w:cs="Arial"/>
          <w:sz w:val="24"/>
          <w:szCs w:val="24"/>
        </w:rPr>
        <w:t>n conformitate cu standardul EN 867-5</w:t>
      </w:r>
      <w:r>
        <w:rPr>
          <w:rFonts w:ascii="Arial" w:eastAsia="Cambria" w:hAnsi="Arial" w:cs="Arial"/>
          <w:sz w:val="24"/>
          <w:szCs w:val="24"/>
        </w:rPr>
        <w:t>.</w:t>
      </w:r>
    </w:p>
    <w:p w:rsidR="00DB49FE" w:rsidRPr="003C05A6" w:rsidRDefault="00DB49FE" w:rsidP="00DB49FE">
      <w:pPr>
        <w:spacing w:before="240" w:after="240"/>
        <w:ind w:firstLine="360"/>
        <w:jc w:val="both"/>
        <w:rPr>
          <w:rFonts w:ascii="Arial" w:eastAsia="Cambria" w:hAnsi="Arial" w:cs="Arial"/>
          <w:sz w:val="24"/>
          <w:szCs w:val="24"/>
        </w:rPr>
      </w:pPr>
      <w:r>
        <w:rPr>
          <w:rFonts w:ascii="Arial" w:eastAsia="Cambria" w:hAnsi="Arial" w:cs="Arial"/>
          <w:sz w:val="24"/>
          <w:szCs w:val="24"/>
        </w:rPr>
        <w:t xml:space="preserve">c) </w:t>
      </w:r>
      <w:r w:rsidRPr="003C05A6">
        <w:rPr>
          <w:rFonts w:ascii="Arial" w:eastAsia="Cambria" w:hAnsi="Arial" w:cs="Arial"/>
          <w:sz w:val="24"/>
          <w:szCs w:val="24"/>
        </w:rPr>
        <w:t xml:space="preserve">Testul Bowie </w:t>
      </w:r>
      <w:r>
        <w:rPr>
          <w:rFonts w:ascii="Arial" w:eastAsia="Cambria" w:hAnsi="Arial" w:cs="Arial"/>
          <w:sz w:val="24"/>
          <w:szCs w:val="24"/>
        </w:rPr>
        <w:t xml:space="preserve">&amp; </w:t>
      </w:r>
      <w:r w:rsidRPr="003C05A6">
        <w:rPr>
          <w:rFonts w:ascii="Arial" w:eastAsia="Cambria" w:hAnsi="Arial" w:cs="Arial"/>
          <w:sz w:val="24"/>
          <w:szCs w:val="24"/>
        </w:rPr>
        <w:t>Dick plus indicator chimic</w:t>
      </w:r>
      <w:r>
        <w:rPr>
          <w:rFonts w:ascii="Arial" w:eastAsia="Cambria" w:hAnsi="Arial" w:cs="Arial"/>
          <w:sz w:val="24"/>
          <w:szCs w:val="24"/>
        </w:rPr>
        <w:t xml:space="preserve"> (PCD),</w:t>
      </w:r>
      <w:r w:rsidRPr="003C05A6">
        <w:rPr>
          <w:rFonts w:ascii="Arial" w:eastAsia="Cambria" w:hAnsi="Arial" w:cs="Arial"/>
          <w:sz w:val="24"/>
          <w:szCs w:val="24"/>
        </w:rPr>
        <w:t xml:space="preserve"> conform ISO 11140-6</w:t>
      </w:r>
      <w:r>
        <w:rPr>
          <w:rFonts w:ascii="Arial" w:eastAsia="Cambria" w:hAnsi="Arial" w:cs="Arial"/>
          <w:sz w:val="24"/>
          <w:szCs w:val="24"/>
        </w:rPr>
        <w:t>.</w:t>
      </w:r>
    </w:p>
    <w:p w:rsidR="00DB49FE" w:rsidRPr="00724F22" w:rsidRDefault="00DB49FE" w:rsidP="00DB49FE">
      <w:pPr>
        <w:jc w:val="both"/>
        <w:rPr>
          <w:rFonts w:ascii="Arial" w:eastAsia="Cambria" w:hAnsi="Arial" w:cs="Arial"/>
          <w:sz w:val="24"/>
          <w:szCs w:val="24"/>
        </w:rPr>
      </w:pPr>
      <w:r>
        <w:rPr>
          <w:rFonts w:ascii="Arial" w:eastAsia="Cambria" w:hAnsi="Arial" w:cs="Arial"/>
          <w:b/>
          <w:sz w:val="24"/>
          <w:szCs w:val="24"/>
        </w:rPr>
        <w:t xml:space="preserve">Capitolul IV. </w:t>
      </w:r>
      <w:r>
        <w:rPr>
          <w:rFonts w:ascii="Arial" w:eastAsia="Cambria" w:hAnsi="Arial" w:cs="Arial"/>
          <w:sz w:val="24"/>
          <w:szCs w:val="24"/>
        </w:rPr>
        <w:t>Interpretarea rezultatelor testelor de verificare a sterilizării</w:t>
      </w:r>
    </w:p>
    <w:p w:rsidR="00DB49FE" w:rsidRDefault="00DB49FE" w:rsidP="002A212D">
      <w:pPr>
        <w:pStyle w:val="ListParagraph"/>
        <w:numPr>
          <w:ilvl w:val="6"/>
          <w:numId w:val="22"/>
        </w:numPr>
        <w:ind w:left="360"/>
        <w:jc w:val="both"/>
        <w:rPr>
          <w:rFonts w:ascii="Arial" w:eastAsia="Cambria" w:hAnsi="Arial" w:cs="Arial"/>
          <w:sz w:val="24"/>
          <w:szCs w:val="24"/>
        </w:rPr>
      </w:pPr>
      <w:r w:rsidRPr="00724F22">
        <w:rPr>
          <w:rFonts w:ascii="Arial" w:eastAsia="Cambria" w:hAnsi="Arial" w:cs="Arial"/>
          <w:sz w:val="24"/>
          <w:szCs w:val="24"/>
        </w:rPr>
        <w:t>Indicatori chimici de proces:</w:t>
      </w:r>
    </w:p>
    <w:p w:rsidR="00DB49FE" w:rsidRPr="00724F22" w:rsidRDefault="00DB49FE" w:rsidP="002A212D">
      <w:pPr>
        <w:pStyle w:val="ListParagraph"/>
        <w:numPr>
          <w:ilvl w:val="4"/>
          <w:numId w:val="21"/>
        </w:numPr>
        <w:ind w:left="360" w:firstLine="0"/>
        <w:jc w:val="both"/>
        <w:rPr>
          <w:rFonts w:ascii="Arial" w:eastAsia="Cambria" w:hAnsi="Arial" w:cs="Arial"/>
          <w:sz w:val="24"/>
          <w:szCs w:val="24"/>
        </w:rPr>
      </w:pPr>
      <w:r>
        <w:rPr>
          <w:rFonts w:ascii="Arial" w:eastAsia="Cambria" w:hAnsi="Arial" w:cs="Arial"/>
          <w:sz w:val="24"/>
          <w:szCs w:val="24"/>
        </w:rPr>
        <w:t>virarea culorii la indicatorii chimci de proces (clasa I)</w:t>
      </w:r>
    </w:p>
    <w:p w:rsidR="00DB49FE" w:rsidRDefault="00DB49FE" w:rsidP="002A212D">
      <w:pPr>
        <w:pStyle w:val="ListParagraph"/>
        <w:numPr>
          <w:ilvl w:val="6"/>
          <w:numId w:val="22"/>
        </w:numPr>
        <w:ind w:left="360"/>
        <w:jc w:val="both"/>
        <w:rPr>
          <w:rFonts w:ascii="Arial" w:eastAsia="Cambria" w:hAnsi="Arial" w:cs="Arial"/>
          <w:sz w:val="24"/>
          <w:szCs w:val="24"/>
        </w:rPr>
      </w:pPr>
      <w:r>
        <w:rPr>
          <w:rFonts w:ascii="Arial" w:eastAsia="Cambria" w:hAnsi="Arial" w:cs="Arial"/>
          <w:sz w:val="24"/>
          <w:szCs w:val="24"/>
        </w:rPr>
        <w:t>Indicatori chimici integratori:</w:t>
      </w:r>
    </w:p>
    <w:p w:rsidR="00DB49FE" w:rsidRDefault="00DB49FE" w:rsidP="002A212D">
      <w:pPr>
        <w:pStyle w:val="ListParagraph"/>
        <w:numPr>
          <w:ilvl w:val="0"/>
          <w:numId w:val="23"/>
        </w:numPr>
        <w:spacing w:after="0" w:line="256" w:lineRule="auto"/>
        <w:ind w:left="0" w:firstLine="360"/>
        <w:jc w:val="both"/>
        <w:rPr>
          <w:rFonts w:ascii="Arial" w:eastAsia="Cambria" w:hAnsi="Arial" w:cs="Arial"/>
          <w:sz w:val="24"/>
          <w:szCs w:val="24"/>
        </w:rPr>
      </w:pPr>
      <w:r w:rsidRPr="008144F8">
        <w:rPr>
          <w:rFonts w:ascii="Arial" w:eastAsia="Cambria" w:hAnsi="Arial" w:cs="Arial"/>
          <w:sz w:val="24"/>
          <w:szCs w:val="24"/>
        </w:rPr>
        <w:t xml:space="preserve">virarea culorii la indicatorii fizico-chimici "integratori"; se poate verifica pentru materialele ambalate în pungi hârtie/plastic - prin transparenţa plasticului. Pentru materialele ambalate în containere metalice, verificarea se face de către utilizatori, la deschiderea acestora. În situaţia în care virajul nu s-a realizat, materialul se consideră nesterilizat şi nu se utilizează. Simpla virare a indicatorului chimic nu garantează o sterilizare corectă, folosirea acestui indicator nefiind suficientă pentru un control eficient al sterilizării. </w:t>
      </w:r>
    </w:p>
    <w:p w:rsidR="00DB49FE" w:rsidRDefault="00DB49FE" w:rsidP="002A212D">
      <w:pPr>
        <w:pStyle w:val="ListParagraph"/>
        <w:numPr>
          <w:ilvl w:val="0"/>
          <w:numId w:val="23"/>
        </w:numPr>
        <w:spacing w:after="0" w:line="256" w:lineRule="auto"/>
        <w:ind w:left="0" w:firstLine="360"/>
        <w:jc w:val="both"/>
        <w:rPr>
          <w:rFonts w:ascii="Arial" w:eastAsia="Cambria" w:hAnsi="Arial" w:cs="Arial"/>
          <w:sz w:val="24"/>
          <w:szCs w:val="24"/>
        </w:rPr>
      </w:pPr>
      <w:r>
        <w:rPr>
          <w:rFonts w:ascii="Arial" w:eastAsia="Cambria" w:hAnsi="Arial" w:cs="Arial"/>
          <w:sz w:val="24"/>
          <w:szCs w:val="24"/>
        </w:rPr>
        <w:t>i</w:t>
      </w:r>
      <w:r w:rsidRPr="008144F8">
        <w:rPr>
          <w:rFonts w:ascii="Arial" w:eastAsia="Cambria" w:hAnsi="Arial" w:cs="Arial"/>
          <w:sz w:val="24"/>
          <w:szCs w:val="24"/>
        </w:rPr>
        <w:t xml:space="preserve">ndicatorii integratori chimici </w:t>
      </w:r>
      <w:r>
        <w:rPr>
          <w:rFonts w:ascii="Arial" w:eastAsia="Cambria" w:hAnsi="Arial" w:cs="Arial"/>
          <w:sz w:val="24"/>
          <w:szCs w:val="24"/>
        </w:rPr>
        <w:t xml:space="preserve">vor fi </w:t>
      </w:r>
      <w:r w:rsidRPr="008144F8">
        <w:rPr>
          <w:rFonts w:ascii="Arial" w:eastAsia="Cambria" w:hAnsi="Arial" w:cs="Arial"/>
          <w:sz w:val="24"/>
          <w:szCs w:val="24"/>
        </w:rPr>
        <w:t>verific</w:t>
      </w:r>
      <w:r>
        <w:rPr>
          <w:rFonts w:ascii="Arial" w:eastAsia="Cambria" w:hAnsi="Arial" w:cs="Arial"/>
          <w:sz w:val="24"/>
          <w:szCs w:val="24"/>
        </w:rPr>
        <w:t>ați</w:t>
      </w:r>
      <w:r w:rsidRPr="008144F8">
        <w:rPr>
          <w:rFonts w:ascii="Arial" w:eastAsia="Cambria" w:hAnsi="Arial" w:cs="Arial"/>
          <w:sz w:val="24"/>
          <w:szCs w:val="24"/>
        </w:rPr>
        <w:t xml:space="preserve"> de către utilizatori în momentul deschiderii ambalajului steril, în situaţia în care virajul nu s-a realizat, materialul se consideră nesterilizat şi nu se utilizează, trusa  se returnează serviciului de sterilizare, împreună cu o notificare în acest sens.</w:t>
      </w:r>
    </w:p>
    <w:p w:rsidR="00DB49FE" w:rsidRDefault="00DB49FE" w:rsidP="002A212D">
      <w:pPr>
        <w:pStyle w:val="ListParagraph"/>
        <w:numPr>
          <w:ilvl w:val="0"/>
          <w:numId w:val="23"/>
        </w:numPr>
        <w:spacing w:after="0" w:line="256" w:lineRule="auto"/>
        <w:ind w:left="0" w:firstLine="360"/>
        <w:jc w:val="both"/>
        <w:rPr>
          <w:rFonts w:ascii="Arial" w:eastAsia="Cambria" w:hAnsi="Arial" w:cs="Arial"/>
          <w:sz w:val="24"/>
          <w:szCs w:val="24"/>
        </w:rPr>
      </w:pPr>
      <w:r>
        <w:rPr>
          <w:rFonts w:ascii="Arial" w:eastAsia="Cambria" w:hAnsi="Arial" w:cs="Arial"/>
          <w:sz w:val="24"/>
          <w:szCs w:val="24"/>
        </w:rPr>
        <w:t xml:space="preserve">înregistrarea rezultatelor testelor de verificare a sterilizării se face în registrul de evidență de evidență a sterilizării, care cuprinde: data și numărul aparatului de sterilizare (atunci când sunt mai multe), conținutul pachetelor din șarjă și numărul lor, numărul șarjei, temperatura și presiunea la care s-a efectuat sterilizarea, ora de începere și de încheiere a ciclului (durata), rezultatelor indicatorilor chimici, semnatura persoanei responsabile cu sterilizareași care eliberează materialul steril; în situația în care se efectuează înregistrarea </w:t>
      </w:r>
      <w:r>
        <w:rPr>
          <w:rFonts w:ascii="Arial" w:eastAsia="Cambria" w:hAnsi="Arial" w:cs="Arial"/>
          <w:sz w:val="24"/>
          <w:szCs w:val="24"/>
        </w:rPr>
        <w:lastRenderedPageBreak/>
        <w:t>automată, se atașează diagrama ciclului de sterilizare, observații, data la care s-au efectuat întreținerea și verificarea aparatului.</w:t>
      </w:r>
    </w:p>
    <w:p w:rsidR="00DB49FE" w:rsidRDefault="00DB49FE" w:rsidP="002A212D">
      <w:pPr>
        <w:pStyle w:val="ListParagraph"/>
        <w:numPr>
          <w:ilvl w:val="0"/>
          <w:numId w:val="23"/>
        </w:numPr>
        <w:spacing w:after="0" w:line="256" w:lineRule="auto"/>
        <w:ind w:left="0" w:firstLine="270"/>
        <w:jc w:val="both"/>
        <w:rPr>
          <w:rFonts w:ascii="Arial" w:eastAsia="Cambria" w:hAnsi="Arial" w:cs="Arial"/>
          <w:sz w:val="24"/>
          <w:szCs w:val="24"/>
        </w:rPr>
      </w:pPr>
      <w:r w:rsidRPr="000C55B9">
        <w:rPr>
          <w:rFonts w:ascii="Arial" w:eastAsia="Cambria" w:hAnsi="Arial" w:cs="Arial"/>
          <w:sz w:val="24"/>
          <w:szCs w:val="24"/>
        </w:rPr>
        <w:t>registr</w:t>
      </w:r>
      <w:r>
        <w:rPr>
          <w:rFonts w:ascii="Arial" w:eastAsia="Cambria" w:hAnsi="Arial" w:cs="Arial"/>
          <w:sz w:val="24"/>
          <w:szCs w:val="24"/>
        </w:rPr>
        <w:t>e</w:t>
      </w:r>
      <w:r w:rsidRPr="000C55B9">
        <w:rPr>
          <w:rFonts w:ascii="Arial" w:eastAsia="Cambria" w:hAnsi="Arial" w:cs="Arial"/>
          <w:sz w:val="24"/>
          <w:szCs w:val="24"/>
        </w:rPr>
        <w:t>l</w:t>
      </w:r>
      <w:r>
        <w:rPr>
          <w:rFonts w:ascii="Arial" w:eastAsia="Cambria" w:hAnsi="Arial" w:cs="Arial"/>
          <w:sz w:val="24"/>
          <w:szCs w:val="24"/>
        </w:rPr>
        <w:t>e</w:t>
      </w:r>
      <w:r w:rsidRPr="000C55B9">
        <w:rPr>
          <w:rFonts w:ascii="Arial" w:eastAsia="Cambria" w:hAnsi="Arial" w:cs="Arial"/>
          <w:sz w:val="24"/>
          <w:szCs w:val="24"/>
        </w:rPr>
        <w:t xml:space="preserve"> de evidenţă a sterilizării se </w:t>
      </w:r>
      <w:r>
        <w:rPr>
          <w:rFonts w:ascii="Arial" w:eastAsia="Cambria" w:hAnsi="Arial" w:cs="Arial"/>
          <w:sz w:val="24"/>
          <w:szCs w:val="24"/>
        </w:rPr>
        <w:t>păstrează conform nomenclatorului de arhivare al unității sanitare.</w:t>
      </w:r>
    </w:p>
    <w:p w:rsidR="00DB49FE" w:rsidRDefault="00DB49FE" w:rsidP="002A212D">
      <w:pPr>
        <w:pStyle w:val="ListParagraph"/>
        <w:numPr>
          <w:ilvl w:val="0"/>
          <w:numId w:val="23"/>
        </w:numPr>
        <w:spacing w:after="0" w:line="256" w:lineRule="auto"/>
        <w:ind w:left="0" w:firstLine="270"/>
        <w:jc w:val="both"/>
        <w:rPr>
          <w:rFonts w:ascii="Arial" w:eastAsia="Cambria" w:hAnsi="Arial" w:cs="Arial"/>
          <w:sz w:val="24"/>
          <w:szCs w:val="24"/>
        </w:rPr>
      </w:pPr>
      <w:r>
        <w:rPr>
          <w:rFonts w:ascii="Arial" w:eastAsia="Cambria" w:hAnsi="Arial" w:cs="Arial"/>
          <w:sz w:val="24"/>
          <w:szCs w:val="24"/>
        </w:rPr>
        <w:t>orice neconformitate a testelor chimice se anunță imediat la serviciul de sterilizare și la seerviciul de supraveghere, prevenirea și limitarea infecțiilor asociate asistenței medicale.</w:t>
      </w:r>
    </w:p>
    <w:p w:rsidR="00DB49FE" w:rsidRDefault="00DB49FE" w:rsidP="002A212D">
      <w:pPr>
        <w:pStyle w:val="ListParagraph"/>
        <w:numPr>
          <w:ilvl w:val="6"/>
          <w:numId w:val="22"/>
        </w:numPr>
        <w:spacing w:after="0" w:line="256" w:lineRule="auto"/>
        <w:ind w:left="360"/>
        <w:jc w:val="both"/>
        <w:rPr>
          <w:rFonts w:ascii="Arial" w:eastAsia="Cambria" w:hAnsi="Arial" w:cs="Arial"/>
          <w:sz w:val="24"/>
          <w:szCs w:val="24"/>
        </w:rPr>
      </w:pPr>
      <w:r>
        <w:rPr>
          <w:rFonts w:ascii="Arial" w:eastAsia="Cambria" w:hAnsi="Arial" w:cs="Arial"/>
          <w:sz w:val="24"/>
          <w:szCs w:val="24"/>
        </w:rPr>
        <w:t>Indicatori chimici clasa II – Bowie &amp; Dick</w:t>
      </w:r>
    </w:p>
    <w:p w:rsidR="00DB49FE" w:rsidRDefault="00DB49FE" w:rsidP="002A212D">
      <w:pPr>
        <w:pStyle w:val="ListParagraph"/>
        <w:numPr>
          <w:ilvl w:val="4"/>
          <w:numId w:val="20"/>
        </w:numPr>
        <w:spacing w:after="0" w:line="256" w:lineRule="auto"/>
        <w:ind w:left="0" w:firstLine="270"/>
        <w:jc w:val="both"/>
        <w:rPr>
          <w:rFonts w:ascii="Arial" w:eastAsia="Cambria" w:hAnsi="Arial" w:cs="Arial"/>
          <w:sz w:val="24"/>
          <w:szCs w:val="24"/>
        </w:rPr>
      </w:pPr>
      <w:r>
        <w:rPr>
          <w:rFonts w:ascii="Arial" w:eastAsia="Cambria" w:hAnsi="Arial" w:cs="Arial"/>
          <w:sz w:val="24"/>
          <w:szCs w:val="24"/>
        </w:rPr>
        <w:t>testul de verificare a penetrării aburului, respectiv testul Bowie &amp; Dick, pentru autoclavă este obligatoriu a se folosi la sterilizarea la autoclav, alaturi de indicatorii fizico-chimici și biologici.</w:t>
      </w:r>
    </w:p>
    <w:p w:rsidR="00DB49FE" w:rsidRPr="00B555EF" w:rsidRDefault="00DB49FE" w:rsidP="002A212D">
      <w:pPr>
        <w:pStyle w:val="ListParagraph"/>
        <w:numPr>
          <w:ilvl w:val="4"/>
          <w:numId w:val="20"/>
        </w:numPr>
        <w:ind w:left="0" w:firstLine="270"/>
        <w:rPr>
          <w:rFonts w:ascii="Arial" w:eastAsia="Cambria" w:hAnsi="Arial" w:cs="Arial"/>
          <w:sz w:val="24"/>
          <w:szCs w:val="24"/>
        </w:rPr>
      </w:pPr>
      <w:r>
        <w:rPr>
          <w:rFonts w:ascii="Arial" w:eastAsia="Cambria" w:hAnsi="Arial" w:cs="Arial"/>
          <w:sz w:val="24"/>
          <w:szCs w:val="24"/>
        </w:rPr>
        <w:t>p</w:t>
      </w:r>
      <w:r w:rsidRPr="00B555EF">
        <w:rPr>
          <w:rFonts w:ascii="Arial" w:eastAsia="Cambria" w:hAnsi="Arial" w:cs="Arial"/>
          <w:sz w:val="24"/>
          <w:szCs w:val="24"/>
        </w:rPr>
        <w:t>achetul</w:t>
      </w:r>
      <w:r>
        <w:rPr>
          <w:rFonts w:ascii="Arial" w:eastAsia="Cambria" w:hAnsi="Arial" w:cs="Arial"/>
          <w:sz w:val="24"/>
          <w:szCs w:val="24"/>
        </w:rPr>
        <w:t>-</w:t>
      </w:r>
      <w:r w:rsidRPr="00B555EF">
        <w:rPr>
          <w:rFonts w:ascii="Arial" w:eastAsia="Cambria" w:hAnsi="Arial" w:cs="Arial"/>
          <w:sz w:val="24"/>
          <w:szCs w:val="24"/>
        </w:rPr>
        <w:t xml:space="preserve">test de unică </w:t>
      </w:r>
      <w:r>
        <w:rPr>
          <w:rFonts w:ascii="Arial" w:eastAsia="Cambria" w:hAnsi="Arial" w:cs="Arial"/>
          <w:sz w:val="24"/>
          <w:szCs w:val="24"/>
        </w:rPr>
        <w:t xml:space="preserve">folosință, Bowie &amp; Dick, </w:t>
      </w:r>
      <w:r w:rsidRPr="00B555EF">
        <w:rPr>
          <w:rFonts w:ascii="Arial" w:eastAsia="Cambria" w:hAnsi="Arial" w:cs="Arial"/>
          <w:sz w:val="24"/>
          <w:szCs w:val="24"/>
        </w:rPr>
        <w:t xml:space="preserve">este un test foarte sensibil folosit pentru evidenţierea aerului rezidual periculos sau a gazelor inerte din camera de sterilizare, aerul rezidual sau gazele inerte putând periclita procesul de sterilizare. </w:t>
      </w:r>
    </w:p>
    <w:p w:rsidR="00DB49FE" w:rsidRDefault="00DB49FE" w:rsidP="002A212D">
      <w:pPr>
        <w:pStyle w:val="ListParagraph"/>
        <w:numPr>
          <w:ilvl w:val="4"/>
          <w:numId w:val="20"/>
        </w:numPr>
        <w:spacing w:after="0" w:line="256" w:lineRule="auto"/>
        <w:ind w:left="0" w:firstLine="360"/>
        <w:jc w:val="both"/>
        <w:rPr>
          <w:rFonts w:ascii="Arial" w:eastAsia="Cambria" w:hAnsi="Arial" w:cs="Arial"/>
          <w:sz w:val="24"/>
          <w:szCs w:val="24"/>
        </w:rPr>
      </w:pPr>
      <w:r>
        <w:rPr>
          <w:rFonts w:ascii="Arial" w:eastAsia="Cambria" w:hAnsi="Arial" w:cs="Arial"/>
          <w:sz w:val="24"/>
          <w:szCs w:val="24"/>
        </w:rPr>
        <w:t>c</w:t>
      </w:r>
      <w:r w:rsidRPr="0010097A">
        <w:rPr>
          <w:rFonts w:ascii="Arial" w:eastAsia="Cambria" w:hAnsi="Arial" w:cs="Arial"/>
          <w:sz w:val="24"/>
          <w:szCs w:val="24"/>
        </w:rPr>
        <w:t>erneala indicatoare a testului Bowie &amp; Dick îşi schimbă</w:t>
      </w:r>
      <w:r>
        <w:rPr>
          <w:rFonts w:ascii="Arial" w:eastAsia="Cambria" w:hAnsi="Arial" w:cs="Arial"/>
          <w:sz w:val="24"/>
          <w:szCs w:val="24"/>
        </w:rPr>
        <w:t xml:space="preserve"> culoarea</w:t>
      </w:r>
      <w:r w:rsidRPr="0010097A">
        <w:rPr>
          <w:rFonts w:ascii="Arial" w:eastAsia="Cambria" w:hAnsi="Arial" w:cs="Arial"/>
          <w:sz w:val="24"/>
          <w:szCs w:val="24"/>
        </w:rPr>
        <w:t xml:space="preserve">, atunci când este expusă </w:t>
      </w:r>
      <w:r>
        <w:rPr>
          <w:rFonts w:ascii="Arial" w:eastAsia="Cambria" w:hAnsi="Arial" w:cs="Arial"/>
          <w:sz w:val="24"/>
          <w:szCs w:val="24"/>
        </w:rPr>
        <w:t>la anumiți</w:t>
      </w:r>
      <w:r w:rsidRPr="0010097A">
        <w:rPr>
          <w:rFonts w:ascii="Arial" w:eastAsia="Cambria" w:hAnsi="Arial" w:cs="Arial"/>
          <w:sz w:val="24"/>
          <w:szCs w:val="24"/>
        </w:rPr>
        <w:t xml:space="preserve"> parametri de sterilizare. Schimbarea culorii trebuie sa fie completă şi uniformă</w:t>
      </w:r>
      <w:r>
        <w:rPr>
          <w:rFonts w:ascii="Arial" w:eastAsia="Cambria" w:hAnsi="Arial" w:cs="Arial"/>
          <w:sz w:val="24"/>
          <w:szCs w:val="24"/>
        </w:rPr>
        <w:t>.</w:t>
      </w:r>
    </w:p>
    <w:p w:rsidR="00DB49FE" w:rsidRDefault="00DB49FE" w:rsidP="002A212D">
      <w:pPr>
        <w:pStyle w:val="ListParagraph"/>
        <w:numPr>
          <w:ilvl w:val="4"/>
          <w:numId w:val="20"/>
        </w:numPr>
        <w:spacing w:after="0" w:line="256" w:lineRule="auto"/>
        <w:ind w:left="360" w:firstLine="0"/>
        <w:jc w:val="both"/>
        <w:rPr>
          <w:rFonts w:ascii="Arial" w:eastAsia="Cambria" w:hAnsi="Arial" w:cs="Arial"/>
          <w:sz w:val="24"/>
          <w:szCs w:val="24"/>
        </w:rPr>
      </w:pPr>
      <w:r>
        <w:rPr>
          <w:rFonts w:ascii="Arial" w:eastAsia="Cambria" w:hAnsi="Arial" w:cs="Arial"/>
          <w:sz w:val="24"/>
          <w:szCs w:val="24"/>
        </w:rPr>
        <w:t>descrierea procedurii de lucru:</w:t>
      </w:r>
    </w:p>
    <w:p w:rsidR="00DB49FE" w:rsidRDefault="00DB49FE" w:rsidP="002A212D">
      <w:pPr>
        <w:pStyle w:val="ListParagraph"/>
        <w:numPr>
          <w:ilvl w:val="8"/>
          <w:numId w:val="20"/>
        </w:numPr>
        <w:spacing w:after="0" w:line="256" w:lineRule="auto"/>
        <w:ind w:left="900" w:hanging="90"/>
        <w:jc w:val="both"/>
        <w:rPr>
          <w:rFonts w:ascii="Arial" w:eastAsia="Cambria" w:hAnsi="Arial" w:cs="Arial"/>
          <w:sz w:val="24"/>
          <w:szCs w:val="24"/>
        </w:rPr>
      </w:pPr>
      <w:r>
        <w:rPr>
          <w:rFonts w:ascii="Arial" w:eastAsia="Cambria" w:hAnsi="Arial" w:cs="Arial"/>
          <w:sz w:val="24"/>
          <w:szCs w:val="24"/>
        </w:rPr>
        <w:t>la începutul programului de lucru se efectuează pregatirea autoclavului printr-un test de vid, urmat de un ciclu de încălzire. Astfel, sterilizatorul este pregătit pentru a începe testul Bowie&amp; Dick.</w:t>
      </w:r>
    </w:p>
    <w:p w:rsidR="00DB49FE" w:rsidRDefault="00DB49FE" w:rsidP="002A212D">
      <w:pPr>
        <w:pStyle w:val="ListParagraph"/>
        <w:numPr>
          <w:ilvl w:val="8"/>
          <w:numId w:val="20"/>
        </w:numPr>
        <w:spacing w:after="0" w:line="256" w:lineRule="auto"/>
        <w:ind w:left="900" w:hanging="90"/>
        <w:jc w:val="both"/>
        <w:rPr>
          <w:rFonts w:ascii="Arial" w:eastAsia="Cambria" w:hAnsi="Arial" w:cs="Arial"/>
          <w:sz w:val="24"/>
          <w:szCs w:val="24"/>
        </w:rPr>
      </w:pPr>
      <w:r>
        <w:rPr>
          <w:rFonts w:ascii="Arial" w:eastAsia="Cambria" w:hAnsi="Arial" w:cs="Arial"/>
          <w:sz w:val="24"/>
          <w:szCs w:val="24"/>
        </w:rPr>
        <w:t>se plasează pachetul de testare (fără a fi desfăcut) oeizontal, în treimea de jos a camerei, de exemplu pe platforma inferioară a sistemului de încărcare sau în zona superioară a scurgerii. Numai pachetul-test Bowie &amp; Dick trebuie plasat în cameră.</w:t>
      </w:r>
    </w:p>
    <w:p w:rsidR="00DB49FE" w:rsidRDefault="00DB49FE" w:rsidP="002A212D">
      <w:pPr>
        <w:pStyle w:val="ListParagraph"/>
        <w:numPr>
          <w:ilvl w:val="8"/>
          <w:numId w:val="20"/>
        </w:numPr>
        <w:spacing w:after="0" w:line="256" w:lineRule="auto"/>
        <w:ind w:left="900" w:hanging="90"/>
        <w:jc w:val="both"/>
        <w:rPr>
          <w:rFonts w:ascii="Arial" w:eastAsia="Cambria" w:hAnsi="Arial" w:cs="Arial"/>
          <w:sz w:val="24"/>
          <w:szCs w:val="24"/>
        </w:rPr>
      </w:pPr>
      <w:r>
        <w:rPr>
          <w:rFonts w:ascii="Arial" w:eastAsia="Cambria" w:hAnsi="Arial" w:cs="Arial"/>
          <w:sz w:val="24"/>
          <w:szCs w:val="24"/>
        </w:rPr>
        <w:t xml:space="preserve">se pornește ciclul-test Bowie &amp; Dick </w:t>
      </w:r>
      <w:r w:rsidRPr="00426E15">
        <w:rPr>
          <w:rFonts w:ascii="Arial" w:eastAsia="Cambria" w:hAnsi="Arial" w:cs="Arial"/>
          <w:sz w:val="24"/>
          <w:szCs w:val="24"/>
        </w:rPr>
        <w:t>la 134°C valoare nomina</w:t>
      </w:r>
      <w:r>
        <w:rPr>
          <w:rFonts w:ascii="Arial" w:eastAsia="Cambria" w:hAnsi="Arial" w:cs="Arial"/>
          <w:sz w:val="24"/>
          <w:szCs w:val="24"/>
        </w:rPr>
        <w:t>lă (134°C efectiv, până la max.</w:t>
      </w:r>
      <w:r w:rsidRPr="00426E15">
        <w:rPr>
          <w:rFonts w:ascii="Arial" w:eastAsia="Cambria" w:hAnsi="Arial" w:cs="Arial"/>
          <w:sz w:val="24"/>
          <w:szCs w:val="24"/>
        </w:rPr>
        <w:t xml:space="preserve">138°C) pentru 3,0 până la 3,5 min. Pachetul-test de unică folosinţă trebuie îndepărtat imediat la sfârşitul ciclului. Se îndepărtează hârtia indicatoare şi se examinează rezultatul. </w:t>
      </w:r>
    </w:p>
    <w:p w:rsidR="00DB49FE" w:rsidRDefault="00DB49FE" w:rsidP="002A212D">
      <w:pPr>
        <w:pStyle w:val="ListParagraph"/>
        <w:numPr>
          <w:ilvl w:val="8"/>
          <w:numId w:val="20"/>
        </w:numPr>
        <w:spacing w:after="0" w:line="256" w:lineRule="auto"/>
        <w:ind w:left="900" w:hanging="90"/>
        <w:jc w:val="both"/>
        <w:rPr>
          <w:rFonts w:ascii="Arial" w:eastAsia="Cambria" w:hAnsi="Arial" w:cs="Arial"/>
          <w:sz w:val="24"/>
          <w:szCs w:val="24"/>
        </w:rPr>
      </w:pPr>
      <w:r>
        <w:rPr>
          <w:rFonts w:ascii="Arial" w:eastAsia="Cambria" w:hAnsi="Arial" w:cs="Arial"/>
          <w:sz w:val="24"/>
          <w:szCs w:val="24"/>
        </w:rPr>
        <w:t>p</w:t>
      </w:r>
      <w:r w:rsidRPr="00426E15">
        <w:rPr>
          <w:rFonts w:ascii="Arial" w:eastAsia="Cambria" w:hAnsi="Arial" w:cs="Arial"/>
          <w:sz w:val="24"/>
          <w:szCs w:val="24"/>
        </w:rPr>
        <w:t xml:space="preserve">entru a citi rezultatul, se plasează hârtia indicatoare pe o suprafaţă strălucitoare. Se compară zona exterioară a hârtiei cu cea din centru. Evacuarea suficientă a aerului/gazelor inerte va arăta o schimbare a culorii uniforme. Evacuarea insuficientă a aerului/gazelor inerte va conduce la o schimbare neuniformă a culorii. </w:t>
      </w:r>
    </w:p>
    <w:p w:rsidR="00DB49FE" w:rsidRDefault="00DB49FE" w:rsidP="002A212D">
      <w:pPr>
        <w:pStyle w:val="ListParagraph"/>
        <w:numPr>
          <w:ilvl w:val="8"/>
          <w:numId w:val="20"/>
        </w:numPr>
        <w:spacing w:after="0" w:line="256" w:lineRule="auto"/>
        <w:ind w:left="900" w:hanging="90"/>
        <w:jc w:val="both"/>
        <w:rPr>
          <w:rFonts w:ascii="Arial" w:eastAsia="Cambria" w:hAnsi="Arial" w:cs="Arial"/>
          <w:sz w:val="24"/>
          <w:szCs w:val="24"/>
        </w:rPr>
      </w:pPr>
      <w:r>
        <w:rPr>
          <w:rFonts w:ascii="Arial" w:eastAsia="Cambria" w:hAnsi="Arial" w:cs="Arial"/>
          <w:sz w:val="24"/>
          <w:szCs w:val="24"/>
        </w:rPr>
        <w:t>p</w:t>
      </w:r>
      <w:r w:rsidRPr="00426E15">
        <w:rPr>
          <w:rFonts w:ascii="Arial" w:eastAsia="Cambria" w:hAnsi="Arial" w:cs="Arial"/>
          <w:sz w:val="24"/>
          <w:szCs w:val="24"/>
        </w:rPr>
        <w:t>entru documentare se păstrează hârtia folosită pentru test la loc întunecos.</w:t>
      </w:r>
      <w:r>
        <w:rPr>
          <w:rFonts w:ascii="Arial" w:eastAsia="Cambria" w:hAnsi="Arial" w:cs="Arial"/>
          <w:sz w:val="24"/>
          <w:szCs w:val="24"/>
        </w:rPr>
        <w:t xml:space="preserve">  </w:t>
      </w:r>
    </w:p>
    <w:p w:rsidR="00DB49FE" w:rsidRPr="00426E15" w:rsidRDefault="00DB49FE" w:rsidP="002A212D">
      <w:pPr>
        <w:pStyle w:val="ListParagraph"/>
        <w:numPr>
          <w:ilvl w:val="8"/>
          <w:numId w:val="20"/>
        </w:numPr>
        <w:spacing w:after="0" w:line="256" w:lineRule="auto"/>
        <w:ind w:left="900" w:hanging="90"/>
        <w:jc w:val="both"/>
        <w:rPr>
          <w:rFonts w:ascii="Arial" w:eastAsia="Cambria" w:hAnsi="Arial" w:cs="Arial"/>
          <w:sz w:val="24"/>
          <w:szCs w:val="24"/>
        </w:rPr>
      </w:pPr>
      <w:r>
        <w:rPr>
          <w:rFonts w:ascii="Arial" w:eastAsia="Cambria" w:hAnsi="Arial" w:cs="Arial"/>
          <w:sz w:val="24"/>
          <w:szCs w:val="24"/>
        </w:rPr>
        <w:t>î</w:t>
      </w:r>
      <w:r w:rsidRPr="00426E15">
        <w:rPr>
          <w:rFonts w:ascii="Arial" w:eastAsia="Cambria" w:hAnsi="Arial" w:cs="Arial"/>
          <w:sz w:val="24"/>
          <w:szCs w:val="24"/>
        </w:rPr>
        <w:t>n caz de neconformitate a testului Bowie &amp; Dick se anunț</w:t>
      </w:r>
      <w:r>
        <w:rPr>
          <w:rFonts w:ascii="Arial" w:eastAsia="Cambria" w:hAnsi="Arial" w:cs="Arial"/>
          <w:sz w:val="24"/>
          <w:szCs w:val="24"/>
        </w:rPr>
        <w:t>ă</w:t>
      </w:r>
      <w:r w:rsidRPr="00426E15">
        <w:rPr>
          <w:rFonts w:ascii="Arial" w:eastAsia="Cambria" w:hAnsi="Arial" w:cs="Arial"/>
          <w:sz w:val="24"/>
          <w:szCs w:val="24"/>
        </w:rPr>
        <w:t xml:space="preserve"> imediat tehnicianul autorizat </w:t>
      </w:r>
      <w:r>
        <w:rPr>
          <w:rFonts w:ascii="Arial" w:eastAsia="Cambria" w:hAnsi="Arial" w:cs="Arial"/>
          <w:sz w:val="24"/>
          <w:szCs w:val="24"/>
        </w:rPr>
        <w:t>ș</w:t>
      </w:r>
      <w:r w:rsidRPr="00426E15">
        <w:rPr>
          <w:rFonts w:ascii="Arial" w:eastAsia="Cambria" w:hAnsi="Arial" w:cs="Arial"/>
          <w:sz w:val="24"/>
          <w:szCs w:val="24"/>
        </w:rPr>
        <w:t>i se oprește utilizarea autoclavului până l</w:t>
      </w:r>
      <w:r>
        <w:rPr>
          <w:rFonts w:ascii="Arial" w:eastAsia="Cambria" w:hAnsi="Arial" w:cs="Arial"/>
          <w:sz w:val="24"/>
          <w:szCs w:val="24"/>
        </w:rPr>
        <w:t xml:space="preserve">a remedierea problemei apărute. </w:t>
      </w:r>
      <w:r w:rsidRPr="00426E15">
        <w:rPr>
          <w:rFonts w:ascii="Arial" w:eastAsia="Cambria" w:hAnsi="Arial" w:cs="Arial"/>
          <w:sz w:val="24"/>
          <w:szCs w:val="24"/>
        </w:rPr>
        <w:t xml:space="preserve">După remediere, se va efectua obligatoriu un nou test Bowie </w:t>
      </w:r>
      <w:r>
        <w:rPr>
          <w:rFonts w:ascii="Arial" w:eastAsia="Cambria" w:hAnsi="Arial" w:cs="Arial"/>
          <w:sz w:val="24"/>
          <w:szCs w:val="24"/>
        </w:rPr>
        <w:t xml:space="preserve">&amp; </w:t>
      </w:r>
      <w:r w:rsidRPr="00426E15">
        <w:rPr>
          <w:rFonts w:ascii="Arial" w:eastAsia="Cambria" w:hAnsi="Arial" w:cs="Arial"/>
          <w:sz w:val="24"/>
          <w:szCs w:val="24"/>
        </w:rPr>
        <w:t>Dick pentru verificare.</w:t>
      </w:r>
    </w:p>
    <w:p w:rsidR="00DB49FE" w:rsidRDefault="00DB49FE" w:rsidP="002A212D">
      <w:pPr>
        <w:pStyle w:val="ListParagraph"/>
        <w:numPr>
          <w:ilvl w:val="8"/>
          <w:numId w:val="20"/>
        </w:numPr>
        <w:spacing w:after="0" w:line="256" w:lineRule="auto"/>
        <w:ind w:left="900" w:hanging="90"/>
        <w:jc w:val="both"/>
        <w:rPr>
          <w:rFonts w:ascii="Arial" w:eastAsia="Cambria" w:hAnsi="Arial" w:cs="Arial"/>
          <w:sz w:val="24"/>
          <w:szCs w:val="24"/>
        </w:rPr>
      </w:pPr>
      <w:r>
        <w:rPr>
          <w:rFonts w:ascii="Arial" w:eastAsia="Cambria" w:hAnsi="Arial" w:cs="Arial"/>
          <w:sz w:val="24"/>
          <w:szCs w:val="24"/>
        </w:rPr>
        <w:t>în cazul testelor Bowie &amp; Dick Helix PCD, modalitatea de lucru este conform indicatorilor producătorului.</w:t>
      </w:r>
    </w:p>
    <w:p w:rsidR="00DB49FE" w:rsidRDefault="00DB49FE" w:rsidP="00DB49FE">
      <w:pPr>
        <w:spacing w:after="0" w:line="256" w:lineRule="auto"/>
        <w:jc w:val="both"/>
        <w:rPr>
          <w:rFonts w:ascii="Arial" w:eastAsia="Cambria" w:hAnsi="Arial" w:cs="Arial"/>
          <w:sz w:val="24"/>
          <w:szCs w:val="24"/>
        </w:rPr>
      </w:pPr>
    </w:p>
    <w:p w:rsidR="00DB49FE" w:rsidRPr="00FD6A22" w:rsidRDefault="00DB49FE" w:rsidP="00DB49FE">
      <w:pPr>
        <w:spacing w:after="0" w:line="256" w:lineRule="auto"/>
        <w:jc w:val="both"/>
        <w:rPr>
          <w:rFonts w:ascii="Arial" w:eastAsia="Cambria" w:hAnsi="Arial" w:cs="Arial"/>
          <w:b/>
          <w:sz w:val="24"/>
          <w:szCs w:val="24"/>
        </w:rPr>
      </w:pPr>
      <w:r w:rsidRPr="00FD6A22">
        <w:rPr>
          <w:rFonts w:ascii="Arial" w:eastAsia="Cambria" w:hAnsi="Arial" w:cs="Arial"/>
          <w:b/>
          <w:sz w:val="24"/>
          <w:szCs w:val="24"/>
        </w:rPr>
        <w:t>Capitolul V.</w:t>
      </w:r>
      <w:r>
        <w:rPr>
          <w:rFonts w:ascii="Arial" w:eastAsia="Cambria" w:hAnsi="Arial" w:cs="Arial"/>
          <w:sz w:val="24"/>
          <w:szCs w:val="24"/>
        </w:rPr>
        <w:t xml:space="preserve"> Indicatori biologici </w:t>
      </w:r>
    </w:p>
    <w:p w:rsidR="00DB49FE" w:rsidRDefault="00DB49FE" w:rsidP="00DB49FE">
      <w:pPr>
        <w:spacing w:after="0" w:line="256" w:lineRule="auto"/>
        <w:jc w:val="both"/>
        <w:rPr>
          <w:rFonts w:ascii="Arial" w:eastAsia="Cambria" w:hAnsi="Arial" w:cs="Arial"/>
          <w:sz w:val="24"/>
          <w:szCs w:val="24"/>
        </w:rPr>
      </w:pPr>
    </w:p>
    <w:p w:rsidR="00DB49FE" w:rsidRPr="003C05A6" w:rsidRDefault="00DB49FE" w:rsidP="002A212D">
      <w:pPr>
        <w:numPr>
          <w:ilvl w:val="0"/>
          <w:numId w:val="24"/>
        </w:numPr>
        <w:spacing w:after="0" w:line="256" w:lineRule="auto"/>
        <w:ind w:left="0" w:firstLine="0"/>
        <w:jc w:val="both"/>
        <w:rPr>
          <w:rFonts w:ascii="Arial" w:eastAsia="Cambria" w:hAnsi="Arial" w:cs="Arial"/>
          <w:sz w:val="24"/>
          <w:szCs w:val="24"/>
        </w:rPr>
      </w:pPr>
      <w:r w:rsidRPr="003C05A6">
        <w:rPr>
          <w:rFonts w:ascii="Arial" w:eastAsia="Cambria" w:hAnsi="Arial" w:cs="Arial"/>
          <w:sz w:val="24"/>
          <w:szCs w:val="24"/>
        </w:rPr>
        <w:t>Indicatorii biologici constau în teste biologice pentru controlul eficacităţii sterilizării care conţin spori din familia Bacillus stearothermophilus, de exemplu Geobacillus stearothermophilus (ATCC® 7953™) şi Bacillus Atrophaeus (ATCC® 9372™), care se prezintă sub formă de:</w:t>
      </w:r>
    </w:p>
    <w:p w:rsidR="00DB49FE" w:rsidRPr="003C05A6" w:rsidRDefault="00DB49FE" w:rsidP="002A212D">
      <w:pPr>
        <w:numPr>
          <w:ilvl w:val="1"/>
          <w:numId w:val="24"/>
        </w:numPr>
        <w:tabs>
          <w:tab w:val="left" w:pos="1440"/>
        </w:tabs>
        <w:spacing w:after="0" w:line="256" w:lineRule="auto"/>
        <w:ind w:left="360" w:firstLine="810"/>
        <w:jc w:val="both"/>
        <w:rPr>
          <w:rFonts w:ascii="Arial" w:eastAsia="Cambria" w:hAnsi="Arial" w:cs="Arial"/>
          <w:sz w:val="24"/>
          <w:szCs w:val="24"/>
        </w:rPr>
      </w:pPr>
      <w:r w:rsidRPr="003C05A6">
        <w:rPr>
          <w:rFonts w:ascii="Arial" w:eastAsia="Cambria" w:hAnsi="Arial" w:cs="Arial"/>
          <w:sz w:val="24"/>
          <w:szCs w:val="24"/>
        </w:rPr>
        <w:t>fiole de plastic termorezistent ce au în interior un strip impregnat cu Geobacillus stearothermophilus (ATCC® 7953™) pentru sterilizarea la autoclavă;</w:t>
      </w:r>
    </w:p>
    <w:p w:rsidR="00DB49FE" w:rsidRPr="003C05A6" w:rsidRDefault="00DB49FE" w:rsidP="002A212D">
      <w:pPr>
        <w:numPr>
          <w:ilvl w:val="1"/>
          <w:numId w:val="24"/>
        </w:numPr>
        <w:spacing w:after="0" w:line="256" w:lineRule="auto"/>
        <w:ind w:left="360" w:firstLine="810"/>
        <w:jc w:val="both"/>
        <w:rPr>
          <w:rFonts w:ascii="Arial" w:eastAsia="Cambria" w:hAnsi="Arial" w:cs="Arial"/>
          <w:sz w:val="24"/>
          <w:szCs w:val="24"/>
        </w:rPr>
      </w:pPr>
      <w:r w:rsidRPr="003C05A6">
        <w:rPr>
          <w:rFonts w:ascii="Arial" w:eastAsia="Cambria" w:hAnsi="Arial" w:cs="Arial"/>
          <w:sz w:val="24"/>
          <w:szCs w:val="24"/>
        </w:rPr>
        <w:t>fiole de plastic care au în interior un strip impregnat cu Geobacillus stearothermophilus (ATCC® 7953™)</w:t>
      </w:r>
      <w:r>
        <w:rPr>
          <w:rFonts w:ascii="Arial" w:eastAsia="Cambria" w:hAnsi="Arial" w:cs="Arial"/>
          <w:sz w:val="24"/>
          <w:szCs w:val="24"/>
        </w:rPr>
        <w:t xml:space="preserve"> pentru sterilizarea cu plasmă.</w:t>
      </w:r>
    </w:p>
    <w:p w:rsidR="00DB49FE" w:rsidRPr="003C05A6" w:rsidRDefault="00DB49FE" w:rsidP="002A212D">
      <w:pPr>
        <w:numPr>
          <w:ilvl w:val="0"/>
          <w:numId w:val="24"/>
        </w:numPr>
        <w:spacing w:after="0" w:line="256" w:lineRule="auto"/>
        <w:ind w:left="360"/>
        <w:jc w:val="both"/>
        <w:rPr>
          <w:rFonts w:ascii="Arial" w:eastAsia="Cambria" w:hAnsi="Arial" w:cs="Arial"/>
          <w:sz w:val="24"/>
          <w:szCs w:val="24"/>
        </w:rPr>
      </w:pPr>
      <w:r w:rsidRPr="003C05A6">
        <w:rPr>
          <w:rFonts w:ascii="Arial" w:eastAsia="Cambria" w:hAnsi="Arial" w:cs="Arial"/>
          <w:sz w:val="24"/>
          <w:szCs w:val="24"/>
        </w:rPr>
        <w:lastRenderedPageBreak/>
        <w:t xml:space="preserve">Efectuarea controlului bacteriologic al sterilizării la autoclavă şi plasmă se efectuează după cum urmează: </w:t>
      </w:r>
    </w:p>
    <w:p w:rsidR="00DB49FE" w:rsidRPr="003C05A6" w:rsidRDefault="00DB49FE" w:rsidP="002A212D">
      <w:pPr>
        <w:numPr>
          <w:ilvl w:val="1"/>
          <w:numId w:val="24"/>
        </w:numPr>
        <w:spacing w:after="0" w:line="256" w:lineRule="auto"/>
        <w:ind w:left="360" w:firstLine="810"/>
        <w:jc w:val="both"/>
        <w:rPr>
          <w:rFonts w:ascii="Arial" w:eastAsia="Cambria" w:hAnsi="Arial" w:cs="Arial"/>
          <w:sz w:val="24"/>
          <w:szCs w:val="24"/>
        </w:rPr>
      </w:pPr>
      <w:r>
        <w:rPr>
          <w:rFonts w:ascii="Arial" w:eastAsia="Cambria" w:hAnsi="Arial" w:cs="Arial"/>
          <w:sz w:val="24"/>
          <w:szCs w:val="24"/>
        </w:rPr>
        <w:t>s</w:t>
      </w:r>
      <w:r w:rsidRPr="003C05A6">
        <w:rPr>
          <w:rFonts w:ascii="Arial" w:eastAsia="Cambria" w:hAnsi="Arial" w:cs="Arial"/>
          <w:sz w:val="24"/>
          <w:szCs w:val="24"/>
        </w:rPr>
        <w:t>e utilizează indicator biologic cu Geobacillus stearothermophilus (ATCC® 7953™) pentru controlul eficacităţii sterilizării. Acest indicator poate fi folosit doar pentru a monitoriza sterilizarea la autoclavă. Indicatorul biologic specific indică îndeplinirea tuturor condiţiilor pentru efectuarea corectă a sterilizării (temperatură, presiune, timp). Un ciclu de sterilizare corect se efectue</w:t>
      </w:r>
      <w:r>
        <w:rPr>
          <w:rFonts w:ascii="Arial" w:eastAsia="Cambria" w:hAnsi="Arial" w:cs="Arial"/>
          <w:sz w:val="24"/>
          <w:szCs w:val="24"/>
        </w:rPr>
        <w:t>ază la temperaturi de 121°-134°</w:t>
      </w:r>
      <w:r w:rsidRPr="003C05A6">
        <w:rPr>
          <w:rFonts w:ascii="Arial" w:eastAsia="Cambria" w:hAnsi="Arial" w:cs="Arial"/>
          <w:sz w:val="24"/>
          <w:szCs w:val="24"/>
        </w:rPr>
        <w:t xml:space="preserve">C. </w:t>
      </w:r>
    </w:p>
    <w:p w:rsidR="00DB49FE" w:rsidRPr="003C05A6" w:rsidRDefault="00DB49FE" w:rsidP="002A212D">
      <w:pPr>
        <w:numPr>
          <w:ilvl w:val="1"/>
          <w:numId w:val="24"/>
        </w:numPr>
        <w:spacing w:after="0" w:line="256" w:lineRule="auto"/>
        <w:ind w:left="360" w:firstLine="810"/>
        <w:jc w:val="both"/>
        <w:rPr>
          <w:rFonts w:ascii="Arial" w:eastAsia="Cambria" w:hAnsi="Arial" w:cs="Arial"/>
          <w:sz w:val="24"/>
          <w:szCs w:val="24"/>
        </w:rPr>
      </w:pPr>
      <w:r>
        <w:rPr>
          <w:rFonts w:ascii="Arial" w:eastAsia="Cambria" w:hAnsi="Arial" w:cs="Arial"/>
          <w:sz w:val="24"/>
          <w:szCs w:val="24"/>
        </w:rPr>
        <w:t>i</w:t>
      </w:r>
      <w:r w:rsidRPr="003C05A6">
        <w:rPr>
          <w:rFonts w:ascii="Arial" w:eastAsia="Cambria" w:hAnsi="Arial" w:cs="Arial"/>
          <w:sz w:val="24"/>
          <w:szCs w:val="24"/>
        </w:rPr>
        <w:t>ndicatorul biologic se introduce în primul ciclu de sterilizare imediat dupa efectuarea testului Bowie</w:t>
      </w:r>
      <w:r>
        <w:rPr>
          <w:rFonts w:ascii="Arial" w:eastAsia="Cambria" w:hAnsi="Arial" w:cs="Arial"/>
          <w:sz w:val="24"/>
          <w:szCs w:val="24"/>
        </w:rPr>
        <w:t xml:space="preserve"> &amp;</w:t>
      </w:r>
      <w:r w:rsidRPr="003C05A6">
        <w:rPr>
          <w:rFonts w:ascii="Arial" w:eastAsia="Cambria" w:hAnsi="Arial" w:cs="Arial"/>
          <w:sz w:val="24"/>
          <w:szCs w:val="24"/>
        </w:rPr>
        <w:t xml:space="preserve"> Dick, aşezându-se în locul cel mai greu accesibil al autoclavei.</w:t>
      </w:r>
    </w:p>
    <w:p w:rsidR="00DB49FE" w:rsidRPr="003C05A6" w:rsidRDefault="00DB49FE" w:rsidP="002A212D">
      <w:pPr>
        <w:numPr>
          <w:ilvl w:val="1"/>
          <w:numId w:val="24"/>
        </w:numPr>
        <w:spacing w:after="0" w:line="256" w:lineRule="auto"/>
        <w:ind w:left="360" w:firstLine="810"/>
        <w:jc w:val="both"/>
        <w:rPr>
          <w:rFonts w:ascii="Arial" w:eastAsia="Cambria" w:hAnsi="Arial" w:cs="Arial"/>
          <w:sz w:val="24"/>
          <w:szCs w:val="24"/>
        </w:rPr>
      </w:pPr>
      <w:r>
        <w:rPr>
          <w:rFonts w:ascii="Arial" w:eastAsia="Cambria" w:hAnsi="Arial" w:cs="Arial"/>
          <w:sz w:val="24"/>
          <w:szCs w:val="24"/>
        </w:rPr>
        <w:t>l</w:t>
      </w:r>
      <w:r w:rsidRPr="003C05A6">
        <w:rPr>
          <w:rFonts w:ascii="Arial" w:eastAsia="Cambria" w:hAnsi="Arial" w:cs="Arial"/>
          <w:sz w:val="24"/>
          <w:szCs w:val="24"/>
        </w:rPr>
        <w:t>a terminarea procesului de sterilizare</w:t>
      </w:r>
      <w:r>
        <w:rPr>
          <w:rFonts w:ascii="Arial" w:eastAsia="Cambria" w:hAnsi="Arial" w:cs="Arial"/>
          <w:sz w:val="24"/>
          <w:szCs w:val="24"/>
        </w:rPr>
        <w:t>,</w:t>
      </w:r>
      <w:r w:rsidRPr="003C05A6">
        <w:rPr>
          <w:rFonts w:ascii="Arial" w:eastAsia="Cambria" w:hAnsi="Arial" w:cs="Arial"/>
          <w:sz w:val="24"/>
          <w:szCs w:val="24"/>
        </w:rPr>
        <w:t xml:space="preserve"> fiola se lasă 10 minute să se răcească, pentru a evita riscul spargerii ei. </w:t>
      </w:r>
    </w:p>
    <w:p w:rsidR="00DB49FE" w:rsidRPr="003C05A6" w:rsidRDefault="00DB49FE" w:rsidP="002A212D">
      <w:pPr>
        <w:numPr>
          <w:ilvl w:val="1"/>
          <w:numId w:val="24"/>
        </w:numPr>
        <w:tabs>
          <w:tab w:val="left" w:pos="1440"/>
        </w:tabs>
        <w:spacing w:after="0" w:line="256" w:lineRule="auto"/>
        <w:ind w:left="360" w:firstLine="810"/>
        <w:jc w:val="both"/>
        <w:rPr>
          <w:rFonts w:ascii="Arial" w:eastAsia="Cambria" w:hAnsi="Arial" w:cs="Arial"/>
          <w:sz w:val="24"/>
          <w:szCs w:val="24"/>
        </w:rPr>
      </w:pPr>
      <w:r>
        <w:rPr>
          <w:rFonts w:ascii="Arial" w:eastAsia="Cambria" w:hAnsi="Arial" w:cs="Arial"/>
          <w:sz w:val="24"/>
          <w:szCs w:val="24"/>
        </w:rPr>
        <w:t>î</w:t>
      </w:r>
      <w:r w:rsidRPr="003C05A6">
        <w:rPr>
          <w:rFonts w:ascii="Arial" w:eastAsia="Cambria" w:hAnsi="Arial" w:cs="Arial"/>
          <w:sz w:val="24"/>
          <w:szCs w:val="24"/>
        </w:rPr>
        <w:t>n cazul testelor pozitive</w:t>
      </w:r>
      <w:r>
        <w:rPr>
          <w:rFonts w:ascii="Arial" w:eastAsia="Cambria" w:hAnsi="Arial" w:cs="Arial"/>
          <w:sz w:val="24"/>
          <w:szCs w:val="24"/>
        </w:rPr>
        <w:t>,</w:t>
      </w:r>
      <w:r w:rsidRPr="003C05A6">
        <w:rPr>
          <w:rFonts w:ascii="Arial" w:eastAsia="Cambria" w:hAnsi="Arial" w:cs="Arial"/>
          <w:sz w:val="24"/>
          <w:szCs w:val="24"/>
        </w:rPr>
        <w:t xml:space="preserve"> se anunţă imediat firma de service pentru revizia aparatului. Dacă revizia efectuată de personal tehnic specializat constată probleme tehnice în funcţionarea aparatajului sau indicatorii biologici sunt în mod repetat neconformi, autoclava nu se mai utilizează până la remedierea problemelor tehnice. </w:t>
      </w:r>
    </w:p>
    <w:p w:rsidR="00DB49FE" w:rsidRPr="003C05A6" w:rsidRDefault="00DB49FE" w:rsidP="002A212D">
      <w:pPr>
        <w:numPr>
          <w:ilvl w:val="1"/>
          <w:numId w:val="24"/>
        </w:numPr>
        <w:spacing w:after="0" w:line="256" w:lineRule="auto"/>
        <w:ind w:left="360" w:firstLine="810"/>
        <w:jc w:val="both"/>
        <w:rPr>
          <w:rFonts w:ascii="Arial" w:eastAsia="Cambria" w:hAnsi="Arial" w:cs="Arial"/>
          <w:sz w:val="24"/>
          <w:szCs w:val="24"/>
        </w:rPr>
      </w:pPr>
      <w:r>
        <w:rPr>
          <w:rFonts w:ascii="Arial" w:eastAsia="Cambria" w:hAnsi="Arial" w:cs="Arial"/>
          <w:sz w:val="24"/>
          <w:szCs w:val="24"/>
        </w:rPr>
        <w:t>d</w:t>
      </w:r>
      <w:r w:rsidRPr="003C05A6">
        <w:rPr>
          <w:rFonts w:ascii="Arial" w:eastAsia="Cambria" w:hAnsi="Arial" w:cs="Arial"/>
          <w:sz w:val="24"/>
          <w:szCs w:val="24"/>
        </w:rPr>
        <w:t>upă înregistrare, indicatorii biologici pozitivi (cu creştere bacteriană) vor fi sterilizaţi în maximum 24 de ore de la pozitivarea lor. Sterilizarea culturilor pozitive se va efectua în laboratorul de microbiologie.</w:t>
      </w:r>
    </w:p>
    <w:p w:rsidR="00DB49FE" w:rsidRPr="003C05A6" w:rsidRDefault="00DB49FE" w:rsidP="00DB49FE">
      <w:pPr>
        <w:shd w:val="clear" w:color="auto" w:fill="FFFFFF"/>
        <w:spacing w:after="0" w:line="240" w:lineRule="auto"/>
        <w:rPr>
          <w:rFonts w:ascii="Arial" w:eastAsia="Cambria" w:hAnsi="Arial" w:cs="Arial"/>
          <w:sz w:val="24"/>
          <w:szCs w:val="24"/>
        </w:rPr>
      </w:pPr>
    </w:p>
    <w:p w:rsidR="00DB49FE" w:rsidRDefault="00DB49FE" w:rsidP="00DB49FE">
      <w:pPr>
        <w:rPr>
          <w:rFonts w:ascii="Arial" w:hAnsi="Arial" w:cs="Arial"/>
          <w:sz w:val="24"/>
          <w:szCs w:val="24"/>
        </w:rPr>
      </w:pPr>
    </w:p>
    <w:p w:rsidR="00DB49FE" w:rsidRDefault="00DB49FE" w:rsidP="00DB49FE">
      <w:pPr>
        <w:rPr>
          <w:rFonts w:ascii="Arial" w:hAnsi="Arial" w:cs="Arial"/>
          <w:sz w:val="24"/>
          <w:szCs w:val="24"/>
        </w:rPr>
      </w:pPr>
    </w:p>
    <w:p w:rsidR="00DB49FE" w:rsidRDefault="00DB49FE" w:rsidP="00DB49FE">
      <w:pPr>
        <w:rPr>
          <w:rFonts w:ascii="Arial" w:hAnsi="Arial" w:cs="Arial"/>
          <w:sz w:val="24"/>
          <w:szCs w:val="24"/>
        </w:rPr>
      </w:pPr>
    </w:p>
    <w:p w:rsidR="00DB49FE" w:rsidRDefault="00DB49FE" w:rsidP="00DB49FE">
      <w:pPr>
        <w:rPr>
          <w:rFonts w:ascii="Arial" w:hAnsi="Arial" w:cs="Arial"/>
          <w:sz w:val="24"/>
          <w:szCs w:val="24"/>
        </w:rPr>
      </w:pPr>
    </w:p>
    <w:p w:rsidR="00DB49FE" w:rsidRDefault="00DB49FE" w:rsidP="00DB49FE">
      <w:pPr>
        <w:rPr>
          <w:rFonts w:ascii="Arial" w:hAnsi="Arial" w:cs="Arial"/>
          <w:sz w:val="24"/>
          <w:szCs w:val="24"/>
        </w:rPr>
      </w:pPr>
    </w:p>
    <w:p w:rsidR="00EB221E" w:rsidRDefault="00EB221E"/>
    <w:sectPr w:rsidR="00EB221E" w:rsidSect="00E07421">
      <w:pgSz w:w="11906" w:h="16838"/>
      <w:pgMar w:top="1134" w:right="1016"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11"/>
    <w:multiLevelType w:val="multilevel"/>
    <w:tmpl w:val="BB122F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07F74C34"/>
    <w:multiLevelType w:val="multilevel"/>
    <w:tmpl w:val="6764EC5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324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nsid w:val="095419D2"/>
    <w:multiLevelType w:val="multilevel"/>
    <w:tmpl w:val="9452B5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1C494501"/>
    <w:multiLevelType w:val="multilevel"/>
    <w:tmpl w:val="EABA88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26D27B2E"/>
    <w:multiLevelType w:val="multilevel"/>
    <w:tmpl w:val="BE844E9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nsid w:val="274C3F35"/>
    <w:multiLevelType w:val="multilevel"/>
    <w:tmpl w:val="281066A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nsid w:val="2961220B"/>
    <w:multiLevelType w:val="multilevel"/>
    <w:tmpl w:val="5B04FD3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
    <w:nsid w:val="2A356EDE"/>
    <w:multiLevelType w:val="hybridMultilevel"/>
    <w:tmpl w:val="73029696"/>
    <w:lvl w:ilvl="0" w:tplc="97227E24">
      <w:start w:val="1"/>
      <w:numFmt w:val="decimal"/>
      <w:lvlText w:val="(%1)"/>
      <w:lvlJc w:val="left"/>
      <w:pPr>
        <w:ind w:left="360" w:hanging="360"/>
      </w:pPr>
      <w:rPr>
        <w:rFonts w:hint="default"/>
      </w:rPr>
    </w:lvl>
    <w:lvl w:ilvl="1" w:tplc="5D088B50">
      <w:start w:val="1"/>
      <w:numFmt w:val="lowerLetter"/>
      <w:lvlText w:val="%2)"/>
      <w:lvlJc w:val="left"/>
      <w:pPr>
        <w:ind w:left="1080" w:hanging="360"/>
      </w:pPr>
      <w:rPr>
        <w:rFonts w:ascii="Arial" w:eastAsia="Cambria"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B077D"/>
    <w:multiLevelType w:val="multilevel"/>
    <w:tmpl w:val="0D84C1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2DDA4E1A"/>
    <w:multiLevelType w:val="multilevel"/>
    <w:tmpl w:val="207E00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
    <w:nsid w:val="3B49315A"/>
    <w:multiLevelType w:val="multilevel"/>
    <w:tmpl w:val="F2DC60D2"/>
    <w:lvl w:ilvl="0">
      <w:start w:val="1"/>
      <w:numFmt w:val="lowerLetter"/>
      <w:lvlText w:val="%1)"/>
      <w:lvlJc w:val="left"/>
      <w:pPr>
        <w:ind w:left="720" w:hanging="360"/>
      </w:pPr>
      <w:rPr>
        <w:strike w:val="0"/>
        <w:dstrike w:val="0"/>
        <w:color w:val="00000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1">
    <w:nsid w:val="3C123710"/>
    <w:multiLevelType w:val="multilevel"/>
    <w:tmpl w:val="205857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17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3D03537B"/>
    <w:multiLevelType w:val="multilevel"/>
    <w:tmpl w:val="A14EDCB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3">
    <w:nsid w:val="43832D78"/>
    <w:multiLevelType w:val="multilevel"/>
    <w:tmpl w:val="0FA44F6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4">
    <w:nsid w:val="4403660D"/>
    <w:multiLevelType w:val="multilevel"/>
    <w:tmpl w:val="8108A6A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5">
    <w:nsid w:val="4B746EF6"/>
    <w:multiLevelType w:val="multilevel"/>
    <w:tmpl w:val="6580646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4CEB264E"/>
    <w:multiLevelType w:val="multilevel"/>
    <w:tmpl w:val="7178853E"/>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nsid w:val="4F2A48F2"/>
    <w:multiLevelType w:val="hybridMultilevel"/>
    <w:tmpl w:val="D9FE6EC2"/>
    <w:lvl w:ilvl="0" w:tplc="89805FDC">
      <w:start w:val="3"/>
      <w:numFmt w:val="decimal"/>
      <w:lvlText w:val="(%1)"/>
      <w:lvlJc w:val="left"/>
      <w:pPr>
        <w:ind w:left="1272" w:hanging="360"/>
      </w:pPr>
      <w:rPr>
        <w:rFonts w:hint="default"/>
      </w:rPr>
    </w:lvl>
    <w:lvl w:ilvl="1" w:tplc="876CB89E">
      <w:start w:val="1"/>
      <w:numFmt w:val="lowerLetter"/>
      <w:lvlText w:val="(%2)"/>
      <w:lvlJc w:val="left"/>
      <w:pPr>
        <w:ind w:left="1992" w:hanging="360"/>
      </w:pPr>
      <w:rPr>
        <w:rFonts w:ascii="Arial" w:eastAsia="Cambria" w:hAnsi="Arial" w:cs="Arial"/>
      </w:r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8">
    <w:nsid w:val="51C36F11"/>
    <w:multiLevelType w:val="multilevel"/>
    <w:tmpl w:val="3CE2FE8E"/>
    <w:lvl w:ilvl="0">
      <w:start w:val="1"/>
      <w:numFmt w:val="lowerLetter"/>
      <w:lvlText w:val="%1)"/>
      <w:lvlJc w:val="left"/>
      <w:pPr>
        <w:ind w:left="720" w:hanging="360"/>
      </w:pPr>
      <w:rPr>
        <w:rFonts w:ascii="Arial" w:eastAsia="Cambria"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nsid w:val="57AA588D"/>
    <w:multiLevelType w:val="multilevel"/>
    <w:tmpl w:val="C90AF8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FAD41D8"/>
    <w:multiLevelType w:val="multilevel"/>
    <w:tmpl w:val="1882A37E"/>
    <w:lvl w:ilvl="0">
      <w:start w:val="1"/>
      <w:numFmt w:val="lowerLetter"/>
      <w:lvlText w:val="%1)"/>
      <w:lvlJc w:val="left"/>
      <w:pPr>
        <w:ind w:left="720" w:hanging="360"/>
      </w:pPr>
      <w:rPr>
        <w:rFonts w:ascii="Arial" w:eastAsia="Cambria" w:hAnsi="Arial" w:cs="Arial"/>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nsid w:val="602B17D7"/>
    <w:multiLevelType w:val="multilevel"/>
    <w:tmpl w:val="47DC505A"/>
    <w:lvl w:ilvl="0">
      <w:start w:val="1"/>
      <w:numFmt w:val="lowerLetter"/>
      <w:lvlText w:val="%1)"/>
      <w:lvlJc w:val="left"/>
      <w:pPr>
        <w:ind w:left="720" w:hanging="360"/>
      </w:pPr>
      <w:rPr>
        <w:rFonts w:ascii="Arial" w:eastAsia="Cambria" w:hAnsi="Arial" w:cs="Arial"/>
        <w:strike w:val="0"/>
        <w:dstrike w:val="0"/>
        <w:u w:val="none"/>
        <w:effect w:val="none"/>
      </w:rPr>
    </w:lvl>
    <w:lvl w:ilvl="1">
      <w:start w:val="1"/>
      <w:numFmt w:val="upperRoman"/>
      <w:lvlText w:val="%2."/>
      <w:lvlJc w:val="left"/>
      <w:pPr>
        <w:ind w:left="1440" w:hanging="360"/>
      </w:pPr>
      <w:rPr>
        <w:rFonts w:ascii="Arial" w:eastAsia="Cambria" w:hAnsi="Arial" w:cs="Arial"/>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60A97B5A"/>
    <w:multiLevelType w:val="multilevel"/>
    <w:tmpl w:val="05BAF92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3">
    <w:nsid w:val="6CF42D93"/>
    <w:multiLevelType w:val="multilevel"/>
    <w:tmpl w:val="577A4A1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4">
    <w:nsid w:val="6EB60CE3"/>
    <w:multiLevelType w:val="hybridMultilevel"/>
    <w:tmpl w:val="6DACCA62"/>
    <w:lvl w:ilvl="0" w:tplc="863ACDE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57B2F46"/>
    <w:multiLevelType w:val="hybridMultilevel"/>
    <w:tmpl w:val="C8006574"/>
    <w:lvl w:ilvl="0" w:tplc="B832F68A">
      <w:start w:val="2"/>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nsid w:val="798B2646"/>
    <w:multiLevelType w:val="multilevel"/>
    <w:tmpl w:val="0846A9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35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nsid w:val="7CD25D69"/>
    <w:multiLevelType w:val="multilevel"/>
    <w:tmpl w:val="ABB4CBCC"/>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2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FE"/>
    <w:rsid w:val="00081E69"/>
    <w:rsid w:val="001804D7"/>
    <w:rsid w:val="001B5E68"/>
    <w:rsid w:val="001E14FB"/>
    <w:rsid w:val="00265A88"/>
    <w:rsid w:val="002A212D"/>
    <w:rsid w:val="002C5F0A"/>
    <w:rsid w:val="00326FC5"/>
    <w:rsid w:val="003658F3"/>
    <w:rsid w:val="004940B0"/>
    <w:rsid w:val="007A6A34"/>
    <w:rsid w:val="00844AD4"/>
    <w:rsid w:val="0092431F"/>
    <w:rsid w:val="0094593A"/>
    <w:rsid w:val="00A25F8D"/>
    <w:rsid w:val="00A82CA0"/>
    <w:rsid w:val="00AC246B"/>
    <w:rsid w:val="00B62E56"/>
    <w:rsid w:val="00BD4BAA"/>
    <w:rsid w:val="00BF1BAC"/>
    <w:rsid w:val="00C117C4"/>
    <w:rsid w:val="00C37B1D"/>
    <w:rsid w:val="00C552B3"/>
    <w:rsid w:val="00C96EFF"/>
    <w:rsid w:val="00DB49FE"/>
    <w:rsid w:val="00E07421"/>
    <w:rsid w:val="00E85298"/>
    <w:rsid w:val="00EB22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9FE"/>
    <w:rPr>
      <w:strike w:val="0"/>
      <w:dstrike w:val="0"/>
      <w:color w:val="0088CC"/>
      <w:u w:val="none"/>
      <w:effect w:val="none"/>
    </w:rPr>
  </w:style>
  <w:style w:type="paragraph" w:styleId="NormalWeb">
    <w:name w:val="Normal (Web)"/>
    <w:basedOn w:val="Normal"/>
    <w:unhideWhenUsed/>
    <w:rsid w:val="00DB4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
    <w:name w:val="rvps1"/>
    <w:basedOn w:val="Normal"/>
    <w:rsid w:val="00DB49FE"/>
    <w:pPr>
      <w:spacing w:after="0" w:line="240" w:lineRule="auto"/>
      <w:jc w:val="center"/>
    </w:pPr>
    <w:rPr>
      <w:rFonts w:ascii="Times New Roman" w:eastAsiaTheme="minorEastAsia" w:hAnsi="Times New Roman" w:cs="Times New Roman"/>
      <w:sz w:val="24"/>
      <w:szCs w:val="24"/>
      <w:lang w:eastAsia="ro-RO"/>
    </w:rPr>
  </w:style>
  <w:style w:type="character" w:customStyle="1" w:styleId="rvts31">
    <w:name w:val="rvts31"/>
    <w:basedOn w:val="DefaultParagraphFont"/>
    <w:rsid w:val="00DB49FE"/>
    <w:rPr>
      <w:rFonts w:ascii="Times New Roman" w:hAnsi="Times New Roman" w:cs="Times New Roman" w:hint="default"/>
      <w:sz w:val="24"/>
      <w:szCs w:val="24"/>
    </w:rPr>
  </w:style>
  <w:style w:type="character" w:customStyle="1" w:styleId="spar">
    <w:name w:val="s_par"/>
    <w:basedOn w:val="DefaultParagraphFont"/>
    <w:rsid w:val="00DB49FE"/>
  </w:style>
  <w:style w:type="character" w:customStyle="1" w:styleId="def">
    <w:name w:val="def"/>
    <w:basedOn w:val="DefaultParagraphFont"/>
    <w:rsid w:val="00DB49FE"/>
  </w:style>
  <w:style w:type="paragraph" w:styleId="BalloonText">
    <w:name w:val="Balloon Text"/>
    <w:basedOn w:val="Normal"/>
    <w:link w:val="BalloonTextChar"/>
    <w:uiPriority w:val="99"/>
    <w:semiHidden/>
    <w:unhideWhenUsed/>
    <w:rsid w:val="00DB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FE"/>
    <w:rPr>
      <w:rFonts w:ascii="Tahoma" w:hAnsi="Tahoma" w:cs="Tahoma"/>
      <w:sz w:val="16"/>
      <w:szCs w:val="16"/>
    </w:rPr>
  </w:style>
  <w:style w:type="paragraph" w:styleId="ListParagraph">
    <w:name w:val="List Paragraph"/>
    <w:basedOn w:val="Normal"/>
    <w:uiPriority w:val="34"/>
    <w:qFormat/>
    <w:rsid w:val="00DB4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9FE"/>
    <w:rPr>
      <w:strike w:val="0"/>
      <w:dstrike w:val="0"/>
      <w:color w:val="0088CC"/>
      <w:u w:val="none"/>
      <w:effect w:val="none"/>
    </w:rPr>
  </w:style>
  <w:style w:type="paragraph" w:styleId="NormalWeb">
    <w:name w:val="Normal (Web)"/>
    <w:basedOn w:val="Normal"/>
    <w:unhideWhenUsed/>
    <w:rsid w:val="00DB4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
    <w:name w:val="rvps1"/>
    <w:basedOn w:val="Normal"/>
    <w:rsid w:val="00DB49FE"/>
    <w:pPr>
      <w:spacing w:after="0" w:line="240" w:lineRule="auto"/>
      <w:jc w:val="center"/>
    </w:pPr>
    <w:rPr>
      <w:rFonts w:ascii="Times New Roman" w:eastAsiaTheme="minorEastAsia" w:hAnsi="Times New Roman" w:cs="Times New Roman"/>
      <w:sz w:val="24"/>
      <w:szCs w:val="24"/>
      <w:lang w:eastAsia="ro-RO"/>
    </w:rPr>
  </w:style>
  <w:style w:type="character" w:customStyle="1" w:styleId="rvts31">
    <w:name w:val="rvts31"/>
    <w:basedOn w:val="DefaultParagraphFont"/>
    <w:rsid w:val="00DB49FE"/>
    <w:rPr>
      <w:rFonts w:ascii="Times New Roman" w:hAnsi="Times New Roman" w:cs="Times New Roman" w:hint="default"/>
      <w:sz w:val="24"/>
      <w:szCs w:val="24"/>
    </w:rPr>
  </w:style>
  <w:style w:type="character" w:customStyle="1" w:styleId="spar">
    <w:name w:val="s_par"/>
    <w:basedOn w:val="DefaultParagraphFont"/>
    <w:rsid w:val="00DB49FE"/>
  </w:style>
  <w:style w:type="character" w:customStyle="1" w:styleId="def">
    <w:name w:val="def"/>
    <w:basedOn w:val="DefaultParagraphFont"/>
    <w:rsid w:val="00DB49FE"/>
  </w:style>
  <w:style w:type="paragraph" w:styleId="BalloonText">
    <w:name w:val="Balloon Text"/>
    <w:basedOn w:val="Normal"/>
    <w:link w:val="BalloonTextChar"/>
    <w:uiPriority w:val="99"/>
    <w:semiHidden/>
    <w:unhideWhenUsed/>
    <w:rsid w:val="00DB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FE"/>
    <w:rPr>
      <w:rFonts w:ascii="Tahoma" w:hAnsi="Tahoma" w:cs="Tahoma"/>
      <w:sz w:val="16"/>
      <w:szCs w:val="16"/>
    </w:rPr>
  </w:style>
  <w:style w:type="paragraph" w:styleId="ListParagraph">
    <w:name w:val="List Paragraph"/>
    <w:basedOn w:val="Normal"/>
    <w:uiPriority w:val="34"/>
    <w:qFormat/>
    <w:rsid w:val="00DB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nline.ro/lr-ORDIN-1225%20-2003-(4924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23</Pages>
  <Words>8643</Words>
  <Characters>50132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Elena Calin</dc:creator>
  <cp:lastModifiedBy>Claudia Elena Calin</cp:lastModifiedBy>
  <cp:revision>24</cp:revision>
  <cp:lastPrinted>2021-04-01T11:57:00Z</cp:lastPrinted>
  <dcterms:created xsi:type="dcterms:W3CDTF">2021-04-01T10:49:00Z</dcterms:created>
  <dcterms:modified xsi:type="dcterms:W3CDTF">2021-04-02T07:36:00Z</dcterms:modified>
</cp:coreProperties>
</file>